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59AEE" w14:textId="77777777" w:rsidR="009802B5" w:rsidRPr="00383ADD" w:rsidRDefault="009802B5" w:rsidP="009802B5">
      <w:pPr>
        <w:jc w:val="center"/>
        <w:rPr>
          <w:rFonts w:ascii="Arial" w:hAnsi="Arial" w:cs="Arial"/>
          <w:b/>
          <w:sz w:val="24"/>
          <w:szCs w:val="24"/>
          <w:u w:val="single"/>
        </w:rPr>
      </w:pPr>
      <w:r w:rsidRPr="00383ADD">
        <w:rPr>
          <w:rFonts w:ascii="Arial" w:hAnsi="Arial" w:cs="Arial"/>
          <w:b/>
          <w:sz w:val="24"/>
          <w:szCs w:val="24"/>
          <w:u w:val="single"/>
        </w:rPr>
        <w:t>SAINIK SCHOOL GOPALGANJ</w:t>
      </w:r>
    </w:p>
    <w:p w14:paraId="51854C7D" w14:textId="77777777" w:rsidR="009802B5" w:rsidRPr="00383ADD" w:rsidRDefault="009802B5" w:rsidP="009802B5">
      <w:pPr>
        <w:jc w:val="center"/>
        <w:rPr>
          <w:rFonts w:ascii="Arial" w:hAnsi="Arial" w:cs="Arial"/>
          <w:b/>
          <w:sz w:val="24"/>
          <w:szCs w:val="24"/>
          <w:u w:val="single"/>
        </w:rPr>
      </w:pPr>
      <w:r w:rsidRPr="00383ADD">
        <w:rPr>
          <w:rFonts w:ascii="Arial" w:hAnsi="Arial" w:cs="Arial"/>
          <w:b/>
          <w:sz w:val="24"/>
          <w:szCs w:val="24"/>
          <w:u w:val="single"/>
        </w:rPr>
        <w:t>SUB: PHYSICS</w:t>
      </w:r>
    </w:p>
    <w:p w14:paraId="01D441D0" w14:textId="77777777" w:rsidR="009802B5" w:rsidRPr="00383ADD" w:rsidRDefault="009802B5" w:rsidP="009802B5">
      <w:pPr>
        <w:jc w:val="center"/>
        <w:rPr>
          <w:rFonts w:ascii="Arial" w:hAnsi="Arial" w:cs="Arial"/>
          <w:b/>
          <w:sz w:val="24"/>
          <w:szCs w:val="24"/>
          <w:u w:val="single"/>
        </w:rPr>
      </w:pPr>
      <w:r w:rsidRPr="00383ADD">
        <w:rPr>
          <w:rFonts w:ascii="Arial" w:hAnsi="Arial" w:cs="Arial"/>
          <w:b/>
          <w:sz w:val="24"/>
          <w:szCs w:val="24"/>
          <w:u w:val="single"/>
        </w:rPr>
        <w:t>CLASS - XI</w:t>
      </w:r>
    </w:p>
    <w:p w14:paraId="46ED7957" w14:textId="77777777" w:rsidR="009802B5" w:rsidRPr="00383ADD" w:rsidRDefault="009802B5" w:rsidP="009802B5">
      <w:pPr>
        <w:jc w:val="center"/>
        <w:rPr>
          <w:rFonts w:ascii="Arial" w:hAnsi="Arial" w:cs="Arial"/>
          <w:b/>
          <w:sz w:val="24"/>
          <w:szCs w:val="24"/>
          <w:u w:val="single"/>
        </w:rPr>
      </w:pPr>
      <w:r w:rsidRPr="00383ADD">
        <w:rPr>
          <w:rFonts w:ascii="Arial" w:hAnsi="Arial" w:cs="Arial"/>
          <w:b/>
          <w:sz w:val="24"/>
          <w:szCs w:val="24"/>
          <w:u w:val="single"/>
        </w:rPr>
        <w:t>SUMMER VACATION ASSIGNMENT</w:t>
      </w:r>
    </w:p>
    <w:p w14:paraId="2052ADA4" w14:textId="77777777" w:rsidR="009802B5" w:rsidRPr="00E13D36" w:rsidRDefault="009802B5" w:rsidP="009802B5">
      <w:pPr>
        <w:pStyle w:val="ListParagraph"/>
        <w:jc w:val="center"/>
        <w:rPr>
          <w:rFonts w:ascii="Arial" w:hAnsi="Arial" w:cs="Arial"/>
          <w:b/>
          <w:sz w:val="24"/>
          <w:szCs w:val="24"/>
          <w:u w:val="single"/>
        </w:rPr>
      </w:pPr>
      <w:r>
        <w:rPr>
          <w:rFonts w:ascii="Arial" w:hAnsi="Arial" w:cs="Arial"/>
          <w:b/>
          <w:sz w:val="24"/>
          <w:szCs w:val="24"/>
          <w:u w:val="single"/>
        </w:rPr>
        <w:t>CHAPTER - 2</w:t>
      </w:r>
    </w:p>
    <w:p w14:paraId="1EDC405A" w14:textId="77777777" w:rsidR="009802B5" w:rsidRPr="00763B3F" w:rsidRDefault="009802B5" w:rsidP="009802B5">
      <w:pPr>
        <w:pStyle w:val="ListParagraph"/>
        <w:rPr>
          <w:rFonts w:ascii="Arial" w:hAnsi="Arial" w:cs="Arial"/>
          <w:sz w:val="24"/>
          <w:szCs w:val="24"/>
        </w:rPr>
      </w:pPr>
    </w:p>
    <w:p w14:paraId="029D7306" w14:textId="77777777" w:rsidR="009802B5" w:rsidRPr="00E13D36" w:rsidRDefault="009802B5" w:rsidP="009802B5">
      <w:pPr>
        <w:numPr>
          <w:ilvl w:val="0"/>
          <w:numId w:val="2"/>
        </w:numPr>
        <w:tabs>
          <w:tab w:val="left" w:pos="850"/>
          <w:tab w:val="left" w:pos="2808"/>
          <w:tab w:val="left" w:pos="3154"/>
          <w:tab w:val="right" w:pos="5126"/>
        </w:tabs>
        <w:ind w:left="0"/>
        <w:jc w:val="both"/>
        <w:rPr>
          <w:rFonts w:ascii="Arial" w:hAnsi="Arial" w:cs="Arial"/>
          <w:b/>
          <w:snapToGrid w:val="0"/>
          <w:sz w:val="24"/>
          <w:szCs w:val="24"/>
        </w:rPr>
      </w:pPr>
      <w:r w:rsidRPr="00E13D36">
        <w:rPr>
          <w:rFonts w:ascii="Arial" w:hAnsi="Arial" w:cs="Arial"/>
          <w:snapToGrid w:val="0"/>
          <w:sz w:val="24"/>
          <w:szCs w:val="24"/>
        </w:rPr>
        <w:t xml:space="preserve">The units of modulus of rigidity are  </w:t>
      </w:r>
      <w:r w:rsidRPr="00E13D36">
        <w:rPr>
          <w:rFonts w:ascii="Arial" w:hAnsi="Arial" w:cs="Arial"/>
          <w:snapToGrid w:val="0"/>
          <w:sz w:val="24"/>
          <w:szCs w:val="24"/>
        </w:rPr>
        <w:tab/>
      </w:r>
    </w:p>
    <w:p w14:paraId="6D5254BD" w14:textId="77777777" w:rsidR="009802B5" w:rsidRPr="00E13D36" w:rsidRDefault="009802B5" w:rsidP="009802B5">
      <w:pPr>
        <w:pStyle w:val="BodyTextIndent2"/>
        <w:spacing w:before="0" w:after="0" w:line="240" w:lineRule="auto"/>
        <w:ind w:left="0"/>
        <w:rPr>
          <w:rFonts w:ascii="Arial" w:hAnsi="Arial" w:cs="Arial"/>
          <w:snapToGrid/>
          <w:sz w:val="24"/>
          <w:szCs w:val="24"/>
        </w:rPr>
      </w:pPr>
      <w:r w:rsidRPr="00E13D36">
        <w:rPr>
          <w:rFonts w:ascii="Arial" w:hAnsi="Arial" w:cs="Arial"/>
          <w:sz w:val="24"/>
          <w:szCs w:val="24"/>
        </w:rPr>
        <w:t>(a)</w:t>
      </w:r>
      <w:r w:rsidRPr="00E13D36">
        <w:rPr>
          <w:rFonts w:ascii="Arial" w:hAnsi="Arial" w:cs="Arial"/>
          <w:sz w:val="24"/>
          <w:szCs w:val="24"/>
        </w:rPr>
        <w:tab/>
      </w:r>
      <w:r w:rsidRPr="00E13D36">
        <w:rPr>
          <w:rFonts w:ascii="Arial" w:hAnsi="Arial" w:cs="Arial"/>
          <w:position w:val="-10"/>
          <w:sz w:val="24"/>
          <w:szCs w:val="24"/>
        </w:rPr>
        <w:object w:dxaOrig="465" w:dyaOrig="285" w14:anchorId="3441D7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pt;height:14.5pt" o:ole="" fillcolor="window">
            <v:imagedata r:id="rId5" o:title=""/>
          </v:shape>
          <o:OLEObject Type="Embed" ProgID="Equation.3" ShapeID="_x0000_i1025" DrawAspect="Content" ObjectID="_1682401587" r:id="rId6"/>
        </w:object>
      </w:r>
      <w:r w:rsidRPr="00E13D36">
        <w:rPr>
          <w:rFonts w:ascii="Arial" w:hAnsi="Arial" w:cs="Arial"/>
          <w:sz w:val="24"/>
          <w:szCs w:val="24"/>
        </w:rPr>
        <w:tab/>
        <w:t>(b)</w:t>
      </w:r>
      <w:r w:rsidRPr="00E13D36">
        <w:rPr>
          <w:rFonts w:ascii="Arial" w:hAnsi="Arial" w:cs="Arial"/>
          <w:sz w:val="24"/>
          <w:szCs w:val="24"/>
        </w:rPr>
        <w:tab/>
      </w:r>
      <w:r w:rsidRPr="00E13D36">
        <w:rPr>
          <w:rFonts w:ascii="Arial" w:hAnsi="Arial" w:cs="Arial"/>
          <w:position w:val="-10"/>
          <w:sz w:val="24"/>
          <w:szCs w:val="24"/>
        </w:rPr>
        <w:object w:dxaOrig="420" w:dyaOrig="285" w14:anchorId="5D05715E">
          <v:shape id="_x0000_i1026" type="#_x0000_t75" style="width:21pt;height:14.5pt" o:ole="" fillcolor="window">
            <v:imagedata r:id="rId7" o:title=""/>
          </v:shape>
          <o:OLEObject Type="Embed" ProgID="Equation.3" ShapeID="_x0000_i1026" DrawAspect="Content" ObjectID="_1682401588" r:id="rId8"/>
        </w:object>
      </w:r>
      <w:r w:rsidRPr="00E13D36">
        <w:rPr>
          <w:rFonts w:ascii="Arial" w:hAnsi="Arial" w:cs="Arial"/>
          <w:position w:val="-10"/>
          <w:sz w:val="24"/>
          <w:szCs w:val="24"/>
        </w:rPr>
        <w:t xml:space="preserve">             </w:t>
      </w:r>
      <w:proofErr w:type="gramStart"/>
      <w:r w:rsidRPr="00E13D36">
        <w:rPr>
          <w:rFonts w:ascii="Arial" w:hAnsi="Arial" w:cs="Arial"/>
          <w:position w:val="-10"/>
          <w:sz w:val="24"/>
          <w:szCs w:val="24"/>
        </w:rPr>
        <w:t xml:space="preserve">   </w:t>
      </w:r>
      <w:r w:rsidRPr="00E13D36">
        <w:rPr>
          <w:rFonts w:ascii="Arial" w:hAnsi="Arial" w:cs="Arial"/>
          <w:sz w:val="24"/>
          <w:szCs w:val="24"/>
        </w:rPr>
        <w:t>(</w:t>
      </w:r>
      <w:proofErr w:type="gramEnd"/>
      <w:r w:rsidRPr="00E13D36">
        <w:rPr>
          <w:rFonts w:ascii="Arial" w:hAnsi="Arial" w:cs="Arial"/>
          <w:sz w:val="24"/>
          <w:szCs w:val="24"/>
        </w:rPr>
        <w:t>c)</w:t>
      </w:r>
      <w:r w:rsidRPr="00E13D36">
        <w:rPr>
          <w:rFonts w:ascii="Arial" w:hAnsi="Arial" w:cs="Arial"/>
          <w:sz w:val="24"/>
          <w:szCs w:val="24"/>
        </w:rPr>
        <w:tab/>
      </w:r>
      <w:r w:rsidRPr="00E13D36">
        <w:rPr>
          <w:rFonts w:ascii="Arial" w:hAnsi="Arial" w:cs="Arial"/>
          <w:position w:val="-10"/>
          <w:sz w:val="24"/>
          <w:szCs w:val="24"/>
        </w:rPr>
        <w:object w:dxaOrig="510" w:dyaOrig="330" w14:anchorId="34DB0DEC">
          <v:shape id="_x0000_i1027" type="#_x0000_t75" style="width:25.5pt;height:16.5pt" o:ole="" fillcolor="window">
            <v:imagedata r:id="rId9" o:title=""/>
          </v:shape>
          <o:OLEObject Type="Embed" ProgID="Equation.3" ShapeID="_x0000_i1027" DrawAspect="Content" ObjectID="_1682401589" r:id="rId10"/>
        </w:object>
      </w:r>
      <w:r w:rsidRPr="00E13D36">
        <w:rPr>
          <w:rFonts w:ascii="Arial" w:hAnsi="Arial" w:cs="Arial"/>
          <w:sz w:val="24"/>
          <w:szCs w:val="24"/>
        </w:rPr>
        <w:tab/>
        <w:t>(d)</w:t>
      </w:r>
      <w:r w:rsidRPr="00E13D36">
        <w:rPr>
          <w:rFonts w:ascii="Arial" w:hAnsi="Arial" w:cs="Arial"/>
          <w:sz w:val="24"/>
          <w:szCs w:val="24"/>
        </w:rPr>
        <w:tab/>
      </w:r>
      <w:r w:rsidRPr="00E13D36">
        <w:rPr>
          <w:rFonts w:ascii="Arial" w:hAnsi="Arial" w:cs="Arial"/>
          <w:position w:val="-10"/>
          <w:sz w:val="24"/>
          <w:szCs w:val="24"/>
        </w:rPr>
        <w:object w:dxaOrig="480" w:dyaOrig="330" w14:anchorId="52B1EA5B">
          <v:shape id="_x0000_i1028" type="#_x0000_t75" style="width:24pt;height:16.5pt" o:ole="" fillcolor="window">
            <v:imagedata r:id="rId11" o:title=""/>
          </v:shape>
          <o:OLEObject Type="Embed" ProgID="Equation.3" ShapeID="_x0000_i1028" DrawAspect="Content" ObjectID="_1682401590" r:id="rId12"/>
        </w:object>
      </w:r>
    </w:p>
    <w:p w14:paraId="0A89D346" w14:textId="77777777" w:rsidR="009802B5" w:rsidRPr="00E13D36" w:rsidRDefault="009802B5" w:rsidP="009802B5">
      <w:pPr>
        <w:numPr>
          <w:ilvl w:val="0"/>
          <w:numId w:val="2"/>
        </w:numPr>
        <w:tabs>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t>The unit of absolute permittivity is</w:t>
      </w:r>
      <w:r w:rsidRPr="00E13D36">
        <w:rPr>
          <w:rFonts w:ascii="Arial" w:hAnsi="Arial" w:cs="Arial"/>
          <w:snapToGrid w:val="0"/>
          <w:sz w:val="24"/>
          <w:szCs w:val="24"/>
        </w:rPr>
        <w:tab/>
      </w:r>
      <w:r w:rsidRPr="00E13D36">
        <w:rPr>
          <w:rFonts w:ascii="Arial" w:hAnsi="Arial" w:cs="Arial"/>
          <w:snapToGrid w:val="0"/>
          <w:sz w:val="24"/>
          <w:szCs w:val="24"/>
        </w:rPr>
        <w:tab/>
      </w:r>
    </w:p>
    <w:p w14:paraId="647ACB2A"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 xml:space="preserve"> (a)</w:t>
      </w:r>
      <w:r w:rsidRPr="00E13D36">
        <w:rPr>
          <w:rFonts w:ascii="Arial" w:hAnsi="Arial" w:cs="Arial"/>
          <w:snapToGrid w:val="0"/>
          <w:position w:val="-4"/>
          <w:sz w:val="24"/>
          <w:szCs w:val="24"/>
        </w:rPr>
        <w:object w:dxaOrig="345" w:dyaOrig="210" w14:anchorId="0E7873D0">
          <v:shape id="_x0000_i1029" type="#_x0000_t75" style="width:17.5pt;height:10.5pt" o:ole="" fillcolor="window">
            <v:imagedata r:id="rId13" o:title=""/>
          </v:shape>
          <o:OLEObject Type="Embed" ProgID="Equation.3" ShapeID="_x0000_i1029" DrawAspect="Content" ObjectID="_1682401591" r:id="rId14"/>
        </w:object>
      </w:r>
      <w:r w:rsidRPr="00E13D36">
        <w:rPr>
          <w:rFonts w:ascii="Arial" w:hAnsi="Arial" w:cs="Arial"/>
          <w:snapToGrid w:val="0"/>
          <w:sz w:val="24"/>
          <w:szCs w:val="24"/>
        </w:rPr>
        <w:t xml:space="preserve"> (</w:t>
      </w:r>
      <w:r w:rsidRPr="00E13D36">
        <w:rPr>
          <w:rFonts w:ascii="Arial" w:hAnsi="Arial" w:cs="Arial"/>
          <w:i/>
          <w:snapToGrid w:val="0"/>
          <w:sz w:val="24"/>
          <w:szCs w:val="24"/>
        </w:rPr>
        <w:t>Farad</w:t>
      </w:r>
      <w:r w:rsidRPr="00E13D36">
        <w:rPr>
          <w:rFonts w:ascii="Arial" w:hAnsi="Arial" w:cs="Arial"/>
          <w:snapToGrid w:val="0"/>
          <w:sz w:val="24"/>
          <w:szCs w:val="24"/>
        </w:rPr>
        <w:t>-meter)</w:t>
      </w:r>
      <w:r w:rsidRPr="00E13D36">
        <w:rPr>
          <w:rFonts w:ascii="Arial" w:hAnsi="Arial" w:cs="Arial"/>
          <w:snapToGrid w:val="0"/>
          <w:sz w:val="24"/>
          <w:szCs w:val="24"/>
        </w:rPr>
        <w:tab/>
        <w:t>(b)</w:t>
      </w:r>
      <w:r w:rsidRPr="00E13D36">
        <w:rPr>
          <w:rFonts w:ascii="Arial" w:hAnsi="Arial" w:cs="Arial"/>
          <w:snapToGrid w:val="0"/>
          <w:sz w:val="24"/>
          <w:szCs w:val="24"/>
        </w:rPr>
        <w:tab/>
      </w:r>
      <w:r w:rsidRPr="00E13D36">
        <w:rPr>
          <w:rFonts w:ascii="Arial" w:hAnsi="Arial" w:cs="Arial"/>
          <w:snapToGrid w:val="0"/>
          <w:position w:val="-4"/>
          <w:sz w:val="24"/>
          <w:szCs w:val="24"/>
        </w:rPr>
        <w:object w:dxaOrig="480" w:dyaOrig="255" w14:anchorId="3DFFA25E">
          <v:shape id="_x0000_i1030" type="#_x0000_t75" style="width:24pt;height:13pt" o:ole="" fillcolor="window">
            <v:imagedata r:id="rId15" o:title=""/>
          </v:shape>
          <o:OLEObject Type="Embed" ProgID="Equation.3" ShapeID="_x0000_i1030" DrawAspect="Content" ObjectID="_1682401592" r:id="rId16"/>
        </w:object>
      </w:r>
      <w:r w:rsidRPr="00E13D36">
        <w:rPr>
          <w:rFonts w:ascii="Arial" w:hAnsi="Arial" w:cs="Arial"/>
          <w:snapToGrid w:val="0"/>
          <w:sz w:val="24"/>
          <w:szCs w:val="24"/>
        </w:rPr>
        <w:t xml:space="preserve"> (</w:t>
      </w:r>
      <w:r w:rsidRPr="00E13D36">
        <w:rPr>
          <w:rFonts w:ascii="Arial" w:hAnsi="Arial" w:cs="Arial"/>
          <w:i/>
          <w:snapToGrid w:val="0"/>
          <w:sz w:val="24"/>
          <w:szCs w:val="24"/>
        </w:rPr>
        <w:t>Farad</w:t>
      </w:r>
      <w:r w:rsidRPr="00E13D36">
        <w:rPr>
          <w:rFonts w:ascii="Arial" w:hAnsi="Arial" w:cs="Arial"/>
          <w:snapToGrid w:val="0"/>
          <w:sz w:val="24"/>
          <w:szCs w:val="24"/>
        </w:rPr>
        <w:t>/</w:t>
      </w:r>
      <w:proofErr w:type="gramStart"/>
      <w:r w:rsidRPr="00E13D36">
        <w:rPr>
          <w:rFonts w:ascii="Arial" w:hAnsi="Arial" w:cs="Arial"/>
          <w:snapToGrid w:val="0"/>
          <w:sz w:val="24"/>
          <w:szCs w:val="24"/>
        </w:rPr>
        <w:t xml:space="preserve">meter)   </w:t>
      </w:r>
      <w:proofErr w:type="gramEnd"/>
      <w:r w:rsidRPr="00E13D36">
        <w:rPr>
          <w:rFonts w:ascii="Arial" w:hAnsi="Arial" w:cs="Arial"/>
          <w:snapToGrid w:val="0"/>
          <w:sz w:val="24"/>
          <w:szCs w:val="24"/>
        </w:rPr>
        <w:t>(c)</w:t>
      </w:r>
      <w:r w:rsidRPr="00E13D36">
        <w:rPr>
          <w:rFonts w:ascii="Arial" w:hAnsi="Arial" w:cs="Arial"/>
          <w:snapToGrid w:val="0"/>
          <w:sz w:val="24"/>
          <w:szCs w:val="24"/>
        </w:rPr>
        <w:tab/>
      </w:r>
      <w:r w:rsidRPr="00E13D36">
        <w:rPr>
          <w:rFonts w:ascii="Arial" w:hAnsi="Arial" w:cs="Arial"/>
          <w:snapToGrid w:val="0"/>
          <w:position w:val="-4"/>
          <w:sz w:val="24"/>
          <w:szCs w:val="24"/>
        </w:rPr>
        <w:object w:dxaOrig="480" w:dyaOrig="255" w14:anchorId="1304C5A5">
          <v:shape id="_x0000_i1031" type="#_x0000_t75" style="width:24pt;height:13pt" o:ole="" fillcolor="window">
            <v:imagedata r:id="rId17" o:title=""/>
          </v:shape>
          <o:OLEObject Type="Embed" ProgID="Equation.3" ShapeID="_x0000_i1031" DrawAspect="Content" ObjectID="_1682401593" r:id="rId18"/>
        </w:object>
      </w:r>
      <w:r w:rsidRPr="00E13D36">
        <w:rPr>
          <w:rFonts w:ascii="Arial" w:hAnsi="Arial" w:cs="Arial"/>
          <w:snapToGrid w:val="0"/>
          <w:sz w:val="24"/>
          <w:szCs w:val="24"/>
        </w:rPr>
        <w:t>(</w:t>
      </w:r>
      <w:r w:rsidRPr="00E13D36">
        <w:rPr>
          <w:rFonts w:ascii="Arial" w:hAnsi="Arial" w:cs="Arial"/>
          <w:i/>
          <w:snapToGrid w:val="0"/>
          <w:sz w:val="24"/>
          <w:szCs w:val="24"/>
        </w:rPr>
        <w:t>Farad</w:t>
      </w:r>
      <w:r w:rsidRPr="00E13D36">
        <w:rPr>
          <w:rFonts w:ascii="Arial" w:hAnsi="Arial" w:cs="Arial"/>
          <w:snapToGrid w:val="0"/>
          <w:sz w:val="24"/>
          <w:szCs w:val="24"/>
        </w:rPr>
        <w:t>/</w:t>
      </w:r>
      <w:r w:rsidRPr="00E13D36">
        <w:rPr>
          <w:rFonts w:ascii="Arial" w:hAnsi="Arial" w:cs="Arial"/>
          <w:snapToGrid w:val="0"/>
          <w:position w:val="-4"/>
          <w:sz w:val="24"/>
          <w:szCs w:val="24"/>
        </w:rPr>
        <w:object w:dxaOrig="600" w:dyaOrig="255" w14:anchorId="391F0815">
          <v:shape id="_x0000_i1032" type="#_x0000_t75" style="width:30pt;height:13pt" o:ole="" fillcolor="window">
            <v:imagedata r:id="rId19" o:title=""/>
          </v:shape>
          <o:OLEObject Type="Embed" ProgID="Equation.3" ShapeID="_x0000_i1032" DrawAspect="Content" ObjectID="_1682401594" r:id="rId20"/>
        </w:object>
      </w:r>
      <w:r w:rsidRPr="00E13D36">
        <w:rPr>
          <w:rFonts w:ascii="Arial" w:hAnsi="Arial" w:cs="Arial"/>
          <w:snapToGrid w:val="0"/>
          <w:sz w:val="24"/>
          <w:szCs w:val="24"/>
        </w:rPr>
        <w:t>)</w:t>
      </w:r>
      <w:r w:rsidRPr="00E13D36">
        <w:rPr>
          <w:rFonts w:ascii="Arial" w:hAnsi="Arial" w:cs="Arial"/>
          <w:snapToGrid w:val="0"/>
          <w:sz w:val="24"/>
          <w:szCs w:val="24"/>
        </w:rPr>
        <w:tab/>
        <w:t>(d)</w:t>
      </w:r>
      <w:r w:rsidRPr="00E13D36">
        <w:rPr>
          <w:rFonts w:ascii="Arial" w:hAnsi="Arial" w:cs="Arial"/>
          <w:snapToGrid w:val="0"/>
          <w:position w:val="-4"/>
          <w:sz w:val="24"/>
          <w:szCs w:val="24"/>
        </w:rPr>
        <w:object w:dxaOrig="210" w:dyaOrig="210" w14:anchorId="7685EFDB">
          <v:shape id="_x0000_i1033" type="#_x0000_t75" style="width:10.5pt;height:10.5pt" o:ole="" fillcolor="window">
            <v:imagedata r:id="rId21" o:title=""/>
          </v:shape>
          <o:OLEObject Type="Embed" ProgID="Equation.3" ShapeID="_x0000_i1033" DrawAspect="Content" ObjectID="_1682401595" r:id="rId22"/>
        </w:object>
      </w:r>
      <w:r w:rsidRPr="00E13D36">
        <w:rPr>
          <w:rFonts w:ascii="Arial" w:hAnsi="Arial" w:cs="Arial"/>
          <w:snapToGrid w:val="0"/>
          <w:sz w:val="24"/>
          <w:szCs w:val="24"/>
        </w:rPr>
        <w:t xml:space="preserve"> (</w:t>
      </w:r>
      <w:r w:rsidRPr="00E13D36">
        <w:rPr>
          <w:rFonts w:ascii="Arial" w:hAnsi="Arial" w:cs="Arial"/>
          <w:i/>
          <w:snapToGrid w:val="0"/>
          <w:sz w:val="24"/>
          <w:szCs w:val="24"/>
        </w:rPr>
        <w:t>Farad</w:t>
      </w:r>
      <w:r w:rsidRPr="00E13D36">
        <w:rPr>
          <w:rFonts w:ascii="Arial" w:hAnsi="Arial" w:cs="Arial"/>
          <w:snapToGrid w:val="0"/>
          <w:sz w:val="24"/>
          <w:szCs w:val="24"/>
        </w:rPr>
        <w:t>)</w:t>
      </w:r>
    </w:p>
    <w:p w14:paraId="55D106F0" w14:textId="77777777" w:rsidR="009802B5" w:rsidRPr="00E13D36" w:rsidRDefault="009802B5" w:rsidP="009802B5">
      <w:pPr>
        <w:numPr>
          <w:ilvl w:val="0"/>
          <w:numId w:val="2"/>
        </w:numPr>
        <w:tabs>
          <w:tab w:val="left" w:pos="504"/>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t xml:space="preserve">Match List-I </w:t>
      </w:r>
      <w:proofErr w:type="spellStart"/>
      <w:r w:rsidRPr="00E13D36">
        <w:rPr>
          <w:rFonts w:ascii="Arial" w:hAnsi="Arial" w:cs="Arial"/>
          <w:snapToGrid w:val="0"/>
          <w:sz w:val="24"/>
          <w:szCs w:val="24"/>
        </w:rPr>
        <w:t>with</w:t>
      </w:r>
      <w:proofErr w:type="spellEnd"/>
      <w:r w:rsidRPr="00E13D36">
        <w:rPr>
          <w:rFonts w:ascii="Arial" w:hAnsi="Arial" w:cs="Arial"/>
          <w:snapToGrid w:val="0"/>
          <w:sz w:val="24"/>
          <w:szCs w:val="24"/>
        </w:rPr>
        <w:t xml:space="preserve"> List-II and select the correct answer using the codes given below the </w:t>
      </w:r>
      <w:proofErr w:type="gramStart"/>
      <w:r w:rsidRPr="00E13D36">
        <w:rPr>
          <w:rFonts w:ascii="Arial" w:hAnsi="Arial" w:cs="Arial"/>
          <w:snapToGrid w:val="0"/>
          <w:sz w:val="24"/>
          <w:szCs w:val="24"/>
        </w:rPr>
        <w:t xml:space="preserve">lists  </w:t>
      </w:r>
      <w:r w:rsidRPr="00E13D36">
        <w:rPr>
          <w:rFonts w:ascii="Arial" w:hAnsi="Arial" w:cs="Arial"/>
          <w:snapToGrid w:val="0"/>
          <w:sz w:val="24"/>
          <w:szCs w:val="24"/>
        </w:rPr>
        <w:tab/>
      </w:r>
      <w:proofErr w:type="gramEnd"/>
      <w:r w:rsidRPr="00E13D36">
        <w:rPr>
          <w:rFonts w:ascii="Arial" w:hAnsi="Arial" w:cs="Arial"/>
          <w:snapToGrid w:val="0"/>
          <w:sz w:val="24"/>
          <w:szCs w:val="24"/>
        </w:rPr>
        <w:tab/>
      </w:r>
      <w:r w:rsidRPr="00E13D36">
        <w:rPr>
          <w:rFonts w:ascii="Arial" w:hAnsi="Arial" w:cs="Arial"/>
          <w:snapToGrid w:val="0"/>
          <w:sz w:val="24"/>
          <w:szCs w:val="24"/>
        </w:rPr>
        <w:tab/>
        <w:t xml:space="preserve">List-I </w:t>
      </w:r>
      <w:r w:rsidRPr="00E13D36">
        <w:rPr>
          <w:rFonts w:ascii="Arial" w:hAnsi="Arial" w:cs="Arial"/>
          <w:snapToGrid w:val="0"/>
          <w:sz w:val="24"/>
          <w:szCs w:val="24"/>
        </w:rPr>
        <w:tab/>
        <w:t>List-II</w:t>
      </w:r>
    </w:p>
    <w:p w14:paraId="4F04089E"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ab/>
        <w:t>I.</w:t>
      </w:r>
      <w:r w:rsidRPr="00E13D36">
        <w:rPr>
          <w:rFonts w:ascii="Arial" w:hAnsi="Arial" w:cs="Arial"/>
          <w:snapToGrid w:val="0"/>
          <w:sz w:val="24"/>
          <w:szCs w:val="24"/>
        </w:rPr>
        <w:tab/>
      </w:r>
      <w:r w:rsidRPr="00E13D36">
        <w:rPr>
          <w:rFonts w:ascii="Arial" w:hAnsi="Arial" w:cs="Arial"/>
          <w:i/>
          <w:snapToGrid w:val="0"/>
          <w:sz w:val="24"/>
          <w:szCs w:val="24"/>
        </w:rPr>
        <w:t>Joule</w:t>
      </w:r>
      <w:r w:rsidRPr="00E13D36">
        <w:rPr>
          <w:rFonts w:ascii="Arial" w:hAnsi="Arial" w:cs="Arial"/>
          <w:snapToGrid w:val="0"/>
          <w:sz w:val="24"/>
          <w:szCs w:val="24"/>
        </w:rPr>
        <w:tab/>
        <w:t xml:space="preserve">A. </w:t>
      </w:r>
      <w:r w:rsidRPr="00E13D36">
        <w:rPr>
          <w:rFonts w:ascii="Arial" w:hAnsi="Arial" w:cs="Arial"/>
          <w:i/>
          <w:snapToGrid w:val="0"/>
          <w:sz w:val="24"/>
          <w:szCs w:val="24"/>
        </w:rPr>
        <w:t>Henry</w:t>
      </w:r>
      <w:r w:rsidRPr="00E13D36">
        <w:rPr>
          <w:rFonts w:ascii="Arial" w:hAnsi="Arial" w:cs="Arial"/>
          <w:snapToGrid w:val="0"/>
          <w:sz w:val="24"/>
          <w:szCs w:val="24"/>
        </w:rPr>
        <w:t xml:space="preserve"> </w:t>
      </w:r>
      <w:r w:rsidRPr="00E13D36">
        <w:rPr>
          <w:rFonts w:ascii="Arial" w:hAnsi="Arial" w:cs="Arial"/>
          <w:snapToGrid w:val="0"/>
          <w:position w:val="-4"/>
          <w:sz w:val="24"/>
          <w:szCs w:val="24"/>
        </w:rPr>
        <w:object w:dxaOrig="165" w:dyaOrig="180" w14:anchorId="0B4FA9C9">
          <v:shape id="_x0000_i1034" type="#_x0000_t75" style="width:8.5pt;height:9pt" o:ole="" fillcolor="window">
            <v:imagedata r:id="rId23" o:title=""/>
          </v:shape>
          <o:OLEObject Type="Embed" ProgID="Equation.3" ShapeID="_x0000_i1034" DrawAspect="Content" ObjectID="_1682401596" r:id="rId24"/>
        </w:object>
      </w:r>
      <w:r w:rsidRPr="00E13D36">
        <w:rPr>
          <w:rFonts w:ascii="Arial" w:hAnsi="Arial" w:cs="Arial"/>
          <w:snapToGrid w:val="0"/>
          <w:sz w:val="24"/>
          <w:szCs w:val="24"/>
        </w:rPr>
        <w:t xml:space="preserve"> </w:t>
      </w:r>
      <w:r w:rsidRPr="00E13D36">
        <w:rPr>
          <w:rFonts w:ascii="Arial" w:hAnsi="Arial" w:cs="Arial"/>
          <w:i/>
          <w:snapToGrid w:val="0"/>
          <w:sz w:val="24"/>
          <w:szCs w:val="24"/>
        </w:rPr>
        <w:t>Amp</w:t>
      </w:r>
      <w:r w:rsidRPr="00E13D36">
        <w:rPr>
          <w:rFonts w:ascii="Arial" w:hAnsi="Arial" w:cs="Arial"/>
          <w:snapToGrid w:val="0"/>
          <w:sz w:val="24"/>
          <w:szCs w:val="24"/>
        </w:rPr>
        <w:t>/</w:t>
      </w:r>
      <w:r w:rsidRPr="00E13D36">
        <w:rPr>
          <w:rFonts w:ascii="Arial" w:hAnsi="Arial" w:cs="Arial"/>
          <w:i/>
          <w:snapToGrid w:val="0"/>
          <w:sz w:val="24"/>
          <w:szCs w:val="24"/>
        </w:rPr>
        <w:t>sec</w:t>
      </w:r>
    </w:p>
    <w:p w14:paraId="68CB70A9"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ab/>
        <w:t>II.</w:t>
      </w:r>
      <w:r w:rsidRPr="00E13D36">
        <w:rPr>
          <w:rFonts w:ascii="Arial" w:hAnsi="Arial" w:cs="Arial"/>
          <w:snapToGrid w:val="0"/>
          <w:sz w:val="24"/>
          <w:szCs w:val="24"/>
        </w:rPr>
        <w:tab/>
      </w:r>
      <w:r w:rsidRPr="00E13D36">
        <w:rPr>
          <w:rFonts w:ascii="Arial" w:hAnsi="Arial" w:cs="Arial"/>
          <w:i/>
          <w:snapToGrid w:val="0"/>
          <w:sz w:val="24"/>
          <w:szCs w:val="24"/>
        </w:rPr>
        <w:t>Watt</w:t>
      </w:r>
      <w:r w:rsidRPr="00E13D36">
        <w:rPr>
          <w:rFonts w:ascii="Arial" w:hAnsi="Arial" w:cs="Arial"/>
          <w:snapToGrid w:val="0"/>
          <w:sz w:val="24"/>
          <w:szCs w:val="24"/>
        </w:rPr>
        <w:tab/>
        <w:t xml:space="preserve">B. </w:t>
      </w:r>
      <w:r w:rsidRPr="00E13D36">
        <w:rPr>
          <w:rFonts w:ascii="Arial" w:hAnsi="Arial" w:cs="Arial"/>
          <w:i/>
          <w:snapToGrid w:val="0"/>
          <w:sz w:val="24"/>
          <w:szCs w:val="24"/>
        </w:rPr>
        <w:t>Farad</w:t>
      </w:r>
      <w:r w:rsidRPr="00E13D36">
        <w:rPr>
          <w:rFonts w:ascii="Arial" w:hAnsi="Arial" w:cs="Arial"/>
          <w:snapToGrid w:val="0"/>
          <w:sz w:val="24"/>
          <w:szCs w:val="24"/>
        </w:rPr>
        <w:t xml:space="preserve"> </w:t>
      </w:r>
      <w:r w:rsidRPr="00E13D36">
        <w:rPr>
          <w:rFonts w:ascii="Arial" w:hAnsi="Arial" w:cs="Arial"/>
          <w:snapToGrid w:val="0"/>
          <w:position w:val="-4"/>
          <w:sz w:val="24"/>
          <w:szCs w:val="24"/>
        </w:rPr>
        <w:object w:dxaOrig="165" w:dyaOrig="180" w14:anchorId="0A313600">
          <v:shape id="_x0000_i1035" type="#_x0000_t75" style="width:8.5pt;height:9pt" o:ole="" fillcolor="window">
            <v:imagedata r:id="rId23" o:title=""/>
          </v:shape>
          <o:OLEObject Type="Embed" ProgID="Equation.3" ShapeID="_x0000_i1035" DrawAspect="Content" ObjectID="_1682401597" r:id="rId25"/>
        </w:object>
      </w:r>
      <w:r w:rsidRPr="00E13D36">
        <w:rPr>
          <w:rFonts w:ascii="Arial" w:hAnsi="Arial" w:cs="Arial"/>
          <w:snapToGrid w:val="0"/>
          <w:sz w:val="24"/>
          <w:szCs w:val="24"/>
        </w:rPr>
        <w:t xml:space="preserve"> </w:t>
      </w:r>
      <w:r w:rsidRPr="00E13D36">
        <w:rPr>
          <w:rFonts w:ascii="Arial" w:hAnsi="Arial" w:cs="Arial"/>
          <w:i/>
          <w:snapToGrid w:val="0"/>
          <w:sz w:val="24"/>
          <w:szCs w:val="24"/>
        </w:rPr>
        <w:t>Volt</w:t>
      </w:r>
    </w:p>
    <w:p w14:paraId="5FADE660"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ab/>
        <w:t>III.</w:t>
      </w:r>
      <w:r w:rsidRPr="00E13D36">
        <w:rPr>
          <w:rFonts w:ascii="Arial" w:hAnsi="Arial" w:cs="Arial"/>
          <w:snapToGrid w:val="0"/>
          <w:sz w:val="24"/>
          <w:szCs w:val="24"/>
        </w:rPr>
        <w:tab/>
      </w:r>
      <w:r w:rsidRPr="00E13D36">
        <w:rPr>
          <w:rFonts w:ascii="Arial" w:hAnsi="Arial" w:cs="Arial"/>
          <w:i/>
          <w:snapToGrid w:val="0"/>
          <w:sz w:val="24"/>
          <w:szCs w:val="24"/>
        </w:rPr>
        <w:t>Volt</w:t>
      </w:r>
      <w:r w:rsidRPr="00E13D36">
        <w:rPr>
          <w:rFonts w:ascii="Arial" w:hAnsi="Arial" w:cs="Arial"/>
          <w:snapToGrid w:val="0"/>
          <w:sz w:val="24"/>
          <w:szCs w:val="24"/>
        </w:rPr>
        <w:tab/>
        <w:t xml:space="preserve">C. </w:t>
      </w:r>
      <w:r w:rsidRPr="00E13D36">
        <w:rPr>
          <w:rFonts w:ascii="Arial" w:hAnsi="Arial" w:cs="Arial"/>
          <w:i/>
          <w:snapToGrid w:val="0"/>
          <w:sz w:val="24"/>
          <w:szCs w:val="24"/>
        </w:rPr>
        <w:t>Coulomb</w:t>
      </w:r>
      <w:r w:rsidRPr="00E13D36">
        <w:rPr>
          <w:rFonts w:ascii="Arial" w:hAnsi="Arial" w:cs="Arial"/>
          <w:snapToGrid w:val="0"/>
          <w:sz w:val="24"/>
          <w:szCs w:val="24"/>
        </w:rPr>
        <w:t xml:space="preserve"> </w:t>
      </w:r>
      <w:r w:rsidRPr="00E13D36">
        <w:rPr>
          <w:rFonts w:ascii="Arial" w:hAnsi="Arial" w:cs="Arial"/>
          <w:snapToGrid w:val="0"/>
          <w:position w:val="-4"/>
          <w:sz w:val="24"/>
          <w:szCs w:val="24"/>
        </w:rPr>
        <w:object w:dxaOrig="165" w:dyaOrig="180" w14:anchorId="1CF15766">
          <v:shape id="_x0000_i1036" type="#_x0000_t75" style="width:8.5pt;height:9pt" o:ole="" fillcolor="window">
            <v:imagedata r:id="rId23" o:title=""/>
          </v:shape>
          <o:OLEObject Type="Embed" ProgID="Equation.3" ShapeID="_x0000_i1036" DrawAspect="Content" ObjectID="_1682401598" r:id="rId26"/>
        </w:object>
      </w:r>
      <w:r w:rsidRPr="00E13D36">
        <w:rPr>
          <w:rFonts w:ascii="Arial" w:hAnsi="Arial" w:cs="Arial"/>
          <w:snapToGrid w:val="0"/>
          <w:sz w:val="24"/>
          <w:szCs w:val="24"/>
        </w:rPr>
        <w:t xml:space="preserve"> </w:t>
      </w:r>
      <w:r w:rsidRPr="00E13D36">
        <w:rPr>
          <w:rFonts w:ascii="Arial" w:hAnsi="Arial" w:cs="Arial"/>
          <w:i/>
          <w:snapToGrid w:val="0"/>
          <w:sz w:val="24"/>
          <w:szCs w:val="24"/>
        </w:rPr>
        <w:t>Volt</w:t>
      </w:r>
    </w:p>
    <w:p w14:paraId="2D6BC8B1"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ab/>
        <w:t>IV.</w:t>
      </w:r>
      <w:r w:rsidRPr="00E13D36">
        <w:rPr>
          <w:rFonts w:ascii="Arial" w:hAnsi="Arial" w:cs="Arial"/>
          <w:snapToGrid w:val="0"/>
          <w:sz w:val="24"/>
          <w:szCs w:val="24"/>
        </w:rPr>
        <w:tab/>
      </w:r>
      <w:r w:rsidRPr="00E13D36">
        <w:rPr>
          <w:rFonts w:ascii="Arial" w:hAnsi="Arial" w:cs="Arial"/>
          <w:i/>
          <w:snapToGrid w:val="0"/>
          <w:sz w:val="24"/>
          <w:szCs w:val="24"/>
        </w:rPr>
        <w:t>Coulomb</w:t>
      </w:r>
      <w:r w:rsidRPr="00E13D36">
        <w:rPr>
          <w:rFonts w:ascii="Arial" w:hAnsi="Arial" w:cs="Arial"/>
          <w:snapToGrid w:val="0"/>
          <w:sz w:val="24"/>
          <w:szCs w:val="24"/>
        </w:rPr>
        <w:tab/>
        <w:t xml:space="preserve">D. </w:t>
      </w:r>
      <w:r w:rsidRPr="00E13D36">
        <w:rPr>
          <w:rFonts w:ascii="Arial" w:hAnsi="Arial" w:cs="Arial"/>
          <w:i/>
          <w:snapToGrid w:val="0"/>
          <w:sz w:val="24"/>
          <w:szCs w:val="24"/>
        </w:rPr>
        <w:t>Oersted</w:t>
      </w:r>
      <w:r w:rsidRPr="00E13D36">
        <w:rPr>
          <w:rFonts w:ascii="Arial" w:hAnsi="Arial" w:cs="Arial"/>
          <w:snapToGrid w:val="0"/>
          <w:sz w:val="24"/>
          <w:szCs w:val="24"/>
        </w:rPr>
        <w:t xml:space="preserve"> </w:t>
      </w:r>
      <w:r w:rsidRPr="00E13D36">
        <w:rPr>
          <w:rFonts w:ascii="Arial" w:hAnsi="Arial" w:cs="Arial"/>
          <w:snapToGrid w:val="0"/>
          <w:position w:val="-4"/>
          <w:sz w:val="24"/>
          <w:szCs w:val="24"/>
        </w:rPr>
        <w:object w:dxaOrig="165" w:dyaOrig="180" w14:anchorId="71B29CC6">
          <v:shape id="_x0000_i1037" type="#_x0000_t75" style="width:8.5pt;height:9pt" o:ole="" fillcolor="window">
            <v:imagedata r:id="rId23" o:title=""/>
          </v:shape>
          <o:OLEObject Type="Embed" ProgID="Equation.3" ShapeID="_x0000_i1037" DrawAspect="Content" ObjectID="_1682401599" r:id="rId27"/>
        </w:object>
      </w:r>
      <w:r w:rsidRPr="00E13D36">
        <w:rPr>
          <w:rFonts w:ascii="Arial" w:hAnsi="Arial" w:cs="Arial"/>
          <w:snapToGrid w:val="0"/>
          <w:sz w:val="24"/>
          <w:szCs w:val="24"/>
        </w:rPr>
        <w:t xml:space="preserve"> </w:t>
      </w:r>
      <w:r w:rsidRPr="00E13D36">
        <w:rPr>
          <w:rFonts w:ascii="Arial" w:hAnsi="Arial" w:cs="Arial"/>
          <w:i/>
          <w:snapToGrid w:val="0"/>
          <w:sz w:val="24"/>
          <w:szCs w:val="24"/>
        </w:rPr>
        <w:t>cm</w:t>
      </w:r>
    </w:p>
    <w:p w14:paraId="1AFF03A6"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ab/>
      </w:r>
      <w:r w:rsidRPr="00E13D36">
        <w:rPr>
          <w:rFonts w:ascii="Arial" w:hAnsi="Arial" w:cs="Arial"/>
          <w:snapToGrid w:val="0"/>
          <w:sz w:val="24"/>
          <w:szCs w:val="24"/>
        </w:rPr>
        <w:tab/>
      </w:r>
      <w:r w:rsidRPr="00E13D36">
        <w:rPr>
          <w:rFonts w:ascii="Arial" w:hAnsi="Arial" w:cs="Arial"/>
          <w:snapToGrid w:val="0"/>
          <w:sz w:val="24"/>
          <w:szCs w:val="24"/>
        </w:rPr>
        <w:tab/>
        <w:t xml:space="preserve">E. </w:t>
      </w:r>
      <w:r w:rsidRPr="00E13D36">
        <w:rPr>
          <w:rFonts w:ascii="Arial" w:hAnsi="Arial" w:cs="Arial"/>
          <w:i/>
          <w:snapToGrid w:val="0"/>
          <w:sz w:val="24"/>
          <w:szCs w:val="24"/>
        </w:rPr>
        <w:t>Amp</w:t>
      </w:r>
      <w:r w:rsidRPr="00E13D36">
        <w:rPr>
          <w:rFonts w:ascii="Arial" w:hAnsi="Arial" w:cs="Arial"/>
          <w:snapToGrid w:val="0"/>
          <w:sz w:val="24"/>
          <w:szCs w:val="24"/>
        </w:rPr>
        <w:t xml:space="preserve"> </w:t>
      </w:r>
      <w:r w:rsidRPr="00E13D36">
        <w:rPr>
          <w:rFonts w:ascii="Arial" w:hAnsi="Arial" w:cs="Arial"/>
          <w:snapToGrid w:val="0"/>
          <w:position w:val="-4"/>
          <w:sz w:val="24"/>
          <w:szCs w:val="24"/>
        </w:rPr>
        <w:object w:dxaOrig="165" w:dyaOrig="180" w14:anchorId="6C354506">
          <v:shape id="_x0000_i1038" type="#_x0000_t75" style="width:8.5pt;height:9pt" o:ole="" fillcolor="window">
            <v:imagedata r:id="rId23" o:title=""/>
          </v:shape>
          <o:OLEObject Type="Embed" ProgID="Equation.3" ShapeID="_x0000_i1038" DrawAspect="Content" ObjectID="_1682401600" r:id="rId28"/>
        </w:object>
      </w:r>
      <w:r w:rsidRPr="00E13D36">
        <w:rPr>
          <w:rFonts w:ascii="Arial" w:hAnsi="Arial" w:cs="Arial"/>
          <w:snapToGrid w:val="0"/>
          <w:sz w:val="24"/>
          <w:szCs w:val="24"/>
        </w:rPr>
        <w:t xml:space="preserve"> </w:t>
      </w:r>
      <w:r w:rsidRPr="00E13D36">
        <w:rPr>
          <w:rFonts w:ascii="Arial" w:hAnsi="Arial" w:cs="Arial"/>
          <w:i/>
          <w:snapToGrid w:val="0"/>
          <w:sz w:val="24"/>
          <w:szCs w:val="24"/>
        </w:rPr>
        <w:t>Gauss</w:t>
      </w:r>
    </w:p>
    <w:p w14:paraId="443BA682"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ab/>
      </w:r>
      <w:r w:rsidRPr="00E13D36">
        <w:rPr>
          <w:rFonts w:ascii="Arial" w:hAnsi="Arial" w:cs="Arial"/>
          <w:snapToGrid w:val="0"/>
          <w:sz w:val="24"/>
          <w:szCs w:val="24"/>
        </w:rPr>
        <w:tab/>
      </w:r>
      <w:r w:rsidRPr="00E13D36">
        <w:rPr>
          <w:rFonts w:ascii="Arial" w:hAnsi="Arial" w:cs="Arial"/>
          <w:snapToGrid w:val="0"/>
          <w:sz w:val="24"/>
          <w:szCs w:val="24"/>
        </w:rPr>
        <w:tab/>
        <w:t xml:space="preserve">F. </w:t>
      </w:r>
      <w:r w:rsidRPr="00E13D36">
        <w:rPr>
          <w:rFonts w:ascii="Arial" w:hAnsi="Arial" w:cs="Arial"/>
          <w:snapToGrid w:val="0"/>
          <w:position w:val="-8"/>
          <w:sz w:val="24"/>
          <w:szCs w:val="24"/>
        </w:rPr>
        <w:object w:dxaOrig="540" w:dyaOrig="300" w14:anchorId="52A5E300">
          <v:shape id="_x0000_i1039" type="#_x0000_t75" style="width:27pt;height:15pt" o:ole="" fillcolor="window">
            <v:imagedata r:id="rId29" o:title=""/>
          </v:shape>
          <o:OLEObject Type="Embed" ProgID="Equation.3" ShapeID="_x0000_i1039" DrawAspect="Content" ObjectID="_1682401601" r:id="rId30"/>
        </w:object>
      </w:r>
      <w:r w:rsidRPr="00E13D36">
        <w:rPr>
          <w:rFonts w:ascii="Arial" w:hAnsi="Arial" w:cs="Arial"/>
          <w:snapToGrid w:val="0"/>
          <w:sz w:val="24"/>
          <w:szCs w:val="24"/>
        </w:rPr>
        <w:t xml:space="preserve"> </w:t>
      </w:r>
      <w:r w:rsidRPr="00E13D36">
        <w:rPr>
          <w:rFonts w:ascii="Arial" w:hAnsi="Arial" w:cs="Arial"/>
          <w:snapToGrid w:val="0"/>
          <w:position w:val="-4"/>
          <w:sz w:val="24"/>
          <w:szCs w:val="24"/>
        </w:rPr>
        <w:object w:dxaOrig="165" w:dyaOrig="180" w14:anchorId="41025F86">
          <v:shape id="_x0000_i1040" type="#_x0000_t75" style="width:8.5pt;height:9pt" o:ole="" fillcolor="window">
            <v:imagedata r:id="rId23" o:title=""/>
          </v:shape>
          <o:OLEObject Type="Embed" ProgID="Equation.3" ShapeID="_x0000_i1040" DrawAspect="Content" ObjectID="_1682401602" r:id="rId31"/>
        </w:object>
      </w:r>
      <w:r w:rsidRPr="00E13D36">
        <w:rPr>
          <w:rFonts w:ascii="Arial" w:hAnsi="Arial" w:cs="Arial"/>
          <w:snapToGrid w:val="0"/>
          <w:sz w:val="24"/>
          <w:szCs w:val="24"/>
        </w:rPr>
        <w:t xml:space="preserve"> </w:t>
      </w:r>
      <w:r w:rsidRPr="00E13D36">
        <w:rPr>
          <w:rFonts w:ascii="Arial" w:hAnsi="Arial" w:cs="Arial"/>
          <w:i/>
          <w:snapToGrid w:val="0"/>
          <w:sz w:val="24"/>
          <w:szCs w:val="24"/>
        </w:rPr>
        <w:t>Ohm</w:t>
      </w:r>
    </w:p>
    <w:p w14:paraId="3F6FB3B3"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ab/>
        <w:t>Codes:</w:t>
      </w:r>
    </w:p>
    <w:p w14:paraId="3B4DB823"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(a)</w:t>
      </w:r>
      <w:r w:rsidRPr="00E13D36">
        <w:rPr>
          <w:rFonts w:ascii="Arial" w:hAnsi="Arial" w:cs="Arial"/>
          <w:snapToGrid w:val="0"/>
          <w:sz w:val="24"/>
          <w:szCs w:val="24"/>
        </w:rPr>
        <w:tab/>
      </w:r>
      <w:r w:rsidRPr="00E13D36">
        <w:rPr>
          <w:rFonts w:ascii="Arial" w:hAnsi="Arial" w:cs="Arial"/>
          <w:snapToGrid w:val="0"/>
          <w:position w:val="-10"/>
          <w:sz w:val="24"/>
          <w:szCs w:val="24"/>
        </w:rPr>
        <w:object w:dxaOrig="2025" w:dyaOrig="285" w14:anchorId="1317806F">
          <v:shape id="_x0000_i1041" type="#_x0000_t75" style="width:101.5pt;height:14.5pt" o:ole="" fillcolor="window">
            <v:imagedata r:id="rId32" o:title=""/>
          </v:shape>
          <o:OLEObject Type="Embed" ProgID="Equation.3" ShapeID="_x0000_i1041" DrawAspect="Content" ObjectID="_1682401603" r:id="rId33"/>
        </w:object>
      </w:r>
      <w:r w:rsidRPr="00E13D36">
        <w:rPr>
          <w:rFonts w:ascii="Arial" w:hAnsi="Arial" w:cs="Arial"/>
          <w:snapToGrid w:val="0"/>
          <w:sz w:val="24"/>
          <w:szCs w:val="24"/>
        </w:rPr>
        <w:t xml:space="preserve">             </w:t>
      </w:r>
      <w:proofErr w:type="gramStart"/>
      <w:r w:rsidRPr="00E13D36">
        <w:rPr>
          <w:rFonts w:ascii="Arial" w:hAnsi="Arial" w:cs="Arial"/>
          <w:snapToGrid w:val="0"/>
          <w:sz w:val="24"/>
          <w:szCs w:val="24"/>
        </w:rPr>
        <w:t xml:space="preserve">   (</w:t>
      </w:r>
      <w:proofErr w:type="gramEnd"/>
      <w:r w:rsidRPr="00E13D36">
        <w:rPr>
          <w:rFonts w:ascii="Arial" w:hAnsi="Arial" w:cs="Arial"/>
          <w:snapToGrid w:val="0"/>
          <w:sz w:val="24"/>
          <w:szCs w:val="24"/>
        </w:rPr>
        <w:t>b)</w:t>
      </w:r>
      <w:r w:rsidRPr="00E13D36">
        <w:rPr>
          <w:rFonts w:ascii="Arial" w:hAnsi="Arial" w:cs="Arial"/>
          <w:snapToGrid w:val="0"/>
          <w:sz w:val="24"/>
          <w:szCs w:val="24"/>
        </w:rPr>
        <w:tab/>
      </w:r>
      <w:r w:rsidRPr="00E13D36">
        <w:rPr>
          <w:rFonts w:ascii="Arial" w:hAnsi="Arial" w:cs="Arial"/>
          <w:snapToGrid w:val="0"/>
          <w:position w:val="-10"/>
          <w:sz w:val="24"/>
          <w:szCs w:val="24"/>
        </w:rPr>
        <w:object w:dxaOrig="2025" w:dyaOrig="285" w14:anchorId="07A6D342">
          <v:shape id="_x0000_i1042" type="#_x0000_t75" style="width:101.5pt;height:14.5pt" o:ole="" fillcolor="window">
            <v:imagedata r:id="rId34" o:title=""/>
          </v:shape>
          <o:OLEObject Type="Embed" ProgID="Equation.3" ShapeID="_x0000_i1042" DrawAspect="Content" ObjectID="_1682401604" r:id="rId35"/>
        </w:object>
      </w:r>
    </w:p>
    <w:p w14:paraId="2F9DF5F3"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(c)</w:t>
      </w:r>
      <w:r w:rsidRPr="00E13D36">
        <w:rPr>
          <w:rFonts w:ascii="Arial" w:hAnsi="Arial" w:cs="Arial"/>
          <w:snapToGrid w:val="0"/>
          <w:sz w:val="24"/>
          <w:szCs w:val="24"/>
        </w:rPr>
        <w:tab/>
      </w:r>
      <w:r w:rsidRPr="00E13D36">
        <w:rPr>
          <w:rFonts w:ascii="Arial" w:hAnsi="Arial" w:cs="Arial"/>
          <w:snapToGrid w:val="0"/>
          <w:position w:val="-10"/>
          <w:sz w:val="24"/>
          <w:szCs w:val="24"/>
        </w:rPr>
        <w:object w:dxaOrig="2025" w:dyaOrig="285" w14:anchorId="26032F8B">
          <v:shape id="_x0000_i1043" type="#_x0000_t75" style="width:101.5pt;height:14.5pt" o:ole="" fillcolor="window">
            <v:imagedata r:id="rId36" o:title=""/>
          </v:shape>
          <o:OLEObject Type="Embed" ProgID="Equation.3" ShapeID="_x0000_i1043" DrawAspect="Content" ObjectID="_1682401605" r:id="rId37"/>
        </w:object>
      </w:r>
      <w:r w:rsidRPr="00E13D36">
        <w:rPr>
          <w:rFonts w:ascii="Arial" w:hAnsi="Arial" w:cs="Arial"/>
          <w:snapToGrid w:val="0"/>
          <w:sz w:val="24"/>
          <w:szCs w:val="24"/>
        </w:rPr>
        <w:t xml:space="preserve">             </w:t>
      </w:r>
      <w:proofErr w:type="gramStart"/>
      <w:r w:rsidRPr="00E13D36">
        <w:rPr>
          <w:rFonts w:ascii="Arial" w:hAnsi="Arial" w:cs="Arial"/>
          <w:snapToGrid w:val="0"/>
          <w:sz w:val="24"/>
          <w:szCs w:val="24"/>
        </w:rPr>
        <w:t xml:space="preserve">   (</w:t>
      </w:r>
      <w:proofErr w:type="gramEnd"/>
      <w:r w:rsidRPr="00E13D36">
        <w:rPr>
          <w:rFonts w:ascii="Arial" w:hAnsi="Arial" w:cs="Arial"/>
          <w:snapToGrid w:val="0"/>
          <w:sz w:val="24"/>
          <w:szCs w:val="24"/>
        </w:rPr>
        <w:t>d)</w:t>
      </w:r>
      <w:r w:rsidRPr="00E13D36">
        <w:rPr>
          <w:rFonts w:ascii="Arial" w:hAnsi="Arial" w:cs="Arial"/>
          <w:snapToGrid w:val="0"/>
          <w:sz w:val="24"/>
          <w:szCs w:val="24"/>
        </w:rPr>
        <w:tab/>
      </w:r>
      <w:r w:rsidRPr="00E13D36">
        <w:rPr>
          <w:rFonts w:ascii="Arial" w:hAnsi="Arial" w:cs="Arial"/>
          <w:snapToGrid w:val="0"/>
          <w:position w:val="-10"/>
          <w:sz w:val="24"/>
          <w:szCs w:val="24"/>
        </w:rPr>
        <w:object w:dxaOrig="2025" w:dyaOrig="285" w14:anchorId="6343B38C">
          <v:shape id="_x0000_i1044" type="#_x0000_t75" style="width:101.5pt;height:14.5pt" o:ole="" fillcolor="window">
            <v:imagedata r:id="rId38" o:title=""/>
          </v:shape>
          <o:OLEObject Type="Embed" ProgID="Equation.3" ShapeID="_x0000_i1044" DrawAspect="Content" ObjectID="_1682401606" r:id="rId39"/>
        </w:object>
      </w:r>
    </w:p>
    <w:p w14:paraId="59F13FF2" w14:textId="77777777" w:rsidR="009802B5" w:rsidRPr="00E13D36" w:rsidRDefault="009802B5" w:rsidP="009802B5">
      <w:pPr>
        <w:numPr>
          <w:ilvl w:val="0"/>
          <w:numId w:val="2"/>
        </w:numPr>
        <w:tabs>
          <w:tab w:val="left" w:pos="850"/>
          <w:tab w:val="left" w:pos="2808"/>
          <w:tab w:val="left" w:pos="3154"/>
          <w:tab w:val="right" w:pos="5126"/>
        </w:tabs>
        <w:ind w:left="0"/>
        <w:jc w:val="both"/>
        <w:rPr>
          <w:rFonts w:ascii="Arial" w:hAnsi="Arial" w:cs="Arial"/>
          <w:b/>
          <w:snapToGrid w:val="0"/>
          <w:sz w:val="24"/>
          <w:szCs w:val="24"/>
        </w:rPr>
      </w:pPr>
      <w:r w:rsidRPr="00E13D36">
        <w:rPr>
          <w:rFonts w:ascii="Arial" w:hAnsi="Arial" w:cs="Arial"/>
          <w:snapToGrid w:val="0"/>
          <w:sz w:val="24"/>
          <w:szCs w:val="24"/>
        </w:rPr>
        <w:t xml:space="preserve">Which relation is </w:t>
      </w:r>
      <w:proofErr w:type="gramStart"/>
      <w:r w:rsidRPr="00E13D36">
        <w:rPr>
          <w:rFonts w:ascii="Arial" w:hAnsi="Arial" w:cs="Arial"/>
          <w:snapToGrid w:val="0"/>
          <w:sz w:val="24"/>
          <w:szCs w:val="24"/>
        </w:rPr>
        <w:t>wrong</w:t>
      </w:r>
      <w:proofErr w:type="gramEnd"/>
      <w:r w:rsidRPr="00E13D36">
        <w:rPr>
          <w:rFonts w:ascii="Arial" w:hAnsi="Arial" w:cs="Arial"/>
          <w:snapToGrid w:val="0"/>
          <w:sz w:val="24"/>
          <w:szCs w:val="24"/>
        </w:rPr>
        <w:tab/>
      </w:r>
      <w:r w:rsidRPr="00E13D36">
        <w:rPr>
          <w:rFonts w:ascii="Arial" w:hAnsi="Arial" w:cs="Arial"/>
          <w:snapToGrid w:val="0"/>
          <w:sz w:val="24"/>
          <w:szCs w:val="24"/>
        </w:rPr>
        <w:tab/>
      </w:r>
      <w:r w:rsidRPr="00E13D36">
        <w:rPr>
          <w:rFonts w:ascii="Arial" w:hAnsi="Arial" w:cs="Arial"/>
          <w:snapToGrid w:val="0"/>
          <w:sz w:val="24"/>
          <w:szCs w:val="24"/>
        </w:rPr>
        <w:tab/>
      </w:r>
    </w:p>
    <w:p w14:paraId="172F0A7F"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(a)</w:t>
      </w:r>
      <w:r w:rsidRPr="00E13D36">
        <w:rPr>
          <w:rFonts w:ascii="Arial" w:hAnsi="Arial" w:cs="Arial"/>
          <w:snapToGrid w:val="0"/>
          <w:sz w:val="24"/>
          <w:szCs w:val="24"/>
        </w:rPr>
        <w:tab/>
        <w:t xml:space="preserve">1 </w:t>
      </w:r>
      <w:r w:rsidRPr="00E13D36">
        <w:rPr>
          <w:rFonts w:ascii="Arial" w:hAnsi="Arial" w:cs="Arial"/>
          <w:i/>
          <w:snapToGrid w:val="0"/>
          <w:sz w:val="24"/>
          <w:szCs w:val="24"/>
        </w:rPr>
        <w:t>Calorie</w:t>
      </w:r>
      <w:r w:rsidRPr="00E13D36">
        <w:rPr>
          <w:rFonts w:ascii="Arial" w:hAnsi="Arial" w:cs="Arial"/>
          <w:snapToGrid w:val="0"/>
          <w:sz w:val="24"/>
          <w:szCs w:val="24"/>
        </w:rPr>
        <w:t xml:space="preserve"> = 4.18 </w:t>
      </w:r>
      <w:r w:rsidRPr="00E13D36">
        <w:rPr>
          <w:rFonts w:ascii="Arial" w:hAnsi="Arial" w:cs="Arial"/>
          <w:i/>
          <w:snapToGrid w:val="0"/>
          <w:sz w:val="24"/>
          <w:szCs w:val="24"/>
        </w:rPr>
        <w:t>Joule</w:t>
      </w:r>
      <w:r w:rsidRPr="00E13D36">
        <w:rPr>
          <w:rFonts w:ascii="Arial" w:hAnsi="Arial" w:cs="Arial"/>
          <w:snapToGrid w:val="0"/>
          <w:sz w:val="24"/>
          <w:szCs w:val="24"/>
        </w:rPr>
        <w:t>s</w:t>
      </w:r>
      <w:r w:rsidRPr="00E13D36">
        <w:rPr>
          <w:rFonts w:ascii="Arial" w:hAnsi="Arial" w:cs="Arial"/>
          <w:snapToGrid w:val="0"/>
          <w:sz w:val="24"/>
          <w:szCs w:val="24"/>
        </w:rPr>
        <w:tab/>
        <w:t xml:space="preserve">         </w:t>
      </w:r>
      <w:proofErr w:type="gramStart"/>
      <w:r w:rsidRPr="00E13D36">
        <w:rPr>
          <w:rFonts w:ascii="Arial" w:hAnsi="Arial" w:cs="Arial"/>
          <w:snapToGrid w:val="0"/>
          <w:sz w:val="24"/>
          <w:szCs w:val="24"/>
        </w:rPr>
        <w:t xml:space="preserve">   (</w:t>
      </w:r>
      <w:proofErr w:type="gramEnd"/>
      <w:r w:rsidRPr="00E13D36">
        <w:rPr>
          <w:rFonts w:ascii="Arial" w:hAnsi="Arial" w:cs="Arial"/>
          <w:snapToGrid w:val="0"/>
          <w:sz w:val="24"/>
          <w:szCs w:val="24"/>
        </w:rPr>
        <w:t>b)</w:t>
      </w:r>
      <w:r w:rsidRPr="00E13D36">
        <w:rPr>
          <w:rFonts w:ascii="Arial" w:hAnsi="Arial" w:cs="Arial"/>
          <w:snapToGrid w:val="0"/>
          <w:sz w:val="24"/>
          <w:szCs w:val="24"/>
        </w:rPr>
        <w:tab/>
      </w:r>
      <w:r w:rsidRPr="00E13D36">
        <w:rPr>
          <w:rFonts w:ascii="Arial" w:hAnsi="Arial" w:cs="Arial"/>
          <w:snapToGrid w:val="0"/>
          <w:position w:val="-6"/>
          <w:sz w:val="24"/>
          <w:szCs w:val="24"/>
        </w:rPr>
        <w:object w:dxaOrig="1240" w:dyaOrig="320" w14:anchorId="374BE9B6">
          <v:shape id="_x0000_i1045" type="#_x0000_t75" style="width:62pt;height:15.5pt" o:ole="" fillcolor="window">
            <v:imagedata r:id="rId40" o:title=""/>
          </v:shape>
          <o:OLEObject Type="Embed" ProgID="Equation.3" ShapeID="_x0000_i1045" DrawAspect="Content" ObjectID="_1682401607" r:id="rId41"/>
        </w:object>
      </w:r>
    </w:p>
    <w:p w14:paraId="02B26CFA"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(c)</w:t>
      </w:r>
      <w:r w:rsidRPr="00E13D36">
        <w:rPr>
          <w:rFonts w:ascii="Arial" w:hAnsi="Arial" w:cs="Arial"/>
          <w:snapToGrid w:val="0"/>
          <w:sz w:val="24"/>
          <w:szCs w:val="24"/>
        </w:rPr>
        <w:tab/>
      </w:r>
      <w:r w:rsidRPr="00E13D36">
        <w:rPr>
          <w:rFonts w:ascii="Arial" w:hAnsi="Arial" w:cs="Arial"/>
          <w:snapToGrid w:val="0"/>
          <w:position w:val="-10"/>
          <w:sz w:val="24"/>
          <w:szCs w:val="24"/>
        </w:rPr>
        <w:object w:dxaOrig="2580" w:dyaOrig="360" w14:anchorId="7651BB83">
          <v:shape id="_x0000_i1046" type="#_x0000_t75" style="width:129pt;height:18pt" o:ole="" fillcolor="window">
            <v:imagedata r:id="rId42" o:title=""/>
          </v:shape>
          <o:OLEObject Type="Embed" ProgID="Equation.3" ShapeID="_x0000_i1046" DrawAspect="Content" ObjectID="_1682401608" r:id="rId43"/>
        </w:object>
      </w:r>
      <w:r w:rsidRPr="00E13D36">
        <w:rPr>
          <w:rFonts w:ascii="Arial" w:hAnsi="Arial" w:cs="Arial"/>
          <w:snapToGrid w:val="0"/>
          <w:position w:val="-10"/>
          <w:sz w:val="24"/>
          <w:szCs w:val="24"/>
        </w:rPr>
        <w:t xml:space="preserve">      </w:t>
      </w:r>
      <w:proofErr w:type="gramStart"/>
      <w:r w:rsidRPr="00E13D36">
        <w:rPr>
          <w:rFonts w:ascii="Arial" w:hAnsi="Arial" w:cs="Arial"/>
          <w:snapToGrid w:val="0"/>
          <w:position w:val="-10"/>
          <w:sz w:val="24"/>
          <w:szCs w:val="24"/>
        </w:rPr>
        <w:t xml:space="preserve">   </w:t>
      </w:r>
      <w:r w:rsidRPr="00E13D36">
        <w:rPr>
          <w:rFonts w:ascii="Arial" w:hAnsi="Arial" w:cs="Arial"/>
          <w:snapToGrid w:val="0"/>
          <w:sz w:val="24"/>
          <w:szCs w:val="24"/>
        </w:rPr>
        <w:t>(</w:t>
      </w:r>
      <w:proofErr w:type="gramEnd"/>
      <w:r w:rsidRPr="00E13D36">
        <w:rPr>
          <w:rFonts w:ascii="Arial" w:hAnsi="Arial" w:cs="Arial"/>
          <w:snapToGrid w:val="0"/>
          <w:sz w:val="24"/>
          <w:szCs w:val="24"/>
        </w:rPr>
        <w:t>d)</w:t>
      </w:r>
      <w:r w:rsidRPr="00E13D36">
        <w:rPr>
          <w:rFonts w:ascii="Arial" w:hAnsi="Arial" w:cs="Arial"/>
          <w:snapToGrid w:val="0"/>
          <w:sz w:val="24"/>
          <w:szCs w:val="24"/>
        </w:rPr>
        <w:tab/>
      </w:r>
      <w:r w:rsidRPr="00E13D36">
        <w:rPr>
          <w:rFonts w:ascii="Arial" w:hAnsi="Arial" w:cs="Arial"/>
          <w:snapToGrid w:val="0"/>
          <w:position w:val="-10"/>
          <w:sz w:val="24"/>
          <w:szCs w:val="24"/>
        </w:rPr>
        <w:object w:dxaOrig="2200" w:dyaOrig="360" w14:anchorId="38938CF9">
          <v:shape id="_x0000_i1047" type="#_x0000_t75" style="width:110pt;height:18pt" o:ole="" fillcolor="window">
            <v:imagedata r:id="rId44" o:title=""/>
          </v:shape>
          <o:OLEObject Type="Embed" ProgID="Equation.3" ShapeID="_x0000_i1047" DrawAspect="Content" ObjectID="_1682401609" r:id="rId45"/>
        </w:object>
      </w:r>
    </w:p>
    <w:p w14:paraId="120B6733" w14:textId="77777777" w:rsidR="009802B5" w:rsidRPr="00E13D36" w:rsidRDefault="009802B5" w:rsidP="009802B5">
      <w:pPr>
        <w:numPr>
          <w:ilvl w:val="0"/>
          <w:numId w:val="2"/>
        </w:numPr>
        <w:tabs>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t xml:space="preserve">If </w:t>
      </w:r>
      <w:r w:rsidRPr="00E13D36">
        <w:rPr>
          <w:rFonts w:ascii="Arial" w:hAnsi="Arial" w:cs="Arial"/>
          <w:snapToGrid w:val="0"/>
          <w:position w:val="-6"/>
          <w:sz w:val="24"/>
          <w:szCs w:val="24"/>
        </w:rPr>
        <w:object w:dxaOrig="1160" w:dyaOrig="320" w14:anchorId="0F93F404">
          <v:shape id="_x0000_i1048" type="#_x0000_t75" style="width:58pt;height:15.5pt" o:ole="" fillcolor="window">
            <v:imagedata r:id="rId46" o:title=""/>
          </v:shape>
          <o:OLEObject Type="Embed" ProgID="Equation.3" ShapeID="_x0000_i1048" DrawAspect="Content" ObjectID="_1682401610" r:id="rId47"/>
        </w:object>
      </w:r>
      <w:r w:rsidRPr="00E13D36">
        <w:rPr>
          <w:rFonts w:ascii="Arial" w:hAnsi="Arial" w:cs="Arial"/>
          <w:snapToGrid w:val="0"/>
          <w:sz w:val="24"/>
          <w:szCs w:val="24"/>
        </w:rPr>
        <w:t xml:space="preserve">, where </w:t>
      </w:r>
      <w:r w:rsidRPr="00E13D36">
        <w:rPr>
          <w:rFonts w:ascii="Arial" w:hAnsi="Arial" w:cs="Arial"/>
          <w:snapToGrid w:val="0"/>
          <w:position w:val="-4"/>
          <w:sz w:val="24"/>
          <w:szCs w:val="24"/>
        </w:rPr>
        <w:object w:dxaOrig="180" w:dyaOrig="180" w14:anchorId="3A0502D6">
          <v:shape id="_x0000_i1049" type="#_x0000_t75" style="width:9pt;height:9pt" o:ole="" fillcolor="window">
            <v:imagedata r:id="rId48" o:title=""/>
          </v:shape>
          <o:OLEObject Type="Embed" ProgID="Equation.3" ShapeID="_x0000_i1049" DrawAspect="Content" ObjectID="_1682401611" r:id="rId49"/>
        </w:object>
      </w:r>
      <w:r w:rsidRPr="00E13D36">
        <w:rPr>
          <w:rFonts w:ascii="Arial" w:hAnsi="Arial" w:cs="Arial"/>
          <w:snapToGrid w:val="0"/>
          <w:sz w:val="24"/>
          <w:szCs w:val="24"/>
        </w:rPr>
        <w:t xml:space="preserve"> is the distance travelled by the body in </w:t>
      </w:r>
      <w:proofErr w:type="spellStart"/>
      <w:r w:rsidRPr="00E13D36">
        <w:rPr>
          <w:rFonts w:ascii="Arial" w:hAnsi="Arial" w:cs="Arial"/>
          <w:snapToGrid w:val="0"/>
          <w:sz w:val="24"/>
          <w:szCs w:val="24"/>
        </w:rPr>
        <w:t>kilometres</w:t>
      </w:r>
      <w:proofErr w:type="spellEnd"/>
      <w:r w:rsidRPr="00E13D36">
        <w:rPr>
          <w:rFonts w:ascii="Arial" w:hAnsi="Arial" w:cs="Arial"/>
          <w:snapToGrid w:val="0"/>
          <w:sz w:val="24"/>
          <w:szCs w:val="24"/>
        </w:rPr>
        <w:t xml:space="preserve"> while </w:t>
      </w:r>
      <w:r w:rsidRPr="00E13D36">
        <w:rPr>
          <w:rFonts w:ascii="Arial" w:hAnsi="Arial" w:cs="Arial"/>
          <w:snapToGrid w:val="0"/>
          <w:position w:val="-4"/>
          <w:sz w:val="24"/>
          <w:szCs w:val="24"/>
        </w:rPr>
        <w:object w:dxaOrig="135" w:dyaOrig="210" w14:anchorId="6D4AAD39">
          <v:shape id="_x0000_i1050" type="#_x0000_t75" style="width:7pt;height:10.5pt" o:ole="" fillcolor="window">
            <v:imagedata r:id="rId50" o:title=""/>
          </v:shape>
          <o:OLEObject Type="Embed" ProgID="Equation.3" ShapeID="_x0000_i1050" DrawAspect="Content" ObjectID="_1682401612" r:id="rId51"/>
        </w:object>
      </w:r>
      <w:r w:rsidRPr="00E13D36">
        <w:rPr>
          <w:rFonts w:ascii="Arial" w:hAnsi="Arial" w:cs="Arial"/>
          <w:snapToGrid w:val="0"/>
          <w:sz w:val="24"/>
          <w:szCs w:val="24"/>
        </w:rPr>
        <w:t xml:space="preserve"> is the time in seconds, then the units of </w:t>
      </w:r>
      <w:r w:rsidRPr="00E13D36">
        <w:rPr>
          <w:rFonts w:ascii="Arial" w:hAnsi="Arial" w:cs="Arial"/>
          <w:i/>
          <w:snapToGrid w:val="0"/>
          <w:sz w:val="24"/>
          <w:szCs w:val="24"/>
        </w:rPr>
        <w:t>b</w:t>
      </w:r>
      <w:r w:rsidRPr="00E13D36">
        <w:rPr>
          <w:rFonts w:ascii="Arial" w:hAnsi="Arial" w:cs="Arial"/>
          <w:snapToGrid w:val="0"/>
          <w:sz w:val="24"/>
          <w:szCs w:val="24"/>
        </w:rPr>
        <w:t xml:space="preserve"> are</w:t>
      </w:r>
      <w:r w:rsidRPr="00E13D36">
        <w:rPr>
          <w:rFonts w:ascii="Arial" w:hAnsi="Arial" w:cs="Arial"/>
          <w:snapToGrid w:val="0"/>
          <w:sz w:val="24"/>
          <w:szCs w:val="24"/>
        </w:rPr>
        <w:tab/>
      </w:r>
      <w:r w:rsidRPr="00E13D36">
        <w:rPr>
          <w:rFonts w:ascii="Arial" w:hAnsi="Arial" w:cs="Arial"/>
          <w:snapToGrid w:val="0"/>
          <w:sz w:val="24"/>
          <w:szCs w:val="24"/>
        </w:rPr>
        <w:tab/>
      </w:r>
      <w:r w:rsidRPr="00E13D36">
        <w:rPr>
          <w:rFonts w:ascii="Arial" w:hAnsi="Arial" w:cs="Arial"/>
          <w:snapToGrid w:val="0"/>
          <w:sz w:val="24"/>
          <w:szCs w:val="24"/>
        </w:rPr>
        <w:tab/>
      </w:r>
    </w:p>
    <w:p w14:paraId="5A82C1BB"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 xml:space="preserve"> (a)</w:t>
      </w:r>
      <w:r w:rsidRPr="00E13D36">
        <w:rPr>
          <w:rFonts w:ascii="Arial" w:hAnsi="Arial" w:cs="Arial"/>
          <w:snapToGrid w:val="0"/>
          <w:sz w:val="24"/>
          <w:szCs w:val="24"/>
        </w:rPr>
        <w:tab/>
      </w:r>
      <w:r w:rsidRPr="00E13D36">
        <w:rPr>
          <w:rFonts w:ascii="Arial" w:hAnsi="Arial" w:cs="Arial"/>
          <w:snapToGrid w:val="0"/>
          <w:position w:val="-10"/>
          <w:sz w:val="24"/>
          <w:szCs w:val="24"/>
        </w:rPr>
        <w:object w:dxaOrig="520" w:dyaOrig="320" w14:anchorId="64E4499C">
          <v:shape id="_x0000_i1051" type="#_x0000_t75" style="width:26.5pt;height:15.5pt" o:ole="" fillcolor="window">
            <v:imagedata r:id="rId52" o:title=""/>
          </v:shape>
          <o:OLEObject Type="Embed" ProgID="Equation.3" ShapeID="_x0000_i1051" DrawAspect="Content" ObjectID="_1682401613" r:id="rId53"/>
        </w:object>
      </w:r>
      <w:r w:rsidRPr="00E13D36">
        <w:rPr>
          <w:rFonts w:ascii="Arial" w:hAnsi="Arial" w:cs="Arial"/>
          <w:snapToGrid w:val="0"/>
          <w:sz w:val="24"/>
          <w:szCs w:val="24"/>
        </w:rPr>
        <w:tab/>
        <w:t>(b)</w:t>
      </w:r>
      <w:r w:rsidRPr="00E13D36">
        <w:rPr>
          <w:rFonts w:ascii="Arial" w:hAnsi="Arial" w:cs="Arial"/>
          <w:snapToGrid w:val="0"/>
          <w:sz w:val="24"/>
          <w:szCs w:val="24"/>
        </w:rPr>
        <w:tab/>
      </w:r>
      <w:r w:rsidRPr="00E13D36">
        <w:rPr>
          <w:rFonts w:ascii="Arial" w:hAnsi="Arial" w:cs="Arial"/>
          <w:snapToGrid w:val="0"/>
          <w:position w:val="-10"/>
          <w:sz w:val="24"/>
          <w:szCs w:val="24"/>
        </w:rPr>
        <w:object w:dxaOrig="560" w:dyaOrig="320" w14:anchorId="24E8C0B6">
          <v:shape id="_x0000_i1052" type="#_x0000_t75" style="width:27.5pt;height:15.5pt" o:ole="" fillcolor="window">
            <v:imagedata r:id="rId54" o:title=""/>
          </v:shape>
          <o:OLEObject Type="Embed" ProgID="Equation.3" ShapeID="_x0000_i1052" DrawAspect="Content" ObjectID="_1682401614" r:id="rId55"/>
        </w:object>
      </w:r>
    </w:p>
    <w:p w14:paraId="654F083C"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(c)</w:t>
      </w:r>
      <w:r w:rsidRPr="00E13D36">
        <w:rPr>
          <w:rFonts w:ascii="Arial" w:hAnsi="Arial" w:cs="Arial"/>
          <w:snapToGrid w:val="0"/>
          <w:sz w:val="24"/>
          <w:szCs w:val="24"/>
        </w:rPr>
        <w:tab/>
      </w:r>
      <w:r w:rsidRPr="00E13D36">
        <w:rPr>
          <w:rFonts w:ascii="Arial" w:hAnsi="Arial" w:cs="Arial"/>
          <w:snapToGrid w:val="0"/>
          <w:position w:val="-10"/>
          <w:sz w:val="24"/>
          <w:szCs w:val="24"/>
        </w:rPr>
        <w:object w:dxaOrig="600" w:dyaOrig="360" w14:anchorId="1035D432">
          <v:shape id="_x0000_i1053" type="#_x0000_t75" style="width:30pt;height:18pt" o:ole="" fillcolor="window">
            <v:imagedata r:id="rId56" o:title=""/>
          </v:shape>
          <o:OLEObject Type="Embed" ProgID="Equation.3" ShapeID="_x0000_i1053" DrawAspect="Content" ObjectID="_1682401615" r:id="rId57"/>
        </w:object>
      </w:r>
      <w:r w:rsidRPr="00E13D36">
        <w:rPr>
          <w:rFonts w:ascii="Arial" w:hAnsi="Arial" w:cs="Arial"/>
          <w:snapToGrid w:val="0"/>
          <w:sz w:val="24"/>
          <w:szCs w:val="24"/>
        </w:rPr>
        <w:tab/>
        <w:t>(d)</w:t>
      </w:r>
      <w:r w:rsidRPr="00E13D36">
        <w:rPr>
          <w:rFonts w:ascii="Arial" w:hAnsi="Arial" w:cs="Arial"/>
          <w:snapToGrid w:val="0"/>
          <w:sz w:val="24"/>
          <w:szCs w:val="24"/>
        </w:rPr>
        <w:tab/>
      </w:r>
      <w:r w:rsidRPr="00E13D36">
        <w:rPr>
          <w:rFonts w:ascii="Arial" w:hAnsi="Arial" w:cs="Arial"/>
          <w:snapToGrid w:val="0"/>
          <w:position w:val="-10"/>
          <w:sz w:val="24"/>
          <w:szCs w:val="24"/>
        </w:rPr>
        <w:object w:dxaOrig="660" w:dyaOrig="360" w14:anchorId="7C1A3FFA">
          <v:shape id="_x0000_i1054" type="#_x0000_t75" style="width:33pt;height:18pt" o:ole="" fillcolor="window">
            <v:imagedata r:id="rId58" o:title=""/>
          </v:shape>
          <o:OLEObject Type="Embed" ProgID="Equation.3" ShapeID="_x0000_i1054" DrawAspect="Content" ObjectID="_1682401616" r:id="rId59"/>
        </w:object>
      </w:r>
    </w:p>
    <w:p w14:paraId="23FBD5D1" w14:textId="77777777" w:rsidR="009802B5" w:rsidRPr="00E13D36" w:rsidRDefault="009802B5" w:rsidP="009802B5">
      <w:pPr>
        <w:numPr>
          <w:ilvl w:val="0"/>
          <w:numId w:val="1"/>
        </w:numPr>
        <w:tabs>
          <w:tab w:val="left" w:pos="504"/>
          <w:tab w:val="left" w:pos="850"/>
          <w:tab w:val="left" w:pos="2808"/>
          <w:tab w:val="left" w:pos="3154"/>
          <w:tab w:val="right" w:pos="5126"/>
        </w:tabs>
        <w:ind w:left="0"/>
        <w:jc w:val="both"/>
        <w:rPr>
          <w:rFonts w:ascii="Arial" w:hAnsi="Arial" w:cs="Arial"/>
          <w:sz w:val="24"/>
          <w:szCs w:val="24"/>
        </w:rPr>
      </w:pPr>
      <w:r w:rsidRPr="00E13D36">
        <w:rPr>
          <w:rFonts w:ascii="Arial" w:hAnsi="Arial" w:cs="Arial"/>
          <w:sz w:val="24"/>
          <w:szCs w:val="24"/>
        </w:rPr>
        <w:t>If there is a positive error of 50% in the measurement of velocity of a body, then the error in the measurement of kinetic energy is</w:t>
      </w:r>
    </w:p>
    <w:p w14:paraId="0F467B9C" w14:textId="77777777" w:rsidR="009802B5" w:rsidRPr="00E13D36" w:rsidRDefault="009802B5" w:rsidP="009802B5">
      <w:pPr>
        <w:pStyle w:val="BodyTextIndent2"/>
        <w:spacing w:before="0" w:after="0" w:line="240" w:lineRule="auto"/>
        <w:ind w:left="0"/>
        <w:rPr>
          <w:rFonts w:ascii="Arial" w:hAnsi="Arial" w:cs="Arial"/>
          <w:sz w:val="24"/>
          <w:szCs w:val="24"/>
        </w:rPr>
      </w:pPr>
      <w:r w:rsidRPr="00E13D36">
        <w:rPr>
          <w:rFonts w:ascii="Arial" w:hAnsi="Arial" w:cs="Arial"/>
          <w:sz w:val="24"/>
          <w:szCs w:val="24"/>
        </w:rPr>
        <w:t>(a)</w:t>
      </w:r>
      <w:r w:rsidRPr="00E13D36">
        <w:rPr>
          <w:rFonts w:ascii="Arial" w:hAnsi="Arial" w:cs="Arial"/>
          <w:sz w:val="24"/>
          <w:szCs w:val="24"/>
        </w:rPr>
        <w:tab/>
        <w:t>25%</w:t>
      </w:r>
      <w:r w:rsidRPr="00E13D36">
        <w:rPr>
          <w:rFonts w:ascii="Arial" w:hAnsi="Arial" w:cs="Arial"/>
          <w:sz w:val="24"/>
          <w:szCs w:val="24"/>
        </w:rPr>
        <w:tab/>
        <w:t>(b)</w:t>
      </w:r>
      <w:r w:rsidRPr="00E13D36">
        <w:rPr>
          <w:rFonts w:ascii="Arial" w:hAnsi="Arial" w:cs="Arial"/>
          <w:sz w:val="24"/>
          <w:szCs w:val="24"/>
        </w:rPr>
        <w:tab/>
        <w:t xml:space="preserve">50%              </w:t>
      </w:r>
      <w:proofErr w:type="gramStart"/>
      <w:r w:rsidRPr="00E13D36">
        <w:rPr>
          <w:rFonts w:ascii="Arial" w:hAnsi="Arial" w:cs="Arial"/>
          <w:sz w:val="24"/>
          <w:szCs w:val="24"/>
        </w:rPr>
        <w:t xml:space="preserve">   (</w:t>
      </w:r>
      <w:proofErr w:type="gramEnd"/>
      <w:r w:rsidRPr="00E13D36">
        <w:rPr>
          <w:rFonts w:ascii="Arial" w:hAnsi="Arial" w:cs="Arial"/>
          <w:sz w:val="24"/>
          <w:szCs w:val="24"/>
        </w:rPr>
        <w:t>c)</w:t>
      </w:r>
      <w:r w:rsidRPr="00E13D36">
        <w:rPr>
          <w:rFonts w:ascii="Arial" w:hAnsi="Arial" w:cs="Arial"/>
          <w:sz w:val="24"/>
          <w:szCs w:val="24"/>
        </w:rPr>
        <w:tab/>
        <w:t>100%</w:t>
      </w:r>
      <w:r w:rsidRPr="00E13D36">
        <w:rPr>
          <w:rFonts w:ascii="Arial" w:hAnsi="Arial" w:cs="Arial"/>
          <w:sz w:val="24"/>
          <w:szCs w:val="24"/>
        </w:rPr>
        <w:tab/>
        <w:t>(d)</w:t>
      </w:r>
      <w:r w:rsidRPr="00E13D36">
        <w:rPr>
          <w:rFonts w:ascii="Arial" w:hAnsi="Arial" w:cs="Arial"/>
          <w:sz w:val="24"/>
          <w:szCs w:val="24"/>
        </w:rPr>
        <w:tab/>
        <w:t>125%</w:t>
      </w:r>
    </w:p>
    <w:p w14:paraId="1E00CA7E" w14:textId="77777777" w:rsidR="009802B5" w:rsidRPr="00E13D36" w:rsidRDefault="009802B5" w:rsidP="009802B5">
      <w:pPr>
        <w:numPr>
          <w:ilvl w:val="0"/>
          <w:numId w:val="1"/>
        </w:numPr>
        <w:tabs>
          <w:tab w:val="left" w:pos="504"/>
          <w:tab w:val="left" w:pos="850"/>
          <w:tab w:val="left" w:pos="2808"/>
          <w:tab w:val="left" w:pos="3154"/>
          <w:tab w:val="right" w:pos="5126"/>
        </w:tabs>
        <w:ind w:left="0"/>
        <w:jc w:val="both"/>
        <w:rPr>
          <w:rFonts w:ascii="Arial" w:hAnsi="Arial" w:cs="Arial"/>
          <w:sz w:val="24"/>
          <w:szCs w:val="24"/>
        </w:rPr>
      </w:pPr>
      <w:r w:rsidRPr="00E13D36">
        <w:rPr>
          <w:rFonts w:ascii="Arial" w:hAnsi="Arial" w:cs="Arial"/>
          <w:sz w:val="24"/>
          <w:szCs w:val="24"/>
        </w:rPr>
        <w:t xml:space="preserve">A physical quantity </w:t>
      </w:r>
      <w:r w:rsidRPr="00E13D36">
        <w:rPr>
          <w:rFonts w:ascii="Arial" w:hAnsi="Arial" w:cs="Arial"/>
          <w:i/>
          <w:sz w:val="24"/>
          <w:szCs w:val="24"/>
        </w:rPr>
        <w:t>P</w:t>
      </w:r>
      <w:r w:rsidRPr="00E13D36">
        <w:rPr>
          <w:rFonts w:ascii="Arial" w:hAnsi="Arial" w:cs="Arial"/>
          <w:sz w:val="24"/>
          <w:szCs w:val="24"/>
        </w:rPr>
        <w:t xml:space="preserve"> is given by </w:t>
      </w:r>
      <w:r w:rsidRPr="00E13D36">
        <w:rPr>
          <w:rFonts w:ascii="Arial" w:hAnsi="Arial" w:cs="Arial"/>
          <w:i/>
          <w:sz w:val="24"/>
          <w:szCs w:val="24"/>
        </w:rPr>
        <w:t>P</w:t>
      </w:r>
      <w:r w:rsidRPr="00E13D36">
        <w:rPr>
          <w:rFonts w:ascii="Arial" w:hAnsi="Arial" w:cs="Arial"/>
          <w:sz w:val="24"/>
          <w:szCs w:val="24"/>
        </w:rPr>
        <w:t>=</w:t>
      </w:r>
      <w:r w:rsidRPr="00E13D36">
        <w:rPr>
          <w:rFonts w:ascii="Arial" w:hAnsi="Arial" w:cs="Arial"/>
          <w:position w:val="-34"/>
          <w:sz w:val="24"/>
          <w:szCs w:val="24"/>
        </w:rPr>
        <w:object w:dxaOrig="660" w:dyaOrig="820" w14:anchorId="16155468">
          <v:shape id="_x0000_i1055" type="#_x0000_t75" style="width:33pt;height:40.5pt" o:ole="" fillcolor="window">
            <v:imagedata r:id="rId60" o:title=""/>
          </v:shape>
          <o:OLEObject Type="Embed" ProgID="Equation.3" ShapeID="_x0000_i1055" DrawAspect="Content" ObjectID="_1682401617" r:id="rId61"/>
        </w:object>
      </w:r>
      <w:r w:rsidRPr="00E13D36">
        <w:rPr>
          <w:rFonts w:ascii="Arial" w:hAnsi="Arial" w:cs="Arial"/>
          <w:sz w:val="24"/>
          <w:szCs w:val="24"/>
        </w:rPr>
        <w:t xml:space="preserve">. The quantity which brings in the maximum percentage error in </w:t>
      </w:r>
      <w:r w:rsidRPr="00E13D36">
        <w:rPr>
          <w:rFonts w:ascii="Arial" w:hAnsi="Arial" w:cs="Arial"/>
          <w:i/>
          <w:sz w:val="24"/>
          <w:szCs w:val="24"/>
        </w:rPr>
        <w:t>P</w:t>
      </w:r>
      <w:r w:rsidRPr="00E13D36">
        <w:rPr>
          <w:rFonts w:ascii="Arial" w:hAnsi="Arial" w:cs="Arial"/>
          <w:sz w:val="24"/>
          <w:szCs w:val="24"/>
        </w:rPr>
        <w:t xml:space="preserve"> is</w:t>
      </w:r>
    </w:p>
    <w:p w14:paraId="1F650DCE" w14:textId="77777777" w:rsidR="009802B5" w:rsidRPr="00E13D36" w:rsidRDefault="009802B5" w:rsidP="009802B5">
      <w:pPr>
        <w:pStyle w:val="BodyTextIndent2"/>
        <w:spacing w:before="0" w:after="0" w:line="240" w:lineRule="auto"/>
        <w:ind w:left="0"/>
        <w:rPr>
          <w:rFonts w:ascii="Arial" w:hAnsi="Arial" w:cs="Arial"/>
          <w:sz w:val="24"/>
          <w:szCs w:val="24"/>
        </w:rPr>
      </w:pPr>
      <w:r w:rsidRPr="00E13D36">
        <w:rPr>
          <w:rFonts w:ascii="Arial" w:hAnsi="Arial" w:cs="Arial"/>
          <w:sz w:val="24"/>
          <w:szCs w:val="24"/>
        </w:rPr>
        <w:t>(a)</w:t>
      </w:r>
      <w:r w:rsidRPr="00E13D36">
        <w:rPr>
          <w:rFonts w:ascii="Arial" w:hAnsi="Arial" w:cs="Arial"/>
          <w:sz w:val="24"/>
          <w:szCs w:val="24"/>
        </w:rPr>
        <w:tab/>
      </w:r>
      <w:r w:rsidRPr="00E13D36">
        <w:rPr>
          <w:rFonts w:ascii="Arial" w:hAnsi="Arial" w:cs="Arial"/>
          <w:i/>
          <w:sz w:val="24"/>
          <w:szCs w:val="24"/>
        </w:rPr>
        <w:t>A</w:t>
      </w:r>
      <w:r w:rsidRPr="00E13D36">
        <w:rPr>
          <w:rFonts w:ascii="Arial" w:hAnsi="Arial" w:cs="Arial"/>
          <w:sz w:val="24"/>
          <w:szCs w:val="24"/>
        </w:rPr>
        <w:tab/>
        <w:t>(b)</w:t>
      </w:r>
      <w:r w:rsidRPr="00E13D36">
        <w:rPr>
          <w:rFonts w:ascii="Arial" w:hAnsi="Arial" w:cs="Arial"/>
          <w:sz w:val="24"/>
          <w:szCs w:val="24"/>
        </w:rPr>
        <w:tab/>
      </w:r>
      <w:r w:rsidRPr="00E13D36">
        <w:rPr>
          <w:rFonts w:ascii="Arial" w:hAnsi="Arial" w:cs="Arial"/>
          <w:i/>
          <w:sz w:val="24"/>
          <w:szCs w:val="24"/>
        </w:rPr>
        <w:t>B</w:t>
      </w:r>
      <w:r w:rsidRPr="00E13D36">
        <w:rPr>
          <w:rFonts w:ascii="Arial" w:hAnsi="Arial" w:cs="Arial"/>
          <w:sz w:val="24"/>
          <w:szCs w:val="24"/>
        </w:rPr>
        <w:t xml:space="preserve">                    </w:t>
      </w:r>
      <w:proofErr w:type="gramStart"/>
      <w:r w:rsidRPr="00E13D36">
        <w:rPr>
          <w:rFonts w:ascii="Arial" w:hAnsi="Arial" w:cs="Arial"/>
          <w:sz w:val="24"/>
          <w:szCs w:val="24"/>
        </w:rPr>
        <w:t xml:space="preserve">   (</w:t>
      </w:r>
      <w:proofErr w:type="gramEnd"/>
      <w:r w:rsidRPr="00E13D36">
        <w:rPr>
          <w:rFonts w:ascii="Arial" w:hAnsi="Arial" w:cs="Arial"/>
          <w:sz w:val="24"/>
          <w:szCs w:val="24"/>
        </w:rPr>
        <w:t>c)</w:t>
      </w:r>
      <w:r w:rsidRPr="00E13D36">
        <w:rPr>
          <w:rFonts w:ascii="Arial" w:hAnsi="Arial" w:cs="Arial"/>
          <w:sz w:val="24"/>
          <w:szCs w:val="24"/>
        </w:rPr>
        <w:tab/>
      </w:r>
      <w:r w:rsidRPr="00E13D36">
        <w:rPr>
          <w:rFonts w:ascii="Arial" w:hAnsi="Arial" w:cs="Arial"/>
          <w:i/>
          <w:sz w:val="24"/>
          <w:szCs w:val="24"/>
        </w:rPr>
        <w:t>C</w:t>
      </w:r>
      <w:r w:rsidRPr="00E13D36">
        <w:rPr>
          <w:rFonts w:ascii="Arial" w:hAnsi="Arial" w:cs="Arial"/>
          <w:sz w:val="24"/>
          <w:szCs w:val="24"/>
        </w:rPr>
        <w:tab/>
        <w:t>(d)</w:t>
      </w:r>
      <w:r w:rsidRPr="00E13D36">
        <w:rPr>
          <w:rFonts w:ascii="Arial" w:hAnsi="Arial" w:cs="Arial"/>
          <w:sz w:val="24"/>
          <w:szCs w:val="24"/>
        </w:rPr>
        <w:tab/>
      </w:r>
      <w:r w:rsidRPr="00E13D36">
        <w:rPr>
          <w:rFonts w:ascii="Arial" w:hAnsi="Arial" w:cs="Arial"/>
          <w:i/>
          <w:sz w:val="24"/>
          <w:szCs w:val="24"/>
        </w:rPr>
        <w:t>D</w:t>
      </w:r>
    </w:p>
    <w:p w14:paraId="02CF5D00" w14:textId="77777777" w:rsidR="009802B5" w:rsidRPr="00E13D36" w:rsidRDefault="009802B5" w:rsidP="009802B5">
      <w:pPr>
        <w:numPr>
          <w:ilvl w:val="0"/>
          <w:numId w:val="1"/>
        </w:numPr>
        <w:tabs>
          <w:tab w:val="left" w:pos="504"/>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t xml:space="preserve">If </w:t>
      </w:r>
      <w:r w:rsidRPr="00E13D36">
        <w:rPr>
          <w:rFonts w:ascii="Arial" w:hAnsi="Arial" w:cs="Arial"/>
          <w:snapToGrid w:val="0"/>
          <w:position w:val="-10"/>
          <w:sz w:val="24"/>
          <w:szCs w:val="24"/>
        </w:rPr>
        <w:object w:dxaOrig="1980" w:dyaOrig="279" w14:anchorId="4B53D38D">
          <v:shape id="_x0000_i1056" type="#_x0000_t75" style="width:99pt;height:14.5pt" o:ole="" fillcolor="window">
            <v:imagedata r:id="rId62" o:title=""/>
          </v:shape>
          <o:OLEObject Type="Embed" ProgID="Equation.3" ShapeID="_x0000_i1056" DrawAspect="Content" ObjectID="_1682401618" r:id="rId63"/>
        </w:object>
      </w:r>
      <w:r w:rsidRPr="00E13D36">
        <w:rPr>
          <w:rFonts w:ascii="Arial" w:hAnsi="Arial" w:cs="Arial"/>
          <w:snapToGrid w:val="0"/>
          <w:sz w:val="24"/>
          <w:szCs w:val="24"/>
        </w:rPr>
        <w:t xml:space="preserve">, then </w:t>
      </w:r>
      <w:r w:rsidRPr="00E13D36">
        <w:rPr>
          <w:rFonts w:ascii="Arial" w:hAnsi="Arial" w:cs="Arial"/>
          <w:snapToGrid w:val="0"/>
          <w:position w:val="-4"/>
          <w:sz w:val="24"/>
          <w:szCs w:val="24"/>
        </w:rPr>
        <w:object w:dxaOrig="639" w:dyaOrig="220" w14:anchorId="69E7A3C8">
          <v:shape id="_x0000_i1057" type="#_x0000_t75" style="width:32pt;height:10.5pt" o:ole="" fillcolor="window">
            <v:imagedata r:id="rId64" o:title=""/>
          </v:shape>
          <o:OLEObject Type="Embed" ProgID="Equation.3" ShapeID="_x0000_i1057" DrawAspect="Content" ObjectID="_1682401619" r:id="rId65"/>
        </w:object>
      </w:r>
      <w:r w:rsidRPr="00E13D36">
        <w:rPr>
          <w:rFonts w:ascii="Arial" w:hAnsi="Arial" w:cs="Arial"/>
          <w:snapToGrid w:val="0"/>
          <w:sz w:val="24"/>
          <w:szCs w:val="24"/>
        </w:rPr>
        <w:tab/>
      </w:r>
    </w:p>
    <w:p w14:paraId="682F6F36"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 xml:space="preserve"> (a)</w:t>
      </w:r>
      <w:r w:rsidRPr="00E13D36">
        <w:rPr>
          <w:rFonts w:ascii="Arial" w:hAnsi="Arial" w:cs="Arial"/>
          <w:snapToGrid w:val="0"/>
          <w:sz w:val="24"/>
          <w:szCs w:val="24"/>
        </w:rPr>
        <w:tab/>
        <w:t xml:space="preserve">4.431 </w:t>
      </w:r>
      <w:r w:rsidRPr="00E13D36">
        <w:rPr>
          <w:rFonts w:ascii="Arial" w:hAnsi="Arial" w:cs="Arial"/>
          <w:i/>
          <w:sz w:val="24"/>
          <w:szCs w:val="24"/>
        </w:rPr>
        <w:t>cm</w:t>
      </w:r>
      <w:r w:rsidRPr="00E13D36">
        <w:rPr>
          <w:rFonts w:ascii="Arial" w:hAnsi="Arial" w:cs="Arial"/>
          <w:snapToGrid w:val="0"/>
          <w:sz w:val="24"/>
          <w:szCs w:val="24"/>
        </w:rPr>
        <w:tab/>
        <w:t>(b)</w:t>
      </w:r>
      <w:r w:rsidRPr="00E13D36">
        <w:rPr>
          <w:rFonts w:ascii="Arial" w:hAnsi="Arial" w:cs="Arial"/>
          <w:snapToGrid w:val="0"/>
          <w:sz w:val="24"/>
          <w:szCs w:val="24"/>
        </w:rPr>
        <w:tab/>
        <w:t xml:space="preserve">4.43 </w:t>
      </w:r>
      <w:r w:rsidRPr="00E13D36">
        <w:rPr>
          <w:rFonts w:ascii="Arial" w:hAnsi="Arial" w:cs="Arial"/>
          <w:i/>
          <w:snapToGrid w:val="0"/>
          <w:sz w:val="24"/>
          <w:szCs w:val="24"/>
        </w:rPr>
        <w:t xml:space="preserve">cm      </w:t>
      </w:r>
      <w:proofErr w:type="gramStart"/>
      <w:r w:rsidRPr="00E13D36">
        <w:rPr>
          <w:rFonts w:ascii="Arial" w:hAnsi="Arial" w:cs="Arial"/>
          <w:i/>
          <w:snapToGrid w:val="0"/>
          <w:sz w:val="24"/>
          <w:szCs w:val="24"/>
        </w:rPr>
        <w:t xml:space="preserve">   </w:t>
      </w:r>
      <w:r w:rsidRPr="00E13D36">
        <w:rPr>
          <w:rFonts w:ascii="Arial" w:hAnsi="Arial" w:cs="Arial"/>
          <w:sz w:val="24"/>
          <w:szCs w:val="24"/>
        </w:rPr>
        <w:t>(</w:t>
      </w:r>
      <w:proofErr w:type="gramEnd"/>
      <w:r w:rsidRPr="00E13D36">
        <w:rPr>
          <w:rFonts w:ascii="Arial" w:hAnsi="Arial" w:cs="Arial"/>
          <w:sz w:val="24"/>
          <w:szCs w:val="24"/>
        </w:rPr>
        <w:t>c)</w:t>
      </w:r>
      <w:r w:rsidRPr="00E13D36">
        <w:rPr>
          <w:rFonts w:ascii="Arial" w:hAnsi="Arial" w:cs="Arial"/>
          <w:sz w:val="24"/>
          <w:szCs w:val="24"/>
        </w:rPr>
        <w:tab/>
        <w:t xml:space="preserve">4.4 </w:t>
      </w:r>
      <w:r w:rsidRPr="00E13D36">
        <w:rPr>
          <w:rFonts w:ascii="Arial" w:hAnsi="Arial" w:cs="Arial"/>
          <w:i/>
          <w:sz w:val="24"/>
          <w:szCs w:val="24"/>
        </w:rPr>
        <w:t>cm</w:t>
      </w:r>
      <w:r w:rsidRPr="00E13D36">
        <w:rPr>
          <w:rFonts w:ascii="Arial" w:hAnsi="Arial" w:cs="Arial"/>
          <w:sz w:val="24"/>
          <w:szCs w:val="24"/>
        </w:rPr>
        <w:tab/>
        <w:t>(d)</w:t>
      </w:r>
      <w:r w:rsidRPr="00E13D36">
        <w:rPr>
          <w:rFonts w:ascii="Arial" w:hAnsi="Arial" w:cs="Arial"/>
          <w:sz w:val="24"/>
          <w:szCs w:val="24"/>
        </w:rPr>
        <w:tab/>
        <w:t xml:space="preserve">4 </w:t>
      </w:r>
      <w:r w:rsidRPr="00E13D36">
        <w:rPr>
          <w:rFonts w:ascii="Arial" w:hAnsi="Arial" w:cs="Arial"/>
          <w:i/>
          <w:sz w:val="24"/>
          <w:szCs w:val="24"/>
        </w:rPr>
        <w:t>cm</w:t>
      </w:r>
    </w:p>
    <w:p w14:paraId="7ECA5CE2" w14:textId="77777777" w:rsidR="009802B5" w:rsidRPr="00E13D36" w:rsidRDefault="009802B5" w:rsidP="009802B5">
      <w:pPr>
        <w:numPr>
          <w:ilvl w:val="0"/>
          <w:numId w:val="1"/>
        </w:numPr>
        <w:tabs>
          <w:tab w:val="left" w:pos="504"/>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t xml:space="preserve">The number of significant figures in all the given numbers 25.12, 2009, 4.156 and </w:t>
      </w:r>
      <w:r w:rsidRPr="00E13D36">
        <w:rPr>
          <w:rFonts w:ascii="Arial" w:hAnsi="Arial" w:cs="Arial"/>
          <w:snapToGrid w:val="0"/>
          <w:position w:val="-6"/>
          <w:sz w:val="24"/>
          <w:szCs w:val="24"/>
        </w:rPr>
        <w:object w:dxaOrig="999" w:dyaOrig="279" w14:anchorId="76832E82">
          <v:shape id="_x0000_i1058" type="#_x0000_t75" style="width:50pt;height:14.5pt" o:ole="" fillcolor="window">
            <v:imagedata r:id="rId66" o:title=""/>
          </v:shape>
          <o:OLEObject Type="Embed" ProgID="Equation.3" ShapeID="_x0000_i1058" DrawAspect="Content" ObjectID="_1682401620" r:id="rId67"/>
        </w:object>
      </w:r>
      <w:r w:rsidRPr="00E13D36">
        <w:rPr>
          <w:rFonts w:ascii="Arial" w:hAnsi="Arial" w:cs="Arial"/>
          <w:snapToGrid w:val="0"/>
          <w:sz w:val="24"/>
          <w:szCs w:val="24"/>
        </w:rPr>
        <w:t xml:space="preserve"> is</w:t>
      </w:r>
      <w:r w:rsidRPr="00E13D36">
        <w:rPr>
          <w:rFonts w:ascii="Arial" w:hAnsi="Arial" w:cs="Arial"/>
          <w:snapToGrid w:val="0"/>
          <w:sz w:val="24"/>
          <w:szCs w:val="24"/>
        </w:rPr>
        <w:tab/>
      </w:r>
    </w:p>
    <w:p w14:paraId="345A3B05"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 xml:space="preserve"> (a)</w:t>
      </w:r>
      <w:r w:rsidRPr="00E13D36">
        <w:rPr>
          <w:rFonts w:ascii="Arial" w:hAnsi="Arial" w:cs="Arial"/>
          <w:snapToGrid w:val="0"/>
          <w:sz w:val="24"/>
          <w:szCs w:val="24"/>
        </w:rPr>
        <w:tab/>
        <w:t>1</w:t>
      </w:r>
      <w:r w:rsidRPr="00E13D36">
        <w:rPr>
          <w:rFonts w:ascii="Arial" w:hAnsi="Arial" w:cs="Arial"/>
          <w:snapToGrid w:val="0"/>
          <w:sz w:val="24"/>
          <w:szCs w:val="24"/>
        </w:rPr>
        <w:tab/>
        <w:t>(b)</w:t>
      </w:r>
      <w:r w:rsidRPr="00E13D36">
        <w:rPr>
          <w:rFonts w:ascii="Arial" w:hAnsi="Arial" w:cs="Arial"/>
          <w:snapToGrid w:val="0"/>
          <w:sz w:val="24"/>
          <w:szCs w:val="24"/>
        </w:rPr>
        <w:tab/>
        <w:t xml:space="preserve">2                        </w:t>
      </w:r>
      <w:proofErr w:type="gramStart"/>
      <w:r w:rsidRPr="00E13D36">
        <w:rPr>
          <w:rFonts w:ascii="Arial" w:hAnsi="Arial" w:cs="Arial"/>
          <w:snapToGrid w:val="0"/>
          <w:sz w:val="24"/>
          <w:szCs w:val="24"/>
        </w:rPr>
        <w:t xml:space="preserve">   </w:t>
      </w:r>
      <w:r w:rsidRPr="00E13D36">
        <w:rPr>
          <w:rFonts w:ascii="Arial" w:hAnsi="Arial" w:cs="Arial"/>
          <w:sz w:val="24"/>
          <w:szCs w:val="24"/>
        </w:rPr>
        <w:t>(</w:t>
      </w:r>
      <w:proofErr w:type="gramEnd"/>
      <w:r w:rsidRPr="00E13D36">
        <w:rPr>
          <w:rFonts w:ascii="Arial" w:hAnsi="Arial" w:cs="Arial"/>
          <w:sz w:val="24"/>
          <w:szCs w:val="24"/>
        </w:rPr>
        <w:t>c)</w:t>
      </w:r>
      <w:r w:rsidRPr="00E13D36">
        <w:rPr>
          <w:rFonts w:ascii="Arial" w:hAnsi="Arial" w:cs="Arial"/>
          <w:sz w:val="24"/>
          <w:szCs w:val="24"/>
        </w:rPr>
        <w:tab/>
        <w:t>3</w:t>
      </w:r>
      <w:r w:rsidRPr="00E13D36">
        <w:rPr>
          <w:rFonts w:ascii="Arial" w:hAnsi="Arial" w:cs="Arial"/>
          <w:sz w:val="24"/>
          <w:szCs w:val="24"/>
        </w:rPr>
        <w:tab/>
        <w:t>(d)</w:t>
      </w:r>
      <w:r w:rsidRPr="00E13D36">
        <w:rPr>
          <w:rFonts w:ascii="Arial" w:hAnsi="Arial" w:cs="Arial"/>
          <w:sz w:val="24"/>
          <w:szCs w:val="24"/>
        </w:rPr>
        <w:tab/>
        <w:t>4</w:t>
      </w:r>
    </w:p>
    <w:p w14:paraId="0496FE78" w14:textId="77777777" w:rsidR="009802B5" w:rsidRPr="00E13D36" w:rsidRDefault="009802B5" w:rsidP="009802B5">
      <w:pPr>
        <w:numPr>
          <w:ilvl w:val="0"/>
          <w:numId w:val="1"/>
        </w:numPr>
        <w:tabs>
          <w:tab w:val="left" w:pos="504"/>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t xml:space="preserve"> </w:t>
      </w:r>
      <w:proofErr w:type="gramStart"/>
      <w:r w:rsidRPr="00E13D36">
        <w:rPr>
          <w:rFonts w:ascii="Arial" w:hAnsi="Arial" w:cs="Arial"/>
          <w:snapToGrid w:val="0"/>
          <w:sz w:val="24"/>
          <w:szCs w:val="24"/>
        </w:rPr>
        <w:t>If  the</w:t>
      </w:r>
      <w:proofErr w:type="gramEnd"/>
      <w:r w:rsidRPr="00E13D36">
        <w:rPr>
          <w:rFonts w:ascii="Arial" w:hAnsi="Arial" w:cs="Arial"/>
          <w:snapToGrid w:val="0"/>
          <w:sz w:val="24"/>
          <w:szCs w:val="24"/>
        </w:rPr>
        <w:t xml:space="preserve"> length of rod </w:t>
      </w:r>
      <w:r w:rsidRPr="00E13D36">
        <w:rPr>
          <w:rFonts w:ascii="Arial" w:hAnsi="Arial" w:cs="Arial"/>
          <w:i/>
          <w:snapToGrid w:val="0"/>
          <w:sz w:val="24"/>
          <w:szCs w:val="24"/>
        </w:rPr>
        <w:t xml:space="preserve">A </w:t>
      </w:r>
      <w:r w:rsidRPr="00E13D36">
        <w:rPr>
          <w:rFonts w:ascii="Arial" w:hAnsi="Arial" w:cs="Arial"/>
          <w:sz w:val="24"/>
          <w:szCs w:val="24"/>
        </w:rPr>
        <w:t xml:space="preserve">is 3.25 </w:t>
      </w:r>
      <w:r w:rsidRPr="00E13D36">
        <w:rPr>
          <w:rFonts w:ascii="Arial" w:hAnsi="Arial" w:cs="Arial"/>
          <w:sz w:val="24"/>
          <w:szCs w:val="24"/>
        </w:rPr>
        <w:sym w:font="Symbol" w:char="F0B1"/>
      </w:r>
      <w:r w:rsidRPr="00E13D36">
        <w:rPr>
          <w:rFonts w:ascii="Arial" w:hAnsi="Arial" w:cs="Arial"/>
          <w:sz w:val="24"/>
          <w:szCs w:val="24"/>
        </w:rPr>
        <w:t xml:space="preserve"> 0.01 </w:t>
      </w:r>
      <w:r w:rsidRPr="00E13D36">
        <w:rPr>
          <w:rFonts w:ascii="Arial" w:hAnsi="Arial" w:cs="Arial"/>
          <w:i/>
          <w:sz w:val="24"/>
          <w:szCs w:val="24"/>
        </w:rPr>
        <w:t xml:space="preserve">cm </w:t>
      </w:r>
      <w:r w:rsidRPr="00E13D36">
        <w:rPr>
          <w:rFonts w:ascii="Arial" w:hAnsi="Arial" w:cs="Arial"/>
          <w:sz w:val="24"/>
          <w:szCs w:val="24"/>
        </w:rPr>
        <w:t xml:space="preserve">and that of </w:t>
      </w:r>
      <w:r w:rsidRPr="00E13D36">
        <w:rPr>
          <w:rFonts w:ascii="Arial" w:hAnsi="Arial" w:cs="Arial"/>
          <w:i/>
          <w:sz w:val="24"/>
          <w:szCs w:val="24"/>
        </w:rPr>
        <w:t>B</w:t>
      </w:r>
      <w:r w:rsidRPr="00E13D36">
        <w:rPr>
          <w:rFonts w:ascii="Arial" w:hAnsi="Arial" w:cs="Arial"/>
          <w:sz w:val="24"/>
          <w:szCs w:val="24"/>
        </w:rPr>
        <w:t xml:space="preserve"> is 4.19 </w:t>
      </w:r>
      <w:r w:rsidRPr="00E13D36">
        <w:rPr>
          <w:rFonts w:ascii="Arial" w:hAnsi="Arial" w:cs="Arial"/>
          <w:sz w:val="24"/>
          <w:szCs w:val="24"/>
        </w:rPr>
        <w:sym w:font="Symbol" w:char="F0B1"/>
      </w:r>
      <w:r w:rsidRPr="00E13D36">
        <w:rPr>
          <w:rFonts w:ascii="Arial" w:hAnsi="Arial" w:cs="Arial"/>
          <w:sz w:val="24"/>
          <w:szCs w:val="24"/>
        </w:rPr>
        <w:t xml:space="preserve"> 0.01 </w:t>
      </w:r>
      <w:r w:rsidRPr="00E13D36">
        <w:rPr>
          <w:rFonts w:ascii="Arial" w:hAnsi="Arial" w:cs="Arial"/>
          <w:i/>
          <w:sz w:val="24"/>
          <w:szCs w:val="24"/>
        </w:rPr>
        <w:t>cm</w:t>
      </w:r>
      <w:r w:rsidRPr="00E13D36">
        <w:rPr>
          <w:rFonts w:ascii="Arial" w:hAnsi="Arial" w:cs="Arial"/>
          <w:sz w:val="24"/>
          <w:szCs w:val="24"/>
        </w:rPr>
        <w:t xml:space="preserve"> then the rod </w:t>
      </w:r>
      <w:r w:rsidRPr="00E13D36">
        <w:rPr>
          <w:rFonts w:ascii="Arial" w:hAnsi="Arial" w:cs="Arial"/>
          <w:i/>
          <w:sz w:val="24"/>
          <w:szCs w:val="24"/>
        </w:rPr>
        <w:t>B</w:t>
      </w:r>
      <w:r w:rsidRPr="00E13D36">
        <w:rPr>
          <w:rFonts w:ascii="Arial" w:hAnsi="Arial" w:cs="Arial"/>
          <w:sz w:val="24"/>
          <w:szCs w:val="24"/>
        </w:rPr>
        <w:t xml:space="preserve"> is longer than rod </w:t>
      </w:r>
      <w:r w:rsidRPr="00E13D36">
        <w:rPr>
          <w:rFonts w:ascii="Arial" w:hAnsi="Arial" w:cs="Arial"/>
          <w:i/>
          <w:sz w:val="24"/>
          <w:szCs w:val="24"/>
        </w:rPr>
        <w:t>A</w:t>
      </w:r>
      <w:r w:rsidRPr="00E13D36">
        <w:rPr>
          <w:rFonts w:ascii="Arial" w:hAnsi="Arial" w:cs="Arial"/>
          <w:sz w:val="24"/>
          <w:szCs w:val="24"/>
        </w:rPr>
        <w:t xml:space="preserve"> by  </w:t>
      </w:r>
    </w:p>
    <w:p w14:paraId="2FACF84B"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(a)</w:t>
      </w:r>
      <w:r w:rsidRPr="00E13D36">
        <w:rPr>
          <w:rFonts w:ascii="Arial" w:hAnsi="Arial" w:cs="Arial"/>
          <w:snapToGrid w:val="0"/>
          <w:sz w:val="24"/>
          <w:szCs w:val="24"/>
        </w:rPr>
        <w:tab/>
      </w:r>
      <w:r w:rsidRPr="00E13D36">
        <w:rPr>
          <w:rFonts w:ascii="Arial" w:hAnsi="Arial" w:cs="Arial"/>
          <w:sz w:val="24"/>
          <w:szCs w:val="24"/>
        </w:rPr>
        <w:t xml:space="preserve">0.94  </w:t>
      </w:r>
      <w:r w:rsidRPr="00E13D36">
        <w:rPr>
          <w:rFonts w:ascii="Arial" w:hAnsi="Arial" w:cs="Arial"/>
          <w:sz w:val="24"/>
          <w:szCs w:val="24"/>
        </w:rPr>
        <w:sym w:font="Symbol" w:char="F0B1"/>
      </w:r>
      <w:r w:rsidRPr="00E13D36">
        <w:rPr>
          <w:rFonts w:ascii="Arial" w:hAnsi="Arial" w:cs="Arial"/>
          <w:sz w:val="24"/>
          <w:szCs w:val="24"/>
        </w:rPr>
        <w:t xml:space="preserve"> 0.00 </w:t>
      </w:r>
      <w:r w:rsidRPr="00E13D36">
        <w:rPr>
          <w:rFonts w:ascii="Arial" w:hAnsi="Arial" w:cs="Arial"/>
          <w:i/>
          <w:sz w:val="24"/>
          <w:szCs w:val="24"/>
        </w:rPr>
        <w:t>cm</w:t>
      </w:r>
      <w:r w:rsidRPr="00E13D36">
        <w:rPr>
          <w:rFonts w:ascii="Arial" w:hAnsi="Arial" w:cs="Arial"/>
          <w:snapToGrid w:val="0"/>
          <w:sz w:val="24"/>
          <w:szCs w:val="24"/>
        </w:rPr>
        <w:tab/>
        <w:t>(b)</w:t>
      </w:r>
      <w:r w:rsidRPr="00E13D36">
        <w:rPr>
          <w:rFonts w:ascii="Arial" w:hAnsi="Arial" w:cs="Arial"/>
          <w:snapToGrid w:val="0"/>
          <w:sz w:val="24"/>
          <w:szCs w:val="24"/>
        </w:rPr>
        <w:tab/>
      </w:r>
      <w:r w:rsidRPr="00E13D36">
        <w:rPr>
          <w:rFonts w:ascii="Arial" w:hAnsi="Arial" w:cs="Arial"/>
          <w:sz w:val="24"/>
          <w:szCs w:val="24"/>
        </w:rPr>
        <w:t xml:space="preserve">0.94  </w:t>
      </w:r>
      <w:r w:rsidRPr="00E13D36">
        <w:rPr>
          <w:rFonts w:ascii="Arial" w:hAnsi="Arial" w:cs="Arial"/>
          <w:sz w:val="24"/>
          <w:szCs w:val="24"/>
        </w:rPr>
        <w:sym w:font="Symbol" w:char="F0B1"/>
      </w:r>
      <w:r w:rsidRPr="00E13D36">
        <w:rPr>
          <w:rFonts w:ascii="Arial" w:hAnsi="Arial" w:cs="Arial"/>
          <w:sz w:val="24"/>
          <w:szCs w:val="24"/>
        </w:rPr>
        <w:t xml:space="preserve"> 0.01 </w:t>
      </w:r>
      <w:r w:rsidRPr="00E13D36">
        <w:rPr>
          <w:rFonts w:ascii="Arial" w:hAnsi="Arial" w:cs="Arial"/>
          <w:i/>
          <w:sz w:val="24"/>
          <w:szCs w:val="24"/>
        </w:rPr>
        <w:t>cm</w:t>
      </w:r>
      <w:r w:rsidRPr="00E13D36">
        <w:rPr>
          <w:rFonts w:ascii="Arial" w:hAnsi="Arial" w:cs="Arial"/>
          <w:snapToGrid w:val="0"/>
          <w:sz w:val="24"/>
          <w:szCs w:val="24"/>
        </w:rPr>
        <w:t xml:space="preserve">     </w:t>
      </w:r>
      <w:proofErr w:type="gramStart"/>
      <w:r w:rsidRPr="00E13D36">
        <w:rPr>
          <w:rFonts w:ascii="Arial" w:hAnsi="Arial" w:cs="Arial"/>
          <w:snapToGrid w:val="0"/>
          <w:sz w:val="24"/>
          <w:szCs w:val="24"/>
        </w:rPr>
        <w:t xml:space="preserve">   </w:t>
      </w:r>
      <w:r w:rsidRPr="00E13D36">
        <w:rPr>
          <w:rFonts w:ascii="Arial" w:hAnsi="Arial" w:cs="Arial"/>
          <w:sz w:val="24"/>
          <w:szCs w:val="24"/>
        </w:rPr>
        <w:t>(</w:t>
      </w:r>
      <w:proofErr w:type="gramEnd"/>
      <w:r w:rsidRPr="00E13D36">
        <w:rPr>
          <w:rFonts w:ascii="Arial" w:hAnsi="Arial" w:cs="Arial"/>
          <w:sz w:val="24"/>
          <w:szCs w:val="24"/>
        </w:rPr>
        <w:t>c)</w:t>
      </w:r>
      <w:r w:rsidRPr="00E13D36">
        <w:rPr>
          <w:rFonts w:ascii="Arial" w:hAnsi="Arial" w:cs="Arial"/>
          <w:sz w:val="24"/>
          <w:szCs w:val="24"/>
        </w:rPr>
        <w:tab/>
        <w:t xml:space="preserve">0.94  </w:t>
      </w:r>
      <w:r w:rsidRPr="00E13D36">
        <w:rPr>
          <w:rFonts w:ascii="Arial" w:hAnsi="Arial" w:cs="Arial"/>
          <w:sz w:val="24"/>
          <w:szCs w:val="24"/>
        </w:rPr>
        <w:sym w:font="Symbol" w:char="F0B1"/>
      </w:r>
      <w:r w:rsidRPr="00E13D36">
        <w:rPr>
          <w:rFonts w:ascii="Arial" w:hAnsi="Arial" w:cs="Arial"/>
          <w:sz w:val="24"/>
          <w:szCs w:val="24"/>
        </w:rPr>
        <w:t xml:space="preserve"> 0.02 </w:t>
      </w:r>
      <w:r w:rsidRPr="00E13D36">
        <w:rPr>
          <w:rFonts w:ascii="Arial" w:hAnsi="Arial" w:cs="Arial"/>
          <w:i/>
          <w:sz w:val="24"/>
          <w:szCs w:val="24"/>
        </w:rPr>
        <w:t>cm</w:t>
      </w:r>
      <w:r w:rsidRPr="00E13D36">
        <w:rPr>
          <w:rFonts w:ascii="Arial" w:hAnsi="Arial" w:cs="Arial"/>
          <w:sz w:val="24"/>
          <w:szCs w:val="24"/>
        </w:rPr>
        <w:tab/>
        <w:t xml:space="preserve">      (d)</w:t>
      </w:r>
      <w:r w:rsidRPr="00E13D36">
        <w:rPr>
          <w:rFonts w:ascii="Arial" w:hAnsi="Arial" w:cs="Arial"/>
          <w:b/>
          <w:sz w:val="24"/>
          <w:szCs w:val="24"/>
        </w:rPr>
        <w:tab/>
      </w:r>
      <w:r w:rsidRPr="00E13D36">
        <w:rPr>
          <w:rFonts w:ascii="Arial" w:hAnsi="Arial" w:cs="Arial"/>
          <w:sz w:val="24"/>
          <w:szCs w:val="24"/>
        </w:rPr>
        <w:t xml:space="preserve">0.94  </w:t>
      </w:r>
      <w:r w:rsidRPr="00E13D36">
        <w:rPr>
          <w:rFonts w:ascii="Arial" w:hAnsi="Arial" w:cs="Arial"/>
          <w:sz w:val="24"/>
          <w:szCs w:val="24"/>
        </w:rPr>
        <w:sym w:font="Symbol" w:char="F0B1"/>
      </w:r>
      <w:r w:rsidRPr="00E13D36">
        <w:rPr>
          <w:rFonts w:ascii="Arial" w:hAnsi="Arial" w:cs="Arial"/>
          <w:sz w:val="24"/>
          <w:szCs w:val="24"/>
        </w:rPr>
        <w:t xml:space="preserve"> 0.005 </w:t>
      </w:r>
      <w:r w:rsidRPr="00E13D36">
        <w:rPr>
          <w:rFonts w:ascii="Arial" w:hAnsi="Arial" w:cs="Arial"/>
          <w:i/>
          <w:sz w:val="24"/>
          <w:szCs w:val="24"/>
        </w:rPr>
        <w:t>cm</w:t>
      </w:r>
    </w:p>
    <w:p w14:paraId="19BE1FA7" w14:textId="77777777" w:rsidR="009802B5" w:rsidRPr="00E13D36" w:rsidRDefault="009802B5" w:rsidP="009802B5">
      <w:pPr>
        <w:numPr>
          <w:ilvl w:val="0"/>
          <w:numId w:val="1"/>
        </w:numPr>
        <w:tabs>
          <w:tab w:val="left" w:pos="504"/>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lastRenderedPageBreak/>
        <w:t xml:space="preserve">A physical quantity is given by </w:t>
      </w:r>
      <w:r w:rsidRPr="00E13D36">
        <w:rPr>
          <w:rFonts w:ascii="Arial" w:hAnsi="Arial" w:cs="Arial"/>
          <w:snapToGrid w:val="0"/>
          <w:position w:val="-4"/>
          <w:sz w:val="24"/>
          <w:szCs w:val="24"/>
        </w:rPr>
        <w:object w:dxaOrig="1020" w:dyaOrig="260" w14:anchorId="219C1EEC">
          <v:shape id="_x0000_i1059" type="#_x0000_t75" style="width:51pt;height:13pt" o:ole="" fillcolor="window">
            <v:imagedata r:id="rId68" o:title=""/>
          </v:shape>
          <o:OLEObject Type="Embed" ProgID="Equation.3" ShapeID="_x0000_i1059" DrawAspect="Content" ObjectID="_1682401621" r:id="rId69"/>
        </w:object>
      </w:r>
      <w:r w:rsidRPr="00E13D36">
        <w:rPr>
          <w:rFonts w:ascii="Arial" w:hAnsi="Arial" w:cs="Arial"/>
          <w:snapToGrid w:val="0"/>
          <w:sz w:val="24"/>
          <w:szCs w:val="24"/>
        </w:rPr>
        <w:t xml:space="preserve">. The percentage error in measurement of </w:t>
      </w:r>
      <w:r w:rsidRPr="00E13D36">
        <w:rPr>
          <w:rFonts w:ascii="Arial" w:hAnsi="Arial" w:cs="Arial"/>
          <w:snapToGrid w:val="0"/>
          <w:position w:val="-8"/>
          <w:sz w:val="24"/>
          <w:szCs w:val="24"/>
        </w:rPr>
        <w:object w:dxaOrig="420" w:dyaOrig="260" w14:anchorId="7D5B1A93">
          <v:shape id="_x0000_i1060" type="#_x0000_t75" style="width:21pt;height:13pt" o:ole="" fillcolor="window">
            <v:imagedata r:id="rId70" o:title=""/>
          </v:shape>
          <o:OLEObject Type="Embed" ProgID="Equation.3" ShapeID="_x0000_i1060" DrawAspect="Content" ObjectID="_1682401622" r:id="rId71"/>
        </w:object>
      </w:r>
      <w:r w:rsidRPr="00E13D36">
        <w:rPr>
          <w:rFonts w:ascii="Arial" w:hAnsi="Arial" w:cs="Arial"/>
          <w:snapToGrid w:val="0"/>
          <w:sz w:val="24"/>
          <w:szCs w:val="24"/>
        </w:rPr>
        <w:t xml:space="preserve">and </w:t>
      </w:r>
      <w:r w:rsidRPr="00E13D36">
        <w:rPr>
          <w:rFonts w:ascii="Arial" w:hAnsi="Arial" w:cs="Arial"/>
          <w:i/>
          <w:snapToGrid w:val="0"/>
          <w:sz w:val="24"/>
          <w:szCs w:val="24"/>
        </w:rPr>
        <w:t xml:space="preserve">T </w:t>
      </w:r>
      <w:r w:rsidRPr="00E13D36">
        <w:rPr>
          <w:rFonts w:ascii="Arial" w:hAnsi="Arial" w:cs="Arial"/>
          <w:snapToGrid w:val="0"/>
          <w:sz w:val="24"/>
          <w:szCs w:val="24"/>
        </w:rPr>
        <w:t xml:space="preserve">are </w:t>
      </w:r>
      <w:r w:rsidRPr="00E13D36">
        <w:rPr>
          <w:rFonts w:ascii="Arial" w:hAnsi="Arial" w:cs="Arial"/>
          <w:snapToGrid w:val="0"/>
          <w:position w:val="-8"/>
          <w:sz w:val="24"/>
          <w:szCs w:val="24"/>
        </w:rPr>
        <w:object w:dxaOrig="380" w:dyaOrig="260" w14:anchorId="2B176740">
          <v:shape id="_x0000_i1061" type="#_x0000_t75" style="width:19pt;height:13pt" o:ole="" fillcolor="window">
            <v:imagedata r:id="rId72" o:title=""/>
          </v:shape>
          <o:OLEObject Type="Embed" ProgID="Equation.3" ShapeID="_x0000_i1061" DrawAspect="Content" ObjectID="_1682401623" r:id="rId73"/>
        </w:object>
      </w:r>
      <w:r w:rsidRPr="00E13D36">
        <w:rPr>
          <w:rFonts w:ascii="Arial" w:hAnsi="Arial" w:cs="Arial"/>
          <w:snapToGrid w:val="0"/>
          <w:sz w:val="24"/>
          <w:szCs w:val="24"/>
        </w:rPr>
        <w:t xml:space="preserve">and </w:t>
      </w:r>
      <w:r w:rsidRPr="00E13D36">
        <w:rPr>
          <w:rFonts w:ascii="Arial" w:hAnsi="Arial" w:cs="Arial"/>
          <w:snapToGrid w:val="0"/>
          <w:position w:val="-8"/>
          <w:sz w:val="24"/>
          <w:szCs w:val="24"/>
        </w:rPr>
        <w:object w:dxaOrig="180" w:dyaOrig="220" w14:anchorId="3BE0C0D1">
          <v:shape id="_x0000_i1062" type="#_x0000_t75" style="width:9pt;height:10.5pt" o:ole="" fillcolor="window">
            <v:imagedata r:id="rId74" o:title=""/>
          </v:shape>
          <o:OLEObject Type="Embed" ProgID="Equation.3" ShapeID="_x0000_i1062" DrawAspect="Content" ObjectID="_1682401624" r:id="rId75"/>
        </w:object>
      </w:r>
      <w:r w:rsidRPr="00E13D36">
        <w:rPr>
          <w:rFonts w:ascii="Arial" w:hAnsi="Arial" w:cs="Arial"/>
          <w:snapToGrid w:val="0"/>
          <w:sz w:val="24"/>
          <w:szCs w:val="24"/>
        </w:rPr>
        <w:t xml:space="preserve"> respectively. Then maximum percentage error in the quantity </w:t>
      </w:r>
      <w:r w:rsidRPr="00E13D36">
        <w:rPr>
          <w:rFonts w:ascii="Arial" w:hAnsi="Arial" w:cs="Arial"/>
          <w:i/>
          <w:snapToGrid w:val="0"/>
          <w:sz w:val="24"/>
          <w:szCs w:val="24"/>
        </w:rPr>
        <w:t xml:space="preserve">X </w:t>
      </w:r>
      <w:r w:rsidRPr="00E13D36">
        <w:rPr>
          <w:rFonts w:ascii="Arial" w:hAnsi="Arial" w:cs="Arial"/>
          <w:snapToGrid w:val="0"/>
          <w:sz w:val="24"/>
          <w:szCs w:val="24"/>
        </w:rPr>
        <w:t>is</w:t>
      </w:r>
      <w:r w:rsidRPr="00E13D36">
        <w:rPr>
          <w:rFonts w:ascii="Arial" w:hAnsi="Arial" w:cs="Arial"/>
          <w:snapToGrid w:val="0"/>
          <w:sz w:val="24"/>
          <w:szCs w:val="24"/>
        </w:rPr>
        <w:tab/>
      </w:r>
      <w:r w:rsidRPr="00E13D36">
        <w:rPr>
          <w:rFonts w:ascii="Arial" w:hAnsi="Arial" w:cs="Arial"/>
          <w:snapToGrid w:val="0"/>
          <w:sz w:val="24"/>
          <w:szCs w:val="24"/>
        </w:rPr>
        <w:tab/>
      </w:r>
      <w:r w:rsidRPr="00E13D36">
        <w:rPr>
          <w:rFonts w:ascii="Arial" w:hAnsi="Arial" w:cs="Arial"/>
          <w:snapToGrid w:val="0"/>
          <w:sz w:val="24"/>
          <w:szCs w:val="24"/>
        </w:rPr>
        <w:tab/>
      </w:r>
    </w:p>
    <w:p w14:paraId="2DD10B4E"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 xml:space="preserve"> (a)</w:t>
      </w:r>
      <w:r w:rsidRPr="00E13D36">
        <w:rPr>
          <w:rFonts w:ascii="Arial" w:hAnsi="Arial" w:cs="Arial"/>
          <w:snapToGrid w:val="0"/>
          <w:sz w:val="24"/>
          <w:szCs w:val="24"/>
        </w:rPr>
        <w:tab/>
      </w:r>
      <w:r w:rsidRPr="00E13D36">
        <w:rPr>
          <w:rFonts w:ascii="Arial" w:hAnsi="Arial" w:cs="Arial"/>
          <w:snapToGrid w:val="0"/>
          <w:position w:val="-8"/>
          <w:sz w:val="24"/>
          <w:szCs w:val="24"/>
        </w:rPr>
        <w:object w:dxaOrig="1040" w:dyaOrig="260" w14:anchorId="3851DF1A">
          <v:shape id="_x0000_i1063" type="#_x0000_t75" style="width:52.5pt;height:13pt" o:ole="" fillcolor="window">
            <v:imagedata r:id="rId76" o:title=""/>
          </v:shape>
          <o:OLEObject Type="Embed" ProgID="Equation.3" ShapeID="_x0000_i1063" DrawAspect="Content" ObjectID="_1682401625" r:id="rId77"/>
        </w:object>
      </w:r>
      <w:r w:rsidRPr="00E13D36">
        <w:rPr>
          <w:rFonts w:ascii="Arial" w:hAnsi="Arial" w:cs="Arial"/>
          <w:snapToGrid w:val="0"/>
          <w:sz w:val="24"/>
          <w:szCs w:val="24"/>
        </w:rPr>
        <w:tab/>
        <w:t>(b)</w:t>
      </w:r>
      <w:r w:rsidRPr="00E13D36">
        <w:rPr>
          <w:rFonts w:ascii="Arial" w:hAnsi="Arial" w:cs="Arial"/>
          <w:snapToGrid w:val="0"/>
          <w:sz w:val="24"/>
          <w:szCs w:val="24"/>
        </w:rPr>
        <w:tab/>
      </w:r>
      <w:r w:rsidRPr="00E13D36">
        <w:rPr>
          <w:rFonts w:ascii="Arial" w:hAnsi="Arial" w:cs="Arial"/>
          <w:snapToGrid w:val="0"/>
          <w:position w:val="-8"/>
          <w:sz w:val="24"/>
          <w:szCs w:val="24"/>
        </w:rPr>
        <w:object w:dxaOrig="1040" w:dyaOrig="260" w14:anchorId="37E8C5BB">
          <v:shape id="_x0000_i1064" type="#_x0000_t75" style="width:52.5pt;height:13pt" o:ole="" fillcolor="window">
            <v:imagedata r:id="rId78" o:title=""/>
          </v:shape>
          <o:OLEObject Type="Embed" ProgID="Equation.3" ShapeID="_x0000_i1064" DrawAspect="Content" ObjectID="_1682401626" r:id="rId79"/>
        </w:object>
      </w:r>
      <w:r w:rsidRPr="00E13D36">
        <w:rPr>
          <w:rFonts w:ascii="Arial" w:hAnsi="Arial" w:cs="Arial"/>
          <w:snapToGrid w:val="0"/>
          <w:sz w:val="24"/>
          <w:szCs w:val="24"/>
        </w:rPr>
        <w:t xml:space="preserve">   </w:t>
      </w:r>
      <w:proofErr w:type="gramStart"/>
      <w:r w:rsidRPr="00E13D36">
        <w:rPr>
          <w:rFonts w:ascii="Arial" w:hAnsi="Arial" w:cs="Arial"/>
          <w:snapToGrid w:val="0"/>
          <w:sz w:val="24"/>
          <w:szCs w:val="24"/>
        </w:rPr>
        <w:t xml:space="preserve">   </w:t>
      </w:r>
      <w:r w:rsidRPr="00E13D36">
        <w:rPr>
          <w:rFonts w:ascii="Arial" w:hAnsi="Arial" w:cs="Arial"/>
          <w:sz w:val="24"/>
          <w:szCs w:val="24"/>
        </w:rPr>
        <w:t>(</w:t>
      </w:r>
      <w:proofErr w:type="gramEnd"/>
      <w:r w:rsidRPr="00E13D36">
        <w:rPr>
          <w:rFonts w:ascii="Arial" w:hAnsi="Arial" w:cs="Arial"/>
          <w:sz w:val="24"/>
          <w:szCs w:val="24"/>
        </w:rPr>
        <w:t>c)</w:t>
      </w:r>
      <w:r w:rsidRPr="00E13D36">
        <w:rPr>
          <w:rFonts w:ascii="Arial" w:hAnsi="Arial" w:cs="Arial"/>
          <w:sz w:val="24"/>
          <w:szCs w:val="24"/>
        </w:rPr>
        <w:tab/>
      </w:r>
      <w:r w:rsidRPr="00E13D36">
        <w:rPr>
          <w:rFonts w:ascii="Arial" w:hAnsi="Arial" w:cs="Arial"/>
          <w:position w:val="-24"/>
          <w:sz w:val="24"/>
          <w:szCs w:val="24"/>
        </w:rPr>
        <w:object w:dxaOrig="920" w:dyaOrig="540" w14:anchorId="77F6763D">
          <v:shape id="_x0000_i1065" type="#_x0000_t75" style="width:46.5pt;height:27pt" o:ole="" fillcolor="window">
            <v:imagedata r:id="rId80" o:title=""/>
          </v:shape>
          <o:OLEObject Type="Embed" ProgID="Equation.3" ShapeID="_x0000_i1065" DrawAspect="Content" ObjectID="_1682401627" r:id="rId81"/>
        </w:object>
      </w:r>
      <w:r w:rsidRPr="00E13D36">
        <w:rPr>
          <w:rFonts w:ascii="Arial" w:hAnsi="Arial" w:cs="Arial"/>
          <w:sz w:val="24"/>
          <w:szCs w:val="24"/>
        </w:rPr>
        <w:tab/>
        <w:t xml:space="preserve">      (d)</w:t>
      </w:r>
      <w:r w:rsidRPr="00E13D36">
        <w:rPr>
          <w:rFonts w:ascii="Arial" w:hAnsi="Arial" w:cs="Arial"/>
          <w:b/>
          <w:sz w:val="24"/>
          <w:szCs w:val="24"/>
        </w:rPr>
        <w:tab/>
      </w:r>
      <w:r w:rsidRPr="00E13D36">
        <w:rPr>
          <w:rFonts w:ascii="Arial" w:hAnsi="Arial" w:cs="Arial"/>
          <w:sz w:val="24"/>
          <w:szCs w:val="24"/>
        </w:rPr>
        <w:t>None of these</w:t>
      </w:r>
    </w:p>
    <w:p w14:paraId="47AB8DAC" w14:textId="77777777" w:rsidR="009802B5" w:rsidRPr="00E13D36" w:rsidRDefault="009802B5" w:rsidP="009802B5">
      <w:pPr>
        <w:numPr>
          <w:ilvl w:val="0"/>
          <w:numId w:val="1"/>
        </w:numPr>
        <w:tabs>
          <w:tab w:val="left" w:pos="504"/>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t xml:space="preserve"> A physical quantity </w:t>
      </w:r>
      <w:r w:rsidRPr="00E13D36">
        <w:rPr>
          <w:rFonts w:ascii="Arial" w:hAnsi="Arial" w:cs="Arial"/>
          <w:i/>
          <w:snapToGrid w:val="0"/>
          <w:sz w:val="24"/>
          <w:szCs w:val="24"/>
        </w:rPr>
        <w:t>A</w:t>
      </w:r>
      <w:r w:rsidRPr="00E13D36">
        <w:rPr>
          <w:rFonts w:ascii="Arial" w:hAnsi="Arial" w:cs="Arial"/>
          <w:snapToGrid w:val="0"/>
          <w:sz w:val="24"/>
          <w:szCs w:val="24"/>
        </w:rPr>
        <w:t xml:space="preserve"> is related to four </w:t>
      </w:r>
      <w:proofErr w:type="gramStart"/>
      <w:r w:rsidRPr="00E13D36">
        <w:rPr>
          <w:rFonts w:ascii="Arial" w:hAnsi="Arial" w:cs="Arial"/>
          <w:snapToGrid w:val="0"/>
          <w:sz w:val="24"/>
          <w:szCs w:val="24"/>
        </w:rPr>
        <w:t>observable</w:t>
      </w:r>
      <w:proofErr w:type="gramEnd"/>
      <w:r w:rsidRPr="00E13D36">
        <w:rPr>
          <w:rFonts w:ascii="Arial" w:hAnsi="Arial" w:cs="Arial"/>
          <w:snapToGrid w:val="0"/>
          <w:sz w:val="24"/>
          <w:szCs w:val="24"/>
        </w:rPr>
        <w:t xml:space="preserve"> </w:t>
      </w:r>
      <w:r w:rsidRPr="00E13D36">
        <w:rPr>
          <w:rFonts w:ascii="Arial" w:hAnsi="Arial" w:cs="Arial"/>
          <w:snapToGrid w:val="0"/>
          <w:position w:val="-8"/>
          <w:sz w:val="24"/>
          <w:szCs w:val="24"/>
        </w:rPr>
        <w:object w:dxaOrig="480" w:dyaOrig="260" w14:anchorId="45230429">
          <v:shape id="_x0000_i1066" type="#_x0000_t75" style="width:24pt;height:13pt" o:ole="" fillcolor="window">
            <v:imagedata r:id="rId82" o:title=""/>
          </v:shape>
          <o:OLEObject Type="Embed" ProgID="Equation.3" ShapeID="_x0000_i1066" DrawAspect="Content" ObjectID="_1682401628" r:id="rId83"/>
        </w:object>
      </w:r>
      <w:r w:rsidRPr="00E13D36">
        <w:rPr>
          <w:rFonts w:ascii="Arial" w:hAnsi="Arial" w:cs="Arial"/>
          <w:snapToGrid w:val="0"/>
          <w:sz w:val="24"/>
          <w:szCs w:val="24"/>
        </w:rPr>
        <w:t xml:space="preserve"> and </w:t>
      </w:r>
      <w:r w:rsidRPr="00E13D36">
        <w:rPr>
          <w:rFonts w:ascii="Arial" w:hAnsi="Arial" w:cs="Arial"/>
          <w:i/>
          <w:snapToGrid w:val="0"/>
          <w:sz w:val="24"/>
          <w:szCs w:val="24"/>
        </w:rPr>
        <w:t>d</w:t>
      </w:r>
      <w:r w:rsidRPr="00E13D36">
        <w:rPr>
          <w:rFonts w:ascii="Arial" w:hAnsi="Arial" w:cs="Arial"/>
          <w:snapToGrid w:val="0"/>
          <w:sz w:val="24"/>
          <w:szCs w:val="24"/>
        </w:rPr>
        <w:t xml:space="preserve"> as follows, </w:t>
      </w:r>
      <w:r w:rsidRPr="00E13D36">
        <w:rPr>
          <w:rFonts w:ascii="Arial" w:hAnsi="Arial" w:cs="Arial"/>
          <w:snapToGrid w:val="0"/>
          <w:position w:val="-24"/>
          <w:sz w:val="24"/>
          <w:szCs w:val="24"/>
        </w:rPr>
        <w:object w:dxaOrig="820" w:dyaOrig="580" w14:anchorId="6B63786D">
          <v:shape id="_x0000_i1067" type="#_x0000_t75" style="width:40.5pt;height:29.5pt" o:ole="" fillcolor="window">
            <v:imagedata r:id="rId84" o:title=""/>
          </v:shape>
          <o:OLEObject Type="Embed" ProgID="Equation.3" ShapeID="_x0000_i1067" DrawAspect="Content" ObjectID="_1682401629" r:id="rId85"/>
        </w:object>
      </w:r>
      <w:r w:rsidRPr="00E13D36">
        <w:rPr>
          <w:rFonts w:ascii="Arial" w:hAnsi="Arial" w:cs="Arial"/>
          <w:snapToGrid w:val="0"/>
          <w:sz w:val="24"/>
          <w:szCs w:val="24"/>
        </w:rPr>
        <w:t xml:space="preserve">, the percentage errors of measurement in </w:t>
      </w:r>
      <w:r w:rsidRPr="00E13D36">
        <w:rPr>
          <w:rFonts w:ascii="Arial" w:hAnsi="Arial" w:cs="Arial"/>
          <w:i/>
          <w:snapToGrid w:val="0"/>
          <w:position w:val="-8"/>
          <w:sz w:val="24"/>
          <w:szCs w:val="24"/>
        </w:rPr>
        <w:object w:dxaOrig="480" w:dyaOrig="260" w14:anchorId="620FDE23">
          <v:shape id="_x0000_i1068" type="#_x0000_t75" style="width:24pt;height:13pt" o:ole="" fillcolor="window">
            <v:imagedata r:id="rId82" o:title=""/>
          </v:shape>
          <o:OLEObject Type="Embed" ProgID="Equation.3" ShapeID="_x0000_i1068" DrawAspect="Content" ObjectID="_1682401630" r:id="rId86"/>
        </w:object>
      </w:r>
      <w:r w:rsidRPr="00E13D36">
        <w:rPr>
          <w:rFonts w:ascii="Arial" w:hAnsi="Arial" w:cs="Arial"/>
          <w:i/>
          <w:snapToGrid w:val="0"/>
          <w:sz w:val="24"/>
          <w:szCs w:val="24"/>
        </w:rPr>
        <w:t xml:space="preserve"> </w:t>
      </w:r>
      <w:r w:rsidRPr="00E13D36">
        <w:rPr>
          <w:rFonts w:ascii="Arial" w:hAnsi="Arial" w:cs="Arial"/>
          <w:snapToGrid w:val="0"/>
          <w:sz w:val="24"/>
          <w:szCs w:val="24"/>
        </w:rPr>
        <w:t xml:space="preserve">and </w:t>
      </w:r>
      <w:proofErr w:type="spellStart"/>
      <w:r w:rsidRPr="00E13D36">
        <w:rPr>
          <w:rFonts w:ascii="Arial" w:hAnsi="Arial" w:cs="Arial"/>
          <w:i/>
          <w:snapToGrid w:val="0"/>
          <w:sz w:val="24"/>
          <w:szCs w:val="24"/>
        </w:rPr>
        <w:t xml:space="preserve">d </w:t>
      </w:r>
      <w:r w:rsidRPr="00E13D36">
        <w:rPr>
          <w:rFonts w:ascii="Arial" w:hAnsi="Arial" w:cs="Arial"/>
          <w:snapToGrid w:val="0"/>
          <w:sz w:val="24"/>
          <w:szCs w:val="24"/>
        </w:rPr>
        <w:t>are</w:t>
      </w:r>
      <w:proofErr w:type="spellEnd"/>
      <w:r w:rsidRPr="00E13D36">
        <w:rPr>
          <w:rFonts w:ascii="Arial" w:hAnsi="Arial" w:cs="Arial"/>
          <w:snapToGrid w:val="0"/>
          <w:sz w:val="24"/>
          <w:szCs w:val="24"/>
        </w:rPr>
        <w:t xml:space="preserve"> 1%,3%,2% and 2% respectively. What is the percentage error in the quantity </w:t>
      </w:r>
      <w:proofErr w:type="gramStart"/>
      <w:r w:rsidRPr="00E13D36">
        <w:rPr>
          <w:rFonts w:ascii="Arial" w:hAnsi="Arial" w:cs="Arial"/>
          <w:i/>
          <w:snapToGrid w:val="0"/>
          <w:sz w:val="24"/>
          <w:szCs w:val="24"/>
        </w:rPr>
        <w:t>A</w:t>
      </w:r>
      <w:proofErr w:type="gramEnd"/>
    </w:p>
    <w:p w14:paraId="1B66CD43"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(a)</w:t>
      </w:r>
      <w:r w:rsidRPr="00E13D36">
        <w:rPr>
          <w:rFonts w:ascii="Arial" w:hAnsi="Arial" w:cs="Arial"/>
          <w:snapToGrid w:val="0"/>
          <w:sz w:val="24"/>
          <w:szCs w:val="24"/>
        </w:rPr>
        <w:tab/>
      </w:r>
      <w:r w:rsidRPr="00E13D36">
        <w:rPr>
          <w:rFonts w:ascii="Arial" w:hAnsi="Arial" w:cs="Arial"/>
          <w:sz w:val="24"/>
          <w:szCs w:val="24"/>
        </w:rPr>
        <w:t>12%</w:t>
      </w:r>
      <w:r w:rsidRPr="00E13D36">
        <w:rPr>
          <w:rFonts w:ascii="Arial" w:hAnsi="Arial" w:cs="Arial"/>
          <w:snapToGrid w:val="0"/>
          <w:sz w:val="24"/>
          <w:szCs w:val="24"/>
        </w:rPr>
        <w:tab/>
        <w:t>(b)</w:t>
      </w:r>
      <w:r w:rsidRPr="00E13D36">
        <w:rPr>
          <w:rFonts w:ascii="Arial" w:hAnsi="Arial" w:cs="Arial"/>
          <w:snapToGrid w:val="0"/>
          <w:sz w:val="24"/>
          <w:szCs w:val="24"/>
        </w:rPr>
        <w:tab/>
      </w:r>
      <w:r w:rsidRPr="00E13D36">
        <w:rPr>
          <w:rFonts w:ascii="Arial" w:hAnsi="Arial" w:cs="Arial"/>
          <w:sz w:val="24"/>
          <w:szCs w:val="24"/>
        </w:rPr>
        <w:t>7%</w:t>
      </w:r>
      <w:r w:rsidRPr="00E13D36">
        <w:rPr>
          <w:rFonts w:ascii="Arial" w:hAnsi="Arial" w:cs="Arial"/>
          <w:snapToGrid w:val="0"/>
          <w:sz w:val="24"/>
          <w:szCs w:val="24"/>
        </w:rPr>
        <w:t xml:space="preserve">                   </w:t>
      </w:r>
      <w:proofErr w:type="gramStart"/>
      <w:r w:rsidRPr="00E13D36">
        <w:rPr>
          <w:rFonts w:ascii="Arial" w:hAnsi="Arial" w:cs="Arial"/>
          <w:snapToGrid w:val="0"/>
          <w:sz w:val="24"/>
          <w:szCs w:val="24"/>
        </w:rPr>
        <w:t xml:space="preserve">   </w:t>
      </w:r>
      <w:r w:rsidRPr="00E13D36">
        <w:rPr>
          <w:rFonts w:ascii="Arial" w:hAnsi="Arial" w:cs="Arial"/>
          <w:sz w:val="24"/>
          <w:szCs w:val="24"/>
        </w:rPr>
        <w:t>(</w:t>
      </w:r>
      <w:proofErr w:type="gramEnd"/>
      <w:r w:rsidRPr="00E13D36">
        <w:rPr>
          <w:rFonts w:ascii="Arial" w:hAnsi="Arial" w:cs="Arial"/>
          <w:sz w:val="24"/>
          <w:szCs w:val="24"/>
        </w:rPr>
        <w:t>c)</w:t>
      </w:r>
      <w:r w:rsidRPr="00E13D36">
        <w:rPr>
          <w:rFonts w:ascii="Arial" w:hAnsi="Arial" w:cs="Arial"/>
          <w:sz w:val="24"/>
          <w:szCs w:val="24"/>
        </w:rPr>
        <w:tab/>
        <w:t>5%</w:t>
      </w:r>
      <w:r w:rsidRPr="00E13D36">
        <w:rPr>
          <w:rFonts w:ascii="Arial" w:hAnsi="Arial" w:cs="Arial"/>
          <w:sz w:val="24"/>
          <w:szCs w:val="24"/>
        </w:rPr>
        <w:tab/>
        <w:t>(d)</w:t>
      </w:r>
      <w:r w:rsidRPr="00E13D36">
        <w:rPr>
          <w:rFonts w:ascii="Arial" w:hAnsi="Arial" w:cs="Arial"/>
          <w:sz w:val="24"/>
          <w:szCs w:val="24"/>
        </w:rPr>
        <w:tab/>
        <w:t>14%</w:t>
      </w:r>
    </w:p>
    <w:p w14:paraId="51DD4BA5" w14:textId="77777777" w:rsidR="009802B5" w:rsidRPr="00E13D36" w:rsidRDefault="009802B5" w:rsidP="009802B5">
      <w:pPr>
        <w:pStyle w:val="ListParagraph"/>
        <w:numPr>
          <w:ilvl w:val="0"/>
          <w:numId w:val="1"/>
        </w:numPr>
        <w:tabs>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t xml:space="preserve">If the acceleration due to gravity is </w:t>
      </w:r>
      <w:r w:rsidRPr="00E13D36">
        <w:rPr>
          <w:rFonts w:ascii="Arial" w:hAnsi="Arial" w:cs="Arial"/>
          <w:snapToGrid w:val="0"/>
          <w:position w:val="-10"/>
          <w:sz w:val="24"/>
          <w:szCs w:val="24"/>
        </w:rPr>
        <w:object w:dxaOrig="660" w:dyaOrig="320" w14:anchorId="15C9DE54">
          <v:shape id="_x0000_i1069" type="#_x0000_t75" style="width:33pt;height:16.5pt" o:ole="" fillcolor="window">
            <v:imagedata r:id="rId87" o:title=""/>
          </v:shape>
          <o:OLEObject Type="Embed" ProgID="Equation.3" ShapeID="_x0000_i1069" DrawAspect="Content" ObjectID="_1682401631" r:id="rId88"/>
        </w:object>
      </w:r>
      <w:r w:rsidRPr="00E13D36">
        <w:rPr>
          <w:rFonts w:ascii="Arial" w:hAnsi="Arial" w:cs="Arial"/>
          <w:snapToGrid w:val="0"/>
          <w:sz w:val="24"/>
          <w:szCs w:val="24"/>
        </w:rPr>
        <w:t xml:space="preserve"> and the units of length and time are changed in kilometer and hour respectively, the numerical value of the acceleration is </w:t>
      </w:r>
    </w:p>
    <w:p w14:paraId="31ABDDA5"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 xml:space="preserve"> (a)</w:t>
      </w:r>
      <w:r w:rsidRPr="00E13D36">
        <w:rPr>
          <w:rFonts w:ascii="Arial" w:hAnsi="Arial" w:cs="Arial"/>
          <w:snapToGrid w:val="0"/>
          <w:sz w:val="24"/>
          <w:szCs w:val="24"/>
        </w:rPr>
        <w:tab/>
        <w:t>360000</w:t>
      </w:r>
      <w:r w:rsidRPr="00E13D36">
        <w:rPr>
          <w:rFonts w:ascii="Arial" w:hAnsi="Arial" w:cs="Arial"/>
          <w:snapToGrid w:val="0"/>
          <w:sz w:val="24"/>
          <w:szCs w:val="24"/>
        </w:rPr>
        <w:tab/>
        <w:t>(b)</w:t>
      </w:r>
      <w:r w:rsidRPr="00E13D36">
        <w:rPr>
          <w:rFonts w:ascii="Arial" w:hAnsi="Arial" w:cs="Arial"/>
          <w:snapToGrid w:val="0"/>
          <w:sz w:val="24"/>
          <w:szCs w:val="24"/>
        </w:rPr>
        <w:tab/>
        <w:t xml:space="preserve">72,000         </w:t>
      </w:r>
      <w:proofErr w:type="gramStart"/>
      <w:r w:rsidRPr="00E13D36">
        <w:rPr>
          <w:rFonts w:ascii="Arial" w:hAnsi="Arial" w:cs="Arial"/>
          <w:snapToGrid w:val="0"/>
          <w:sz w:val="24"/>
          <w:szCs w:val="24"/>
        </w:rPr>
        <w:t xml:space="preserve">   (</w:t>
      </w:r>
      <w:proofErr w:type="gramEnd"/>
      <w:r w:rsidRPr="00E13D36">
        <w:rPr>
          <w:rFonts w:ascii="Arial" w:hAnsi="Arial" w:cs="Arial"/>
          <w:snapToGrid w:val="0"/>
          <w:sz w:val="24"/>
          <w:szCs w:val="24"/>
        </w:rPr>
        <w:t>c)</w:t>
      </w:r>
      <w:r w:rsidRPr="00E13D36">
        <w:rPr>
          <w:rFonts w:ascii="Arial" w:hAnsi="Arial" w:cs="Arial"/>
          <w:snapToGrid w:val="0"/>
          <w:sz w:val="24"/>
          <w:szCs w:val="24"/>
        </w:rPr>
        <w:tab/>
        <w:t>36,000</w:t>
      </w:r>
      <w:r w:rsidRPr="00E13D36">
        <w:rPr>
          <w:rFonts w:ascii="Arial" w:hAnsi="Arial" w:cs="Arial"/>
          <w:snapToGrid w:val="0"/>
          <w:sz w:val="24"/>
          <w:szCs w:val="24"/>
        </w:rPr>
        <w:tab/>
      </w:r>
      <w:r w:rsidRPr="00E13D36">
        <w:rPr>
          <w:rFonts w:ascii="Arial" w:hAnsi="Arial" w:cs="Arial"/>
          <w:snapToGrid w:val="0"/>
          <w:sz w:val="24"/>
          <w:szCs w:val="24"/>
        </w:rPr>
        <w:tab/>
        <w:t>(d)</w:t>
      </w:r>
      <w:r w:rsidRPr="00E13D36">
        <w:rPr>
          <w:rFonts w:ascii="Arial" w:hAnsi="Arial" w:cs="Arial"/>
          <w:snapToGrid w:val="0"/>
          <w:sz w:val="24"/>
          <w:szCs w:val="24"/>
        </w:rPr>
        <w:tab/>
        <w:t>129600</w:t>
      </w:r>
    </w:p>
    <w:p w14:paraId="2962E194" w14:textId="77777777" w:rsidR="009802B5" w:rsidRPr="00E13D36" w:rsidRDefault="009802B5" w:rsidP="009802B5">
      <w:pPr>
        <w:pStyle w:val="ListParagraph"/>
        <w:numPr>
          <w:ilvl w:val="0"/>
          <w:numId w:val="1"/>
        </w:numPr>
        <w:tabs>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t xml:space="preserve">Number of particles is given by </w:t>
      </w:r>
      <w:r w:rsidRPr="00E13D36">
        <w:rPr>
          <w:rFonts w:ascii="Arial" w:hAnsi="Arial" w:cs="Arial"/>
          <w:snapToGrid w:val="0"/>
          <w:position w:val="-24"/>
          <w:sz w:val="24"/>
          <w:szCs w:val="24"/>
        </w:rPr>
        <w:object w:dxaOrig="1240" w:dyaOrig="540" w14:anchorId="7C62E86C">
          <v:shape id="_x0000_i1070" type="#_x0000_t75" style="width:61.5pt;height:27pt" o:ole="" fillcolor="window">
            <v:imagedata r:id="rId89" o:title=""/>
          </v:shape>
          <o:OLEObject Type="Embed" ProgID="Equation.3" ShapeID="_x0000_i1070" DrawAspect="Content" ObjectID="_1682401632" r:id="rId90"/>
        </w:object>
      </w:r>
      <w:r w:rsidRPr="00E13D36">
        <w:rPr>
          <w:rFonts w:ascii="Arial" w:hAnsi="Arial" w:cs="Arial"/>
          <w:snapToGrid w:val="0"/>
          <w:sz w:val="24"/>
          <w:szCs w:val="24"/>
        </w:rPr>
        <w:t xml:space="preserve"> crossing a unit area perpendicular to </w:t>
      </w:r>
      <w:r w:rsidRPr="00E13D36">
        <w:rPr>
          <w:rFonts w:ascii="Arial" w:hAnsi="Arial" w:cs="Arial"/>
          <w:i/>
          <w:snapToGrid w:val="0"/>
          <w:sz w:val="24"/>
          <w:szCs w:val="24"/>
        </w:rPr>
        <w:t>X</w:t>
      </w:r>
      <w:r w:rsidRPr="00E13D36">
        <w:rPr>
          <w:rFonts w:ascii="Arial" w:hAnsi="Arial" w:cs="Arial"/>
          <w:snapToGrid w:val="0"/>
          <w:sz w:val="24"/>
          <w:szCs w:val="24"/>
        </w:rPr>
        <w:t xml:space="preserve">-axis in unit time, where </w:t>
      </w:r>
      <w:r w:rsidRPr="00E13D36">
        <w:rPr>
          <w:rFonts w:ascii="Arial" w:hAnsi="Arial" w:cs="Arial"/>
          <w:snapToGrid w:val="0"/>
          <w:position w:val="-10"/>
          <w:sz w:val="24"/>
          <w:szCs w:val="24"/>
        </w:rPr>
        <w:object w:dxaOrig="220" w:dyaOrig="279" w14:anchorId="797B6201">
          <v:shape id="_x0000_i1071" type="#_x0000_t75" style="width:10.5pt;height:14.5pt" o:ole="" fillcolor="window">
            <v:imagedata r:id="rId91" o:title=""/>
          </v:shape>
          <o:OLEObject Type="Embed" ProgID="Equation.3" ShapeID="_x0000_i1071" DrawAspect="Content" ObjectID="_1682401633" r:id="rId92"/>
        </w:object>
      </w:r>
      <w:r w:rsidRPr="00E13D36">
        <w:rPr>
          <w:rFonts w:ascii="Arial" w:hAnsi="Arial" w:cs="Arial"/>
          <w:snapToGrid w:val="0"/>
          <w:sz w:val="24"/>
          <w:szCs w:val="24"/>
        </w:rPr>
        <w:t xml:space="preserve"> and </w:t>
      </w:r>
      <w:r w:rsidRPr="00E13D36">
        <w:rPr>
          <w:rFonts w:ascii="Arial" w:hAnsi="Arial" w:cs="Arial"/>
          <w:snapToGrid w:val="0"/>
          <w:position w:val="-10"/>
          <w:sz w:val="24"/>
          <w:szCs w:val="24"/>
        </w:rPr>
        <w:object w:dxaOrig="240" w:dyaOrig="279" w14:anchorId="0D6BBA6D">
          <v:shape id="_x0000_i1072" type="#_x0000_t75" style="width:12pt;height:14.5pt" o:ole="" fillcolor="window">
            <v:imagedata r:id="rId93" o:title=""/>
          </v:shape>
          <o:OLEObject Type="Embed" ProgID="Equation.3" ShapeID="_x0000_i1072" DrawAspect="Content" ObjectID="_1682401634" r:id="rId94"/>
        </w:object>
      </w:r>
      <w:r w:rsidRPr="00E13D36">
        <w:rPr>
          <w:rFonts w:ascii="Arial" w:hAnsi="Arial" w:cs="Arial"/>
          <w:snapToGrid w:val="0"/>
          <w:sz w:val="24"/>
          <w:szCs w:val="24"/>
        </w:rPr>
        <w:t xml:space="preserve"> are number of particles per unit volume for the value of </w:t>
      </w:r>
      <w:r w:rsidRPr="00E13D36">
        <w:rPr>
          <w:rFonts w:ascii="Arial" w:hAnsi="Arial" w:cs="Arial"/>
          <w:snapToGrid w:val="0"/>
          <w:position w:val="-4"/>
          <w:sz w:val="24"/>
          <w:szCs w:val="24"/>
        </w:rPr>
        <w:object w:dxaOrig="180" w:dyaOrig="180" w14:anchorId="78DB9706">
          <v:shape id="_x0000_i1073" type="#_x0000_t75" style="width:9pt;height:9pt" o:ole="" fillcolor="window">
            <v:imagedata r:id="rId48" o:title=""/>
          </v:shape>
          <o:OLEObject Type="Embed" ProgID="Equation.3" ShapeID="_x0000_i1073" DrawAspect="Content" ObjectID="_1682401635" r:id="rId95"/>
        </w:object>
      </w:r>
      <w:r w:rsidRPr="00E13D36">
        <w:rPr>
          <w:rFonts w:ascii="Arial" w:hAnsi="Arial" w:cs="Arial"/>
          <w:snapToGrid w:val="0"/>
          <w:sz w:val="24"/>
          <w:szCs w:val="24"/>
        </w:rPr>
        <w:t xml:space="preserve"> meant to </w:t>
      </w:r>
      <w:r w:rsidRPr="00E13D36">
        <w:rPr>
          <w:rFonts w:ascii="Arial" w:hAnsi="Arial" w:cs="Arial"/>
          <w:snapToGrid w:val="0"/>
          <w:position w:val="-10"/>
          <w:sz w:val="24"/>
          <w:szCs w:val="24"/>
        </w:rPr>
        <w:object w:dxaOrig="260" w:dyaOrig="279" w14:anchorId="1B3DC08F">
          <v:shape id="_x0000_i1074" type="#_x0000_t75" style="width:13pt;height:14.5pt" o:ole="" fillcolor="window">
            <v:imagedata r:id="rId96" o:title=""/>
          </v:shape>
          <o:OLEObject Type="Embed" ProgID="Equation.3" ShapeID="_x0000_i1074" DrawAspect="Content" ObjectID="_1682401636" r:id="rId97"/>
        </w:object>
      </w:r>
      <w:r w:rsidRPr="00E13D36">
        <w:rPr>
          <w:rFonts w:ascii="Arial" w:hAnsi="Arial" w:cs="Arial"/>
          <w:snapToGrid w:val="0"/>
          <w:sz w:val="24"/>
          <w:szCs w:val="24"/>
        </w:rPr>
        <w:t xml:space="preserve"> </w:t>
      </w:r>
      <w:proofErr w:type="spellStart"/>
      <w:r w:rsidRPr="00E13D36">
        <w:rPr>
          <w:rFonts w:ascii="Arial" w:hAnsi="Arial" w:cs="Arial"/>
          <w:snapToGrid w:val="0"/>
          <w:sz w:val="24"/>
          <w:szCs w:val="24"/>
        </w:rPr>
        <w:t>and</w:t>
      </w:r>
      <w:proofErr w:type="spellEnd"/>
      <w:r w:rsidRPr="00E13D36">
        <w:rPr>
          <w:rFonts w:ascii="Arial" w:hAnsi="Arial" w:cs="Arial"/>
          <w:snapToGrid w:val="0"/>
          <w:sz w:val="24"/>
          <w:szCs w:val="24"/>
        </w:rPr>
        <w:t xml:space="preserve"> </w:t>
      </w:r>
      <w:r w:rsidRPr="00E13D36">
        <w:rPr>
          <w:rFonts w:ascii="Arial" w:hAnsi="Arial" w:cs="Arial"/>
          <w:snapToGrid w:val="0"/>
          <w:position w:val="-10"/>
          <w:sz w:val="24"/>
          <w:szCs w:val="24"/>
        </w:rPr>
        <w:object w:dxaOrig="240" w:dyaOrig="279" w14:anchorId="2B10FFB3">
          <v:shape id="_x0000_i1075" type="#_x0000_t75" style="width:12pt;height:14.5pt" o:ole="" fillcolor="window">
            <v:imagedata r:id="rId98" o:title=""/>
          </v:shape>
          <o:OLEObject Type="Embed" ProgID="Equation.3" ShapeID="_x0000_i1075" DrawAspect="Content" ObjectID="_1682401637" r:id="rId99"/>
        </w:object>
      </w:r>
      <w:r w:rsidRPr="00E13D36">
        <w:rPr>
          <w:rFonts w:ascii="Arial" w:hAnsi="Arial" w:cs="Arial"/>
          <w:snapToGrid w:val="0"/>
          <w:sz w:val="24"/>
          <w:szCs w:val="24"/>
        </w:rPr>
        <w:t xml:space="preserve">. Find dimensions of </w:t>
      </w:r>
      <w:r w:rsidRPr="00E13D36">
        <w:rPr>
          <w:rFonts w:ascii="Arial" w:hAnsi="Arial" w:cs="Arial"/>
          <w:snapToGrid w:val="0"/>
          <w:position w:val="-4"/>
          <w:sz w:val="24"/>
          <w:szCs w:val="24"/>
        </w:rPr>
        <w:object w:dxaOrig="220" w:dyaOrig="220" w14:anchorId="462E3006">
          <v:shape id="_x0000_i1076" type="#_x0000_t75" style="width:10.5pt;height:10.5pt" o:ole="" fillcolor="window">
            <v:imagedata r:id="rId100" o:title=""/>
          </v:shape>
          <o:OLEObject Type="Embed" ProgID="Equation.3" ShapeID="_x0000_i1076" DrawAspect="Content" ObjectID="_1682401638" r:id="rId101"/>
        </w:object>
      </w:r>
      <w:r w:rsidRPr="00E13D36">
        <w:rPr>
          <w:rFonts w:ascii="Arial" w:hAnsi="Arial" w:cs="Arial"/>
          <w:snapToGrid w:val="0"/>
          <w:sz w:val="24"/>
          <w:szCs w:val="24"/>
        </w:rPr>
        <w:t xml:space="preserve"> called as diffusion constant</w:t>
      </w:r>
      <w:r w:rsidRPr="00E13D36">
        <w:rPr>
          <w:rFonts w:ascii="Arial" w:hAnsi="Arial" w:cs="Arial"/>
          <w:snapToGrid w:val="0"/>
          <w:sz w:val="24"/>
          <w:szCs w:val="24"/>
        </w:rPr>
        <w:tab/>
      </w:r>
      <w:r w:rsidRPr="00E13D36">
        <w:rPr>
          <w:rFonts w:ascii="Arial" w:hAnsi="Arial" w:cs="Arial"/>
          <w:snapToGrid w:val="0"/>
          <w:sz w:val="24"/>
          <w:szCs w:val="24"/>
        </w:rPr>
        <w:tab/>
      </w:r>
      <w:r w:rsidRPr="00E13D36">
        <w:rPr>
          <w:rFonts w:ascii="Arial" w:hAnsi="Arial" w:cs="Arial"/>
          <w:snapToGrid w:val="0"/>
          <w:sz w:val="24"/>
          <w:szCs w:val="24"/>
        </w:rPr>
        <w:tab/>
      </w:r>
    </w:p>
    <w:p w14:paraId="5174AE0D"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(a)</w:t>
      </w:r>
      <w:r w:rsidRPr="00E13D36">
        <w:rPr>
          <w:rFonts w:ascii="Arial" w:hAnsi="Arial" w:cs="Arial"/>
          <w:snapToGrid w:val="0"/>
          <w:sz w:val="24"/>
          <w:szCs w:val="24"/>
        </w:rPr>
        <w:tab/>
      </w:r>
      <w:r w:rsidRPr="00E13D36">
        <w:rPr>
          <w:rFonts w:ascii="Arial" w:hAnsi="Arial" w:cs="Arial"/>
          <w:snapToGrid w:val="0"/>
          <w:position w:val="-4"/>
          <w:sz w:val="24"/>
          <w:szCs w:val="24"/>
        </w:rPr>
        <w:object w:dxaOrig="680" w:dyaOrig="260" w14:anchorId="74F52048">
          <v:shape id="_x0000_i1077" type="#_x0000_t75" style="width:34pt;height:13pt" o:ole="" fillcolor="window">
            <v:imagedata r:id="rId102" o:title=""/>
          </v:shape>
          <o:OLEObject Type="Embed" ProgID="Equation.3" ShapeID="_x0000_i1077" DrawAspect="Content" ObjectID="_1682401639" r:id="rId103"/>
        </w:object>
      </w:r>
      <w:r w:rsidRPr="00E13D36">
        <w:rPr>
          <w:rFonts w:ascii="Arial" w:hAnsi="Arial" w:cs="Arial"/>
          <w:snapToGrid w:val="0"/>
          <w:sz w:val="24"/>
          <w:szCs w:val="24"/>
        </w:rPr>
        <w:tab/>
        <w:t>(b)</w:t>
      </w:r>
      <w:r w:rsidRPr="00E13D36">
        <w:rPr>
          <w:rFonts w:ascii="Arial" w:hAnsi="Arial" w:cs="Arial"/>
          <w:snapToGrid w:val="0"/>
          <w:sz w:val="24"/>
          <w:szCs w:val="24"/>
        </w:rPr>
        <w:tab/>
      </w:r>
      <w:r w:rsidRPr="00E13D36">
        <w:rPr>
          <w:rFonts w:ascii="Arial" w:hAnsi="Arial" w:cs="Arial"/>
          <w:snapToGrid w:val="0"/>
          <w:position w:val="-4"/>
          <w:sz w:val="24"/>
          <w:szCs w:val="24"/>
        </w:rPr>
        <w:object w:dxaOrig="820" w:dyaOrig="260" w14:anchorId="7AE45CA5">
          <v:shape id="_x0000_i1078" type="#_x0000_t75" style="width:40.5pt;height:13pt" o:ole="" fillcolor="window">
            <v:imagedata r:id="rId104" o:title=""/>
          </v:shape>
          <o:OLEObject Type="Embed" ProgID="Equation.3" ShapeID="_x0000_i1078" DrawAspect="Content" ObjectID="_1682401640" r:id="rId105"/>
        </w:object>
      </w:r>
      <w:r w:rsidRPr="00E13D36">
        <w:rPr>
          <w:rFonts w:ascii="Arial" w:hAnsi="Arial" w:cs="Arial"/>
          <w:snapToGrid w:val="0"/>
          <w:sz w:val="24"/>
          <w:szCs w:val="24"/>
        </w:rPr>
        <w:t xml:space="preserve">        </w:t>
      </w:r>
      <w:proofErr w:type="gramStart"/>
      <w:r w:rsidRPr="00E13D36">
        <w:rPr>
          <w:rFonts w:ascii="Arial" w:hAnsi="Arial" w:cs="Arial"/>
          <w:snapToGrid w:val="0"/>
          <w:sz w:val="24"/>
          <w:szCs w:val="24"/>
        </w:rPr>
        <w:t xml:space="preserve">   (</w:t>
      </w:r>
      <w:proofErr w:type="gramEnd"/>
      <w:r w:rsidRPr="00E13D36">
        <w:rPr>
          <w:rFonts w:ascii="Arial" w:hAnsi="Arial" w:cs="Arial"/>
          <w:snapToGrid w:val="0"/>
          <w:sz w:val="24"/>
          <w:szCs w:val="24"/>
        </w:rPr>
        <w:t>c)</w:t>
      </w:r>
      <w:r w:rsidRPr="00E13D36">
        <w:rPr>
          <w:rFonts w:ascii="Arial" w:hAnsi="Arial" w:cs="Arial"/>
          <w:snapToGrid w:val="0"/>
          <w:sz w:val="24"/>
          <w:szCs w:val="24"/>
        </w:rPr>
        <w:tab/>
      </w:r>
      <w:r w:rsidRPr="00E13D36">
        <w:rPr>
          <w:rFonts w:ascii="Arial" w:hAnsi="Arial" w:cs="Arial"/>
          <w:snapToGrid w:val="0"/>
          <w:position w:val="-4"/>
          <w:sz w:val="24"/>
          <w:szCs w:val="24"/>
        </w:rPr>
        <w:object w:dxaOrig="740" w:dyaOrig="260" w14:anchorId="25C314C3">
          <v:shape id="_x0000_i1079" type="#_x0000_t75" style="width:36.5pt;height:13pt" o:ole="" fillcolor="window">
            <v:imagedata r:id="rId106" o:title=""/>
          </v:shape>
          <o:OLEObject Type="Embed" ProgID="Equation.3" ShapeID="_x0000_i1079" DrawAspect="Content" ObjectID="_1682401641" r:id="rId107"/>
        </w:object>
      </w:r>
      <w:r w:rsidRPr="00E13D36">
        <w:rPr>
          <w:rFonts w:ascii="Arial" w:hAnsi="Arial" w:cs="Arial"/>
          <w:snapToGrid w:val="0"/>
          <w:sz w:val="24"/>
          <w:szCs w:val="24"/>
        </w:rPr>
        <w:tab/>
        <w:t xml:space="preserve">     (d)</w:t>
      </w:r>
      <w:r w:rsidRPr="00E13D36">
        <w:rPr>
          <w:rFonts w:ascii="Arial" w:hAnsi="Arial" w:cs="Arial"/>
          <w:snapToGrid w:val="0"/>
          <w:sz w:val="24"/>
          <w:szCs w:val="24"/>
        </w:rPr>
        <w:tab/>
      </w:r>
      <w:r w:rsidRPr="00E13D36">
        <w:rPr>
          <w:rFonts w:ascii="Arial" w:hAnsi="Arial" w:cs="Arial"/>
          <w:snapToGrid w:val="0"/>
          <w:position w:val="-4"/>
          <w:sz w:val="24"/>
          <w:szCs w:val="24"/>
        </w:rPr>
        <w:object w:dxaOrig="800" w:dyaOrig="260" w14:anchorId="48004931">
          <v:shape id="_x0000_i1080" type="#_x0000_t75" style="width:40pt;height:13pt" o:ole="" fillcolor="window">
            <v:imagedata r:id="rId108" o:title=""/>
          </v:shape>
          <o:OLEObject Type="Embed" ProgID="Equation.3" ShapeID="_x0000_i1080" DrawAspect="Content" ObjectID="_1682401642" r:id="rId109"/>
        </w:object>
      </w:r>
    </w:p>
    <w:p w14:paraId="044606E9" w14:textId="77777777" w:rsidR="009802B5" w:rsidRPr="00E13D36" w:rsidRDefault="009802B5" w:rsidP="009802B5">
      <w:pPr>
        <w:pStyle w:val="ListParagraph"/>
        <w:numPr>
          <w:ilvl w:val="0"/>
          <w:numId w:val="1"/>
        </w:numPr>
        <w:tabs>
          <w:tab w:val="left" w:pos="850"/>
          <w:tab w:val="left" w:pos="2808"/>
          <w:tab w:val="left" w:pos="3154"/>
          <w:tab w:val="right" w:pos="5126"/>
        </w:tabs>
        <w:ind w:left="0"/>
        <w:jc w:val="both"/>
        <w:rPr>
          <w:rFonts w:ascii="Arial" w:hAnsi="Arial" w:cs="Arial"/>
          <w:b/>
          <w:snapToGrid w:val="0"/>
          <w:sz w:val="24"/>
          <w:szCs w:val="24"/>
        </w:rPr>
      </w:pPr>
      <w:r w:rsidRPr="00E13D36">
        <w:rPr>
          <w:rFonts w:ascii="Arial" w:hAnsi="Arial" w:cs="Arial"/>
          <w:snapToGrid w:val="0"/>
          <w:sz w:val="24"/>
          <w:szCs w:val="24"/>
        </w:rPr>
        <w:t xml:space="preserve">A highly rigid cubical block </w:t>
      </w:r>
      <w:r w:rsidRPr="00E13D36">
        <w:rPr>
          <w:rFonts w:ascii="Arial" w:hAnsi="Arial" w:cs="Arial"/>
          <w:snapToGrid w:val="0"/>
          <w:position w:val="-4"/>
          <w:sz w:val="24"/>
          <w:szCs w:val="24"/>
        </w:rPr>
        <w:object w:dxaOrig="220" w:dyaOrig="220" w14:anchorId="4E04BA29">
          <v:shape id="_x0000_i1081" type="#_x0000_t75" style="width:10.5pt;height:10.5pt" o:ole="" fillcolor="window">
            <v:imagedata r:id="rId110" o:title=""/>
          </v:shape>
          <o:OLEObject Type="Embed" ProgID="Equation.3" ShapeID="_x0000_i1081" DrawAspect="Content" ObjectID="_1682401643" r:id="rId111"/>
        </w:object>
      </w:r>
      <w:r w:rsidRPr="00E13D36">
        <w:rPr>
          <w:rFonts w:ascii="Arial" w:hAnsi="Arial" w:cs="Arial"/>
          <w:snapToGrid w:val="0"/>
          <w:sz w:val="24"/>
          <w:szCs w:val="24"/>
        </w:rPr>
        <w:t xml:space="preserve"> of small mass </w:t>
      </w:r>
      <w:r w:rsidRPr="00E13D36">
        <w:rPr>
          <w:rFonts w:ascii="Arial" w:hAnsi="Arial" w:cs="Arial"/>
          <w:snapToGrid w:val="0"/>
          <w:position w:val="-4"/>
          <w:sz w:val="24"/>
          <w:szCs w:val="24"/>
        </w:rPr>
        <w:object w:dxaOrig="260" w:dyaOrig="220" w14:anchorId="26669D2C">
          <v:shape id="_x0000_i1082" type="#_x0000_t75" style="width:13pt;height:10.5pt" o:ole="" fillcolor="window">
            <v:imagedata r:id="rId112" o:title=""/>
          </v:shape>
          <o:OLEObject Type="Embed" ProgID="Equation.3" ShapeID="_x0000_i1082" DrawAspect="Content" ObjectID="_1682401644" r:id="rId113"/>
        </w:object>
      </w:r>
      <w:r w:rsidRPr="00E13D36">
        <w:rPr>
          <w:rFonts w:ascii="Arial" w:hAnsi="Arial" w:cs="Arial"/>
          <w:snapToGrid w:val="0"/>
          <w:sz w:val="24"/>
          <w:szCs w:val="24"/>
        </w:rPr>
        <w:t xml:space="preserve"> and side </w:t>
      </w:r>
      <w:r w:rsidRPr="00E13D36">
        <w:rPr>
          <w:rFonts w:ascii="Arial" w:hAnsi="Arial" w:cs="Arial"/>
          <w:snapToGrid w:val="0"/>
          <w:position w:val="-4"/>
          <w:sz w:val="24"/>
          <w:szCs w:val="24"/>
        </w:rPr>
        <w:object w:dxaOrig="200" w:dyaOrig="220" w14:anchorId="49A87880">
          <v:shape id="_x0000_i1083" type="#_x0000_t75" style="width:10.5pt;height:10.5pt" o:ole="" fillcolor="window">
            <v:imagedata r:id="rId114" o:title=""/>
          </v:shape>
          <o:OLEObject Type="Embed" ProgID="Equation.3" ShapeID="_x0000_i1083" DrawAspect="Content" ObjectID="_1682401645" r:id="rId115"/>
        </w:object>
      </w:r>
      <w:r w:rsidRPr="00E13D36">
        <w:rPr>
          <w:rFonts w:ascii="Arial" w:hAnsi="Arial" w:cs="Arial"/>
          <w:snapToGrid w:val="0"/>
          <w:sz w:val="24"/>
          <w:szCs w:val="24"/>
        </w:rPr>
        <w:t xml:space="preserve"> is fixed rigidly onto another cubical block </w:t>
      </w:r>
      <w:r w:rsidRPr="00E13D36">
        <w:rPr>
          <w:rFonts w:ascii="Arial" w:hAnsi="Arial" w:cs="Arial"/>
          <w:snapToGrid w:val="0"/>
          <w:position w:val="-4"/>
          <w:sz w:val="24"/>
          <w:szCs w:val="24"/>
        </w:rPr>
        <w:object w:dxaOrig="200" w:dyaOrig="220" w14:anchorId="5F23A655">
          <v:shape id="_x0000_i1084" type="#_x0000_t75" style="width:10.5pt;height:10.5pt" o:ole="" fillcolor="window">
            <v:imagedata r:id="rId116" o:title=""/>
          </v:shape>
          <o:OLEObject Type="Embed" ProgID="Equation.3" ShapeID="_x0000_i1084" DrawAspect="Content" ObjectID="_1682401646" r:id="rId117"/>
        </w:object>
      </w:r>
      <w:r w:rsidRPr="00E13D36">
        <w:rPr>
          <w:rFonts w:ascii="Arial" w:hAnsi="Arial" w:cs="Arial"/>
          <w:snapToGrid w:val="0"/>
          <w:sz w:val="24"/>
          <w:szCs w:val="24"/>
        </w:rPr>
        <w:t xml:space="preserve">of the same dimensions and of low modulus of rigidity </w:t>
      </w:r>
      <w:r w:rsidRPr="00E13D36">
        <w:rPr>
          <w:rFonts w:ascii="Arial" w:hAnsi="Arial" w:cs="Arial"/>
          <w:snapToGrid w:val="0"/>
          <w:position w:val="-8"/>
          <w:sz w:val="24"/>
          <w:szCs w:val="24"/>
        </w:rPr>
        <w:object w:dxaOrig="180" w:dyaOrig="220" w14:anchorId="75B0F0EE">
          <v:shape id="_x0000_i1085" type="#_x0000_t75" style="width:9pt;height:10.5pt" o:ole="" fillcolor="window">
            <v:imagedata r:id="rId118" o:title=""/>
          </v:shape>
          <o:OLEObject Type="Embed" ProgID="Equation.3" ShapeID="_x0000_i1085" DrawAspect="Content" ObjectID="_1682401647" r:id="rId119"/>
        </w:object>
      </w:r>
      <w:r w:rsidRPr="00E13D36">
        <w:rPr>
          <w:rFonts w:ascii="Arial" w:hAnsi="Arial" w:cs="Arial"/>
          <w:snapToGrid w:val="0"/>
          <w:sz w:val="24"/>
          <w:szCs w:val="24"/>
        </w:rPr>
        <w:t xml:space="preserve"> such that the lower face of </w:t>
      </w:r>
      <w:r w:rsidRPr="00E13D36">
        <w:rPr>
          <w:rFonts w:ascii="Arial" w:hAnsi="Arial" w:cs="Arial"/>
          <w:snapToGrid w:val="0"/>
          <w:position w:val="-4"/>
          <w:sz w:val="24"/>
          <w:szCs w:val="24"/>
        </w:rPr>
        <w:object w:dxaOrig="220" w:dyaOrig="220" w14:anchorId="2017C370">
          <v:shape id="_x0000_i1086" type="#_x0000_t75" style="width:10.5pt;height:10.5pt" o:ole="" fillcolor="window">
            <v:imagedata r:id="rId110" o:title=""/>
          </v:shape>
          <o:OLEObject Type="Embed" ProgID="Equation.3" ShapeID="_x0000_i1086" DrawAspect="Content" ObjectID="_1682401648" r:id="rId120"/>
        </w:object>
      </w:r>
      <w:r w:rsidRPr="00E13D36">
        <w:rPr>
          <w:rFonts w:ascii="Arial" w:hAnsi="Arial" w:cs="Arial"/>
          <w:snapToGrid w:val="0"/>
          <w:sz w:val="24"/>
          <w:szCs w:val="24"/>
        </w:rPr>
        <w:t xml:space="preserve"> completely covers the upper face of </w:t>
      </w:r>
      <w:r w:rsidRPr="00E13D36">
        <w:rPr>
          <w:rFonts w:ascii="Arial" w:hAnsi="Arial" w:cs="Arial"/>
          <w:snapToGrid w:val="0"/>
          <w:position w:val="-4"/>
          <w:sz w:val="24"/>
          <w:szCs w:val="24"/>
        </w:rPr>
        <w:object w:dxaOrig="200" w:dyaOrig="220" w14:anchorId="4AB16598">
          <v:shape id="_x0000_i1087" type="#_x0000_t75" style="width:10.5pt;height:10.5pt" o:ole="" fillcolor="window">
            <v:imagedata r:id="rId116" o:title=""/>
          </v:shape>
          <o:OLEObject Type="Embed" ProgID="Equation.3" ShapeID="_x0000_i1087" DrawAspect="Content" ObjectID="_1682401649" r:id="rId121"/>
        </w:object>
      </w:r>
      <w:r w:rsidRPr="00E13D36">
        <w:rPr>
          <w:rFonts w:ascii="Arial" w:hAnsi="Arial" w:cs="Arial"/>
          <w:snapToGrid w:val="0"/>
          <w:sz w:val="24"/>
          <w:szCs w:val="24"/>
        </w:rPr>
        <w:t xml:space="preserve">. The lower face of </w:t>
      </w:r>
      <w:r w:rsidRPr="00E13D36">
        <w:rPr>
          <w:rFonts w:ascii="Arial" w:hAnsi="Arial" w:cs="Arial"/>
          <w:snapToGrid w:val="0"/>
          <w:position w:val="-4"/>
          <w:sz w:val="24"/>
          <w:szCs w:val="24"/>
        </w:rPr>
        <w:object w:dxaOrig="200" w:dyaOrig="220" w14:anchorId="1293641E">
          <v:shape id="_x0000_i1088" type="#_x0000_t75" style="width:10.5pt;height:10.5pt" o:ole="" fillcolor="window">
            <v:imagedata r:id="rId116" o:title=""/>
          </v:shape>
          <o:OLEObject Type="Embed" ProgID="Equation.3" ShapeID="_x0000_i1088" DrawAspect="Content" ObjectID="_1682401650" r:id="rId122"/>
        </w:object>
      </w:r>
      <w:r w:rsidRPr="00E13D36">
        <w:rPr>
          <w:rFonts w:ascii="Arial" w:hAnsi="Arial" w:cs="Arial"/>
          <w:snapToGrid w:val="0"/>
          <w:sz w:val="24"/>
          <w:szCs w:val="24"/>
        </w:rPr>
        <w:t xml:space="preserve">is rigidly held on a horizontal surface. A small force </w:t>
      </w:r>
      <w:r w:rsidRPr="00E13D36">
        <w:rPr>
          <w:rFonts w:ascii="Arial" w:hAnsi="Arial" w:cs="Arial"/>
          <w:snapToGrid w:val="0"/>
          <w:position w:val="-4"/>
          <w:sz w:val="24"/>
          <w:szCs w:val="24"/>
        </w:rPr>
        <w:object w:dxaOrig="200" w:dyaOrig="220" w14:anchorId="3B749BF4">
          <v:shape id="_x0000_i1089" type="#_x0000_t75" style="width:10.5pt;height:10.5pt" o:ole="" fillcolor="window">
            <v:imagedata r:id="rId21" o:title=""/>
          </v:shape>
          <o:OLEObject Type="Embed" ProgID="Equation.3" ShapeID="_x0000_i1089" DrawAspect="Content" ObjectID="_1682401651" r:id="rId123"/>
        </w:object>
      </w:r>
      <w:r w:rsidRPr="00E13D36">
        <w:rPr>
          <w:rFonts w:ascii="Arial" w:hAnsi="Arial" w:cs="Arial"/>
          <w:snapToGrid w:val="0"/>
          <w:sz w:val="24"/>
          <w:szCs w:val="24"/>
        </w:rPr>
        <w:t xml:space="preserve"> is applied perpendicular to one of the side faces of </w:t>
      </w:r>
      <w:r w:rsidRPr="00E13D36">
        <w:rPr>
          <w:rFonts w:ascii="Arial" w:hAnsi="Arial" w:cs="Arial"/>
          <w:snapToGrid w:val="0"/>
          <w:position w:val="-4"/>
          <w:sz w:val="24"/>
          <w:szCs w:val="24"/>
        </w:rPr>
        <w:object w:dxaOrig="220" w:dyaOrig="220" w14:anchorId="038FBD4E">
          <v:shape id="_x0000_i1090" type="#_x0000_t75" style="width:10.5pt;height:10.5pt" o:ole="" fillcolor="window">
            <v:imagedata r:id="rId110" o:title=""/>
          </v:shape>
          <o:OLEObject Type="Embed" ProgID="Equation.3" ShapeID="_x0000_i1090" DrawAspect="Content" ObjectID="_1682401652" r:id="rId124"/>
        </w:object>
      </w:r>
      <w:r w:rsidRPr="00E13D36">
        <w:rPr>
          <w:rFonts w:ascii="Arial" w:hAnsi="Arial" w:cs="Arial"/>
          <w:snapToGrid w:val="0"/>
          <w:sz w:val="24"/>
          <w:szCs w:val="24"/>
        </w:rPr>
        <w:t xml:space="preserve">. After the force is withdrawn block </w:t>
      </w:r>
      <w:r w:rsidRPr="00E13D36">
        <w:rPr>
          <w:rFonts w:ascii="Arial" w:hAnsi="Arial" w:cs="Arial"/>
          <w:snapToGrid w:val="0"/>
          <w:position w:val="-4"/>
          <w:sz w:val="24"/>
          <w:szCs w:val="24"/>
        </w:rPr>
        <w:object w:dxaOrig="220" w:dyaOrig="220" w14:anchorId="3C5E0EC3">
          <v:shape id="_x0000_i1091" type="#_x0000_t75" style="width:10.5pt;height:10.5pt" o:ole="" fillcolor="window">
            <v:imagedata r:id="rId110" o:title=""/>
          </v:shape>
          <o:OLEObject Type="Embed" ProgID="Equation.3" ShapeID="_x0000_i1091" DrawAspect="Content" ObjectID="_1682401653" r:id="rId125"/>
        </w:object>
      </w:r>
      <w:r w:rsidRPr="00E13D36">
        <w:rPr>
          <w:rFonts w:ascii="Arial" w:hAnsi="Arial" w:cs="Arial"/>
          <w:snapToGrid w:val="0"/>
          <w:sz w:val="24"/>
          <w:szCs w:val="24"/>
        </w:rPr>
        <w:t xml:space="preserve"> executes small oscillations. The time period of which is given by  </w:t>
      </w:r>
    </w:p>
    <w:p w14:paraId="0D83D87D"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 xml:space="preserve">(a)  </w:t>
      </w:r>
      <w:r w:rsidRPr="00E13D36">
        <w:rPr>
          <w:rFonts w:ascii="Arial" w:hAnsi="Arial" w:cs="Arial"/>
          <w:snapToGrid w:val="0"/>
          <w:position w:val="-22"/>
          <w:sz w:val="24"/>
          <w:szCs w:val="24"/>
        </w:rPr>
        <w:object w:dxaOrig="760" w:dyaOrig="580" w14:anchorId="7F6915DE">
          <v:shape id="_x0000_i1092" type="#_x0000_t75" style="width:38.5pt;height:29.5pt" o:ole="" fillcolor="window">
            <v:imagedata r:id="rId126" o:title=""/>
          </v:shape>
          <o:OLEObject Type="Embed" ProgID="Equation.3" ShapeID="_x0000_i1092" DrawAspect="Content" ObjectID="_1682401654" r:id="rId127"/>
        </w:object>
      </w:r>
      <w:r w:rsidRPr="00E13D36">
        <w:rPr>
          <w:rFonts w:ascii="Arial" w:hAnsi="Arial" w:cs="Arial"/>
          <w:snapToGrid w:val="0"/>
          <w:sz w:val="24"/>
          <w:szCs w:val="24"/>
        </w:rPr>
        <w:tab/>
        <w:t xml:space="preserve">(b) </w:t>
      </w:r>
      <w:r w:rsidRPr="00E13D36">
        <w:rPr>
          <w:rFonts w:ascii="Arial" w:hAnsi="Arial" w:cs="Arial"/>
          <w:snapToGrid w:val="0"/>
          <w:position w:val="-26"/>
          <w:sz w:val="24"/>
          <w:szCs w:val="24"/>
        </w:rPr>
        <w:object w:dxaOrig="760" w:dyaOrig="620" w14:anchorId="7D78ED57">
          <v:shape id="_x0000_i1093" type="#_x0000_t75" style="width:38.5pt;height:31.5pt" o:ole="" fillcolor="window">
            <v:imagedata r:id="rId128" o:title=""/>
          </v:shape>
          <o:OLEObject Type="Embed" ProgID="Equation.3" ShapeID="_x0000_i1093" DrawAspect="Content" ObjectID="_1682401655" r:id="rId129"/>
        </w:object>
      </w:r>
      <w:r w:rsidRPr="00E13D36">
        <w:rPr>
          <w:rFonts w:ascii="Arial" w:hAnsi="Arial" w:cs="Arial"/>
          <w:snapToGrid w:val="0"/>
          <w:sz w:val="24"/>
          <w:szCs w:val="24"/>
        </w:rPr>
        <w:t xml:space="preserve">           </w:t>
      </w:r>
      <w:proofErr w:type="gramStart"/>
      <w:r w:rsidRPr="00E13D36">
        <w:rPr>
          <w:rFonts w:ascii="Arial" w:hAnsi="Arial" w:cs="Arial"/>
          <w:snapToGrid w:val="0"/>
          <w:sz w:val="24"/>
          <w:szCs w:val="24"/>
        </w:rPr>
        <w:t xml:space="preserve">   (</w:t>
      </w:r>
      <w:proofErr w:type="gramEnd"/>
      <w:r w:rsidRPr="00E13D36">
        <w:rPr>
          <w:rFonts w:ascii="Arial" w:hAnsi="Arial" w:cs="Arial"/>
          <w:snapToGrid w:val="0"/>
          <w:sz w:val="24"/>
          <w:szCs w:val="24"/>
        </w:rPr>
        <w:t xml:space="preserve">c) </w:t>
      </w:r>
      <w:r w:rsidRPr="00E13D36">
        <w:rPr>
          <w:rFonts w:ascii="Arial" w:hAnsi="Arial" w:cs="Arial"/>
          <w:snapToGrid w:val="0"/>
          <w:position w:val="-26"/>
          <w:sz w:val="24"/>
          <w:szCs w:val="24"/>
        </w:rPr>
        <w:object w:dxaOrig="740" w:dyaOrig="620" w14:anchorId="23362103">
          <v:shape id="_x0000_i1094" type="#_x0000_t75" style="width:36.5pt;height:31.5pt" o:ole="" fillcolor="window">
            <v:imagedata r:id="rId130" o:title=""/>
          </v:shape>
          <o:OLEObject Type="Embed" ProgID="Equation.3" ShapeID="_x0000_i1094" DrawAspect="Content" ObjectID="_1682401656" r:id="rId131"/>
        </w:object>
      </w:r>
      <w:r w:rsidRPr="00E13D36">
        <w:rPr>
          <w:rFonts w:ascii="Arial" w:hAnsi="Arial" w:cs="Arial"/>
          <w:snapToGrid w:val="0"/>
          <w:sz w:val="24"/>
          <w:szCs w:val="24"/>
        </w:rPr>
        <w:tab/>
        <w:t xml:space="preserve">           (d)</w:t>
      </w:r>
      <w:r w:rsidRPr="00E13D36">
        <w:rPr>
          <w:rFonts w:ascii="Arial" w:hAnsi="Arial" w:cs="Arial"/>
          <w:snapToGrid w:val="0"/>
          <w:sz w:val="24"/>
          <w:szCs w:val="24"/>
        </w:rPr>
        <w:tab/>
      </w:r>
      <w:r w:rsidRPr="00E13D36">
        <w:rPr>
          <w:rFonts w:ascii="Arial" w:hAnsi="Arial" w:cs="Arial"/>
          <w:snapToGrid w:val="0"/>
          <w:position w:val="-26"/>
          <w:sz w:val="24"/>
          <w:szCs w:val="24"/>
        </w:rPr>
        <w:object w:dxaOrig="680" w:dyaOrig="620" w14:anchorId="6E9D340C">
          <v:shape id="_x0000_i1095" type="#_x0000_t75" style="width:34pt;height:31.5pt" o:ole="" fillcolor="window">
            <v:imagedata r:id="rId132" o:title=""/>
          </v:shape>
          <o:OLEObject Type="Embed" ProgID="Equation.3" ShapeID="_x0000_i1095" DrawAspect="Content" ObjectID="_1682401657" r:id="rId133"/>
        </w:object>
      </w:r>
    </w:p>
    <w:p w14:paraId="1614DD99" w14:textId="77777777" w:rsidR="009802B5" w:rsidRPr="00E13D36" w:rsidRDefault="009802B5" w:rsidP="009802B5">
      <w:pPr>
        <w:pStyle w:val="ListParagraph"/>
        <w:numPr>
          <w:ilvl w:val="0"/>
          <w:numId w:val="1"/>
        </w:numPr>
        <w:tabs>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t xml:space="preserve">The speed of light </w:t>
      </w:r>
      <w:r w:rsidRPr="00E13D36">
        <w:rPr>
          <w:rFonts w:ascii="Arial" w:hAnsi="Arial" w:cs="Arial"/>
          <w:snapToGrid w:val="0"/>
          <w:position w:val="-8"/>
          <w:sz w:val="24"/>
          <w:szCs w:val="24"/>
        </w:rPr>
        <w:object w:dxaOrig="260" w:dyaOrig="260" w14:anchorId="1FE2A6E6">
          <v:shape id="_x0000_i1096" type="#_x0000_t75" style="width:13pt;height:13pt" o:ole="" fillcolor="window">
            <v:imagedata r:id="rId134" o:title=""/>
          </v:shape>
          <o:OLEObject Type="Embed" ProgID="Equation.3" ShapeID="_x0000_i1096" DrawAspect="Content" ObjectID="_1682401658" r:id="rId135"/>
        </w:object>
      </w:r>
      <w:r w:rsidRPr="00E13D36">
        <w:rPr>
          <w:rFonts w:ascii="Arial" w:hAnsi="Arial" w:cs="Arial"/>
          <w:snapToGrid w:val="0"/>
          <w:sz w:val="24"/>
          <w:szCs w:val="24"/>
        </w:rPr>
        <w:t xml:space="preserve">, gravitational constant </w:t>
      </w:r>
      <w:r w:rsidRPr="00E13D36">
        <w:rPr>
          <w:rFonts w:ascii="Arial" w:hAnsi="Arial" w:cs="Arial"/>
          <w:snapToGrid w:val="0"/>
          <w:position w:val="-8"/>
          <w:sz w:val="24"/>
          <w:szCs w:val="24"/>
        </w:rPr>
        <w:object w:dxaOrig="300" w:dyaOrig="260" w14:anchorId="552986D1">
          <v:shape id="_x0000_i1097" type="#_x0000_t75" style="width:15pt;height:13pt" o:ole="" fillcolor="window">
            <v:imagedata r:id="rId136" o:title=""/>
          </v:shape>
          <o:OLEObject Type="Embed" ProgID="Equation.3" ShapeID="_x0000_i1097" DrawAspect="Content" ObjectID="_1682401659" r:id="rId137"/>
        </w:object>
      </w:r>
      <w:r w:rsidRPr="00E13D36">
        <w:rPr>
          <w:rFonts w:ascii="Arial" w:hAnsi="Arial" w:cs="Arial"/>
          <w:snapToGrid w:val="0"/>
          <w:sz w:val="24"/>
          <w:szCs w:val="24"/>
        </w:rPr>
        <w:t xml:space="preserve"> and Planck's constant </w:t>
      </w:r>
      <w:r w:rsidRPr="00E13D36">
        <w:rPr>
          <w:rFonts w:ascii="Arial" w:hAnsi="Arial" w:cs="Arial"/>
          <w:snapToGrid w:val="0"/>
          <w:position w:val="-8"/>
          <w:sz w:val="24"/>
          <w:szCs w:val="24"/>
        </w:rPr>
        <w:object w:dxaOrig="260" w:dyaOrig="260" w14:anchorId="3525E1C8">
          <v:shape id="_x0000_i1098" type="#_x0000_t75" style="width:13pt;height:13pt" o:ole="" fillcolor="window">
            <v:imagedata r:id="rId138" o:title=""/>
          </v:shape>
          <o:OLEObject Type="Embed" ProgID="Equation.3" ShapeID="_x0000_i1098" DrawAspect="Content" ObjectID="_1682401660" r:id="rId139"/>
        </w:object>
      </w:r>
      <w:r w:rsidRPr="00E13D36">
        <w:rPr>
          <w:rFonts w:ascii="Arial" w:hAnsi="Arial" w:cs="Arial"/>
          <w:snapToGrid w:val="0"/>
          <w:sz w:val="24"/>
          <w:szCs w:val="24"/>
        </w:rPr>
        <w:t xml:space="preserve"> are taken as the fundamental units in a system. The dimension of time in this </w:t>
      </w:r>
      <w:proofErr w:type="gramStart"/>
      <w:r w:rsidRPr="00E13D36">
        <w:rPr>
          <w:rFonts w:ascii="Arial" w:hAnsi="Arial" w:cs="Arial"/>
          <w:snapToGrid w:val="0"/>
          <w:sz w:val="24"/>
          <w:szCs w:val="24"/>
        </w:rPr>
        <w:t>new  system</w:t>
      </w:r>
      <w:proofErr w:type="gramEnd"/>
      <w:r w:rsidRPr="00E13D36">
        <w:rPr>
          <w:rFonts w:ascii="Arial" w:hAnsi="Arial" w:cs="Arial"/>
          <w:snapToGrid w:val="0"/>
          <w:sz w:val="24"/>
          <w:szCs w:val="24"/>
        </w:rPr>
        <w:t xml:space="preserve"> should be </w:t>
      </w:r>
      <w:r w:rsidRPr="00E13D36">
        <w:rPr>
          <w:rFonts w:ascii="Arial" w:hAnsi="Arial" w:cs="Arial"/>
          <w:snapToGrid w:val="0"/>
          <w:sz w:val="24"/>
          <w:szCs w:val="24"/>
        </w:rPr>
        <w:tab/>
      </w:r>
      <w:r w:rsidRPr="00E13D36">
        <w:rPr>
          <w:rFonts w:ascii="Arial" w:hAnsi="Arial" w:cs="Arial"/>
          <w:snapToGrid w:val="0"/>
          <w:sz w:val="24"/>
          <w:szCs w:val="24"/>
        </w:rPr>
        <w:tab/>
      </w:r>
      <w:r w:rsidRPr="00E13D36">
        <w:rPr>
          <w:rFonts w:ascii="Arial" w:hAnsi="Arial" w:cs="Arial"/>
          <w:snapToGrid w:val="0"/>
          <w:sz w:val="24"/>
          <w:szCs w:val="24"/>
        </w:rPr>
        <w:tab/>
      </w:r>
      <w:r w:rsidRPr="00E13D36">
        <w:rPr>
          <w:rFonts w:ascii="Arial" w:hAnsi="Arial" w:cs="Arial"/>
          <w:snapToGrid w:val="0"/>
          <w:sz w:val="24"/>
          <w:szCs w:val="24"/>
        </w:rPr>
        <w:tab/>
      </w:r>
    </w:p>
    <w:p w14:paraId="3985F42C"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(a)</w:t>
      </w:r>
      <w:r w:rsidRPr="00E13D36">
        <w:rPr>
          <w:rFonts w:ascii="Arial" w:hAnsi="Arial" w:cs="Arial"/>
          <w:snapToGrid w:val="0"/>
          <w:sz w:val="24"/>
          <w:szCs w:val="24"/>
        </w:rPr>
        <w:tab/>
      </w:r>
      <w:r w:rsidRPr="00E13D36">
        <w:rPr>
          <w:rFonts w:ascii="Arial" w:hAnsi="Arial" w:cs="Arial"/>
          <w:snapToGrid w:val="0"/>
          <w:position w:val="-4"/>
          <w:sz w:val="24"/>
          <w:szCs w:val="24"/>
        </w:rPr>
        <w:object w:dxaOrig="1140" w:dyaOrig="260" w14:anchorId="0953980A">
          <v:shape id="_x0000_i1099" type="#_x0000_t75" style="width:57pt;height:13pt" o:ole="" fillcolor="window">
            <v:imagedata r:id="rId140" o:title=""/>
          </v:shape>
          <o:OLEObject Type="Embed" ProgID="Equation.3" ShapeID="_x0000_i1099" DrawAspect="Content" ObjectID="_1682401661" r:id="rId141"/>
        </w:object>
      </w:r>
      <w:r w:rsidRPr="00E13D36">
        <w:rPr>
          <w:rFonts w:ascii="Arial" w:hAnsi="Arial" w:cs="Arial"/>
          <w:snapToGrid w:val="0"/>
          <w:sz w:val="24"/>
          <w:szCs w:val="24"/>
        </w:rPr>
        <w:tab/>
        <w:t>(b)</w:t>
      </w:r>
      <w:r w:rsidRPr="00E13D36">
        <w:rPr>
          <w:rFonts w:ascii="Arial" w:hAnsi="Arial" w:cs="Arial"/>
          <w:snapToGrid w:val="0"/>
          <w:sz w:val="24"/>
          <w:szCs w:val="24"/>
        </w:rPr>
        <w:tab/>
      </w:r>
      <w:r w:rsidRPr="00E13D36">
        <w:rPr>
          <w:rFonts w:ascii="Arial" w:hAnsi="Arial" w:cs="Arial"/>
          <w:snapToGrid w:val="0"/>
          <w:position w:val="-4"/>
          <w:sz w:val="24"/>
          <w:szCs w:val="24"/>
        </w:rPr>
        <w:object w:dxaOrig="1140" w:dyaOrig="260" w14:anchorId="66FC7E10">
          <v:shape id="_x0000_i1100" type="#_x0000_t75" style="width:57pt;height:13pt" o:ole="" fillcolor="window">
            <v:imagedata r:id="rId142" o:title=""/>
          </v:shape>
          <o:OLEObject Type="Embed" ProgID="Equation.3" ShapeID="_x0000_i1100" DrawAspect="Content" ObjectID="_1682401662" r:id="rId143"/>
        </w:object>
      </w:r>
      <w:r w:rsidRPr="00E13D36">
        <w:rPr>
          <w:rFonts w:ascii="Arial" w:hAnsi="Arial" w:cs="Arial"/>
          <w:snapToGrid w:val="0"/>
          <w:sz w:val="24"/>
          <w:szCs w:val="24"/>
        </w:rPr>
        <w:t xml:space="preserve">         </w:t>
      </w:r>
      <w:proofErr w:type="gramStart"/>
      <w:r w:rsidRPr="00E13D36">
        <w:rPr>
          <w:rFonts w:ascii="Arial" w:hAnsi="Arial" w:cs="Arial"/>
          <w:snapToGrid w:val="0"/>
          <w:sz w:val="24"/>
          <w:szCs w:val="24"/>
        </w:rPr>
        <w:t xml:space="preserve">   (</w:t>
      </w:r>
      <w:proofErr w:type="gramEnd"/>
      <w:r w:rsidRPr="00E13D36">
        <w:rPr>
          <w:rFonts w:ascii="Arial" w:hAnsi="Arial" w:cs="Arial"/>
          <w:snapToGrid w:val="0"/>
          <w:sz w:val="24"/>
          <w:szCs w:val="24"/>
        </w:rPr>
        <w:t>c)</w:t>
      </w:r>
      <w:r w:rsidRPr="00E13D36">
        <w:rPr>
          <w:rFonts w:ascii="Arial" w:hAnsi="Arial" w:cs="Arial"/>
          <w:snapToGrid w:val="0"/>
          <w:sz w:val="24"/>
          <w:szCs w:val="24"/>
        </w:rPr>
        <w:tab/>
      </w:r>
      <w:r w:rsidRPr="00E13D36">
        <w:rPr>
          <w:rFonts w:ascii="Arial" w:hAnsi="Arial" w:cs="Arial"/>
          <w:snapToGrid w:val="0"/>
          <w:sz w:val="24"/>
          <w:szCs w:val="24"/>
        </w:rPr>
        <w:object w:dxaOrig="1120" w:dyaOrig="260" w14:anchorId="7F7D221F">
          <v:shape id="_x0000_i1101" type="#_x0000_t75" style="width:55.5pt;height:13pt" o:ole="" fillcolor="window">
            <v:imagedata r:id="rId144" o:title=""/>
          </v:shape>
          <o:OLEObject Type="Embed" ProgID="Equation.3" ShapeID="_x0000_i1101" DrawAspect="Content" ObjectID="_1682401663" r:id="rId145"/>
        </w:object>
      </w:r>
      <w:r w:rsidRPr="00E13D36">
        <w:rPr>
          <w:rFonts w:ascii="Arial" w:hAnsi="Arial" w:cs="Arial"/>
          <w:snapToGrid w:val="0"/>
          <w:sz w:val="24"/>
          <w:szCs w:val="24"/>
        </w:rPr>
        <w:tab/>
        <w:t>(d)</w:t>
      </w:r>
      <w:r w:rsidRPr="00E13D36">
        <w:rPr>
          <w:rFonts w:ascii="Arial" w:hAnsi="Arial" w:cs="Arial"/>
          <w:snapToGrid w:val="0"/>
          <w:sz w:val="24"/>
          <w:szCs w:val="24"/>
        </w:rPr>
        <w:tab/>
      </w:r>
      <w:r w:rsidRPr="00E13D36">
        <w:rPr>
          <w:rFonts w:ascii="Arial" w:hAnsi="Arial" w:cs="Arial"/>
          <w:snapToGrid w:val="0"/>
          <w:sz w:val="24"/>
          <w:szCs w:val="24"/>
        </w:rPr>
        <w:object w:dxaOrig="1060" w:dyaOrig="260" w14:anchorId="7E92F831">
          <v:shape id="_x0000_i1102" type="#_x0000_t75" style="width:53.5pt;height:13pt" o:ole="" fillcolor="window">
            <v:imagedata r:id="rId146" o:title=""/>
          </v:shape>
          <o:OLEObject Type="Embed" ProgID="Equation.3" ShapeID="_x0000_i1102" DrawAspect="Content" ObjectID="_1682401664" r:id="rId147"/>
        </w:object>
      </w:r>
    </w:p>
    <w:p w14:paraId="62F521A9" w14:textId="77777777" w:rsidR="009802B5" w:rsidRPr="00E13D36" w:rsidRDefault="009802B5" w:rsidP="009802B5">
      <w:pPr>
        <w:pStyle w:val="ListParagraph"/>
        <w:numPr>
          <w:ilvl w:val="0"/>
          <w:numId w:val="1"/>
        </w:numPr>
        <w:tabs>
          <w:tab w:val="left" w:pos="504"/>
          <w:tab w:val="left" w:pos="850"/>
          <w:tab w:val="left" w:pos="2808"/>
          <w:tab w:val="left" w:pos="3154"/>
        </w:tabs>
        <w:ind w:left="0"/>
        <w:jc w:val="both"/>
        <w:rPr>
          <w:rFonts w:ascii="Arial" w:hAnsi="Arial" w:cs="Arial"/>
          <w:sz w:val="24"/>
          <w:szCs w:val="24"/>
        </w:rPr>
      </w:pPr>
      <w:r w:rsidRPr="00E13D36">
        <w:rPr>
          <w:rFonts w:ascii="Arial" w:hAnsi="Arial" w:cs="Arial"/>
          <w:snapToGrid w:val="0"/>
          <w:sz w:val="24"/>
          <w:szCs w:val="24"/>
        </w:rPr>
        <w:t xml:space="preserve">If the constant of gravitation </w:t>
      </w:r>
      <w:r w:rsidRPr="00E13D36">
        <w:rPr>
          <w:rFonts w:ascii="Arial" w:hAnsi="Arial" w:cs="Arial"/>
          <w:snapToGrid w:val="0"/>
          <w:position w:val="-8"/>
          <w:sz w:val="24"/>
          <w:szCs w:val="24"/>
        </w:rPr>
        <w:object w:dxaOrig="300" w:dyaOrig="260" w14:anchorId="67487698">
          <v:shape id="_x0000_i1103" type="#_x0000_t75" style="width:15pt;height:13pt" o:ole="" fillcolor="window">
            <v:imagedata r:id="rId136" o:title=""/>
          </v:shape>
          <o:OLEObject Type="Embed" ProgID="Equation.3" ShapeID="_x0000_i1103" DrawAspect="Content" ObjectID="_1682401665" r:id="rId148"/>
        </w:object>
      </w:r>
      <w:r w:rsidRPr="00E13D36">
        <w:rPr>
          <w:rFonts w:ascii="Arial" w:hAnsi="Arial" w:cs="Arial"/>
          <w:snapToGrid w:val="0"/>
          <w:sz w:val="24"/>
          <w:szCs w:val="24"/>
        </w:rPr>
        <w:t xml:space="preserve">, Planck's constant </w:t>
      </w:r>
      <w:r w:rsidRPr="00E13D36">
        <w:rPr>
          <w:rFonts w:ascii="Arial" w:hAnsi="Arial" w:cs="Arial"/>
          <w:snapToGrid w:val="0"/>
          <w:position w:val="-8"/>
          <w:sz w:val="24"/>
          <w:szCs w:val="24"/>
        </w:rPr>
        <w:object w:dxaOrig="260" w:dyaOrig="260" w14:anchorId="61FA9CBA">
          <v:shape id="_x0000_i1104" type="#_x0000_t75" style="width:13pt;height:13pt" o:ole="" fillcolor="window">
            <v:imagedata r:id="rId149" o:title=""/>
          </v:shape>
          <o:OLEObject Type="Embed" ProgID="Equation.3" ShapeID="_x0000_i1104" DrawAspect="Content" ObjectID="_1682401666" r:id="rId150"/>
        </w:object>
      </w:r>
      <w:r w:rsidRPr="00E13D36">
        <w:rPr>
          <w:rFonts w:ascii="Arial" w:hAnsi="Arial" w:cs="Arial"/>
          <w:snapToGrid w:val="0"/>
          <w:sz w:val="24"/>
          <w:szCs w:val="24"/>
        </w:rPr>
        <w:t xml:space="preserve"> and the velocity of light </w:t>
      </w:r>
      <w:r w:rsidRPr="00E13D36">
        <w:rPr>
          <w:rFonts w:ascii="Arial" w:hAnsi="Arial" w:cs="Arial"/>
          <w:snapToGrid w:val="0"/>
          <w:position w:val="-8"/>
          <w:sz w:val="24"/>
          <w:szCs w:val="24"/>
        </w:rPr>
        <w:object w:dxaOrig="260" w:dyaOrig="260" w14:anchorId="665B80E8">
          <v:shape id="_x0000_i1105" type="#_x0000_t75" style="width:13pt;height:13pt" o:ole="" fillcolor="window">
            <v:imagedata r:id="rId151" o:title=""/>
          </v:shape>
          <o:OLEObject Type="Embed" ProgID="Equation.3" ShapeID="_x0000_i1105" DrawAspect="Content" ObjectID="_1682401667" r:id="rId152"/>
        </w:object>
      </w:r>
      <w:r w:rsidRPr="00E13D36">
        <w:rPr>
          <w:rFonts w:ascii="Arial" w:hAnsi="Arial" w:cs="Arial"/>
          <w:snapToGrid w:val="0"/>
          <w:sz w:val="24"/>
          <w:szCs w:val="24"/>
        </w:rPr>
        <w:t xml:space="preserve"> be chosen as fundamental units. The dimension of the radius of gyration is   </w:t>
      </w:r>
    </w:p>
    <w:p w14:paraId="71193CE3" w14:textId="77777777" w:rsidR="009802B5" w:rsidRPr="00E13D36" w:rsidRDefault="009802B5" w:rsidP="009802B5">
      <w:pPr>
        <w:pStyle w:val="ListParagraph"/>
        <w:tabs>
          <w:tab w:val="left" w:pos="504"/>
          <w:tab w:val="left" w:pos="850"/>
          <w:tab w:val="left" w:pos="2808"/>
          <w:tab w:val="left" w:pos="3154"/>
        </w:tabs>
        <w:ind w:left="0"/>
        <w:jc w:val="both"/>
        <w:rPr>
          <w:rFonts w:ascii="Arial" w:hAnsi="Arial" w:cs="Arial"/>
          <w:sz w:val="24"/>
          <w:szCs w:val="24"/>
        </w:rPr>
      </w:pPr>
      <w:r w:rsidRPr="00E13D36">
        <w:rPr>
          <w:rFonts w:ascii="Arial" w:hAnsi="Arial" w:cs="Arial"/>
          <w:snapToGrid w:val="0"/>
          <w:sz w:val="24"/>
          <w:szCs w:val="24"/>
        </w:rPr>
        <w:t xml:space="preserve"> (a)</w:t>
      </w:r>
      <w:r w:rsidRPr="00E13D36">
        <w:rPr>
          <w:rFonts w:ascii="Arial" w:hAnsi="Arial" w:cs="Arial"/>
          <w:snapToGrid w:val="0"/>
          <w:sz w:val="24"/>
          <w:szCs w:val="24"/>
        </w:rPr>
        <w:tab/>
      </w:r>
      <w:r w:rsidRPr="00E13D36">
        <w:rPr>
          <w:rFonts w:ascii="Arial" w:hAnsi="Arial" w:cs="Arial"/>
          <w:snapToGrid w:val="0"/>
          <w:sz w:val="24"/>
          <w:szCs w:val="24"/>
        </w:rPr>
        <w:object w:dxaOrig="1140" w:dyaOrig="260" w14:anchorId="5F6D2F5A">
          <v:shape id="_x0000_i1106" type="#_x0000_t75" style="width:57pt;height:13pt" o:ole="" fillcolor="window">
            <v:imagedata r:id="rId153" o:title=""/>
          </v:shape>
          <o:OLEObject Type="Embed" ProgID="Equation.3" ShapeID="_x0000_i1106" DrawAspect="Content" ObjectID="_1682401668" r:id="rId154"/>
        </w:object>
      </w:r>
      <w:r w:rsidRPr="00E13D36">
        <w:rPr>
          <w:rFonts w:ascii="Arial" w:hAnsi="Arial" w:cs="Arial"/>
          <w:snapToGrid w:val="0"/>
          <w:sz w:val="24"/>
          <w:szCs w:val="24"/>
        </w:rPr>
        <w:tab/>
        <w:t>(b)</w:t>
      </w:r>
      <w:r w:rsidRPr="00E13D36">
        <w:rPr>
          <w:rFonts w:ascii="Arial" w:hAnsi="Arial" w:cs="Arial"/>
          <w:snapToGrid w:val="0"/>
          <w:sz w:val="24"/>
          <w:szCs w:val="24"/>
        </w:rPr>
        <w:tab/>
      </w:r>
      <w:r w:rsidRPr="00E13D36">
        <w:rPr>
          <w:rFonts w:ascii="Arial" w:hAnsi="Arial" w:cs="Arial"/>
          <w:snapToGrid w:val="0"/>
          <w:sz w:val="24"/>
          <w:szCs w:val="24"/>
        </w:rPr>
        <w:object w:dxaOrig="1080" w:dyaOrig="260" w14:anchorId="7ABE7F2F">
          <v:shape id="_x0000_i1107" type="#_x0000_t75" style="width:54pt;height:13pt" o:ole="" fillcolor="window">
            <v:imagedata r:id="rId155" o:title=""/>
          </v:shape>
          <o:OLEObject Type="Embed" ProgID="Equation.3" ShapeID="_x0000_i1107" DrawAspect="Content" ObjectID="_1682401669" r:id="rId156"/>
        </w:object>
      </w:r>
      <w:r w:rsidRPr="00E13D36">
        <w:rPr>
          <w:rFonts w:ascii="Arial" w:hAnsi="Arial" w:cs="Arial"/>
          <w:snapToGrid w:val="0"/>
          <w:sz w:val="24"/>
          <w:szCs w:val="24"/>
        </w:rPr>
        <w:t>(c)</w:t>
      </w:r>
      <w:r w:rsidRPr="00E13D36">
        <w:rPr>
          <w:rFonts w:ascii="Arial" w:hAnsi="Arial" w:cs="Arial"/>
          <w:snapToGrid w:val="0"/>
          <w:sz w:val="24"/>
          <w:szCs w:val="24"/>
        </w:rPr>
        <w:tab/>
      </w:r>
      <w:r w:rsidRPr="00E13D36">
        <w:rPr>
          <w:rFonts w:ascii="Arial" w:hAnsi="Arial" w:cs="Arial"/>
          <w:snapToGrid w:val="0"/>
          <w:sz w:val="24"/>
          <w:szCs w:val="24"/>
        </w:rPr>
        <w:object w:dxaOrig="1219" w:dyaOrig="260" w14:anchorId="79223910">
          <v:shape id="_x0000_i1108" type="#_x0000_t75" style="width:61.5pt;height:13pt" o:ole="" fillcolor="window">
            <v:imagedata r:id="rId157" o:title=""/>
          </v:shape>
          <o:OLEObject Type="Embed" ProgID="Equation.3" ShapeID="_x0000_i1108" DrawAspect="Content" ObjectID="_1682401670" r:id="rId158"/>
        </w:object>
      </w:r>
      <w:r w:rsidRPr="00E13D36">
        <w:rPr>
          <w:rFonts w:ascii="Arial" w:hAnsi="Arial" w:cs="Arial"/>
          <w:snapToGrid w:val="0"/>
          <w:sz w:val="24"/>
          <w:szCs w:val="24"/>
        </w:rPr>
        <w:tab/>
        <w:t>(d)</w:t>
      </w:r>
      <w:r w:rsidRPr="00E13D36">
        <w:rPr>
          <w:rFonts w:ascii="Arial" w:hAnsi="Arial" w:cs="Arial"/>
          <w:snapToGrid w:val="0"/>
          <w:sz w:val="24"/>
          <w:szCs w:val="24"/>
        </w:rPr>
        <w:object w:dxaOrig="1219" w:dyaOrig="260" w14:anchorId="30F418EB">
          <v:shape id="_x0000_i1109" type="#_x0000_t75" style="width:61.5pt;height:13pt" o:ole="" fillcolor="window">
            <v:imagedata r:id="rId159" o:title=""/>
          </v:shape>
          <o:OLEObject Type="Embed" ProgID="Equation.3" ShapeID="_x0000_i1109" DrawAspect="Content" ObjectID="_1682401671" r:id="rId160"/>
        </w:object>
      </w:r>
    </w:p>
    <w:p w14:paraId="7041D144" w14:textId="77777777" w:rsidR="009802B5" w:rsidRPr="00E13D36" w:rsidRDefault="009802B5" w:rsidP="009802B5">
      <w:pPr>
        <w:pStyle w:val="ListParagraph"/>
        <w:numPr>
          <w:ilvl w:val="0"/>
          <w:numId w:val="1"/>
        </w:numPr>
        <w:tabs>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t xml:space="preserve">In the relation </w:t>
      </w:r>
      <w:r w:rsidRPr="00E13D36">
        <w:rPr>
          <w:rFonts w:ascii="Arial" w:hAnsi="Arial" w:cs="Arial"/>
          <w:snapToGrid w:val="0"/>
          <w:position w:val="-24"/>
          <w:sz w:val="24"/>
          <w:szCs w:val="24"/>
        </w:rPr>
        <w:object w:dxaOrig="940" w:dyaOrig="620" w14:anchorId="1F6CBDD3">
          <v:shape id="_x0000_i1110" type="#_x0000_t75" style="width:46.5pt;height:31.5pt" o:ole="" fillcolor="window">
            <v:imagedata r:id="rId161" o:title=""/>
          </v:shape>
          <o:OLEObject Type="Embed" ProgID="Equation.3" ShapeID="_x0000_i1110" DrawAspect="Content" ObjectID="_1682401672" r:id="rId162"/>
        </w:object>
      </w:r>
      <w:r w:rsidRPr="00E13D36">
        <w:rPr>
          <w:rFonts w:ascii="Arial" w:hAnsi="Arial" w:cs="Arial"/>
          <w:snapToGrid w:val="0"/>
          <w:sz w:val="24"/>
          <w:szCs w:val="24"/>
        </w:rPr>
        <w:t xml:space="preserve"> </w:t>
      </w:r>
      <w:r w:rsidRPr="00E13D36">
        <w:rPr>
          <w:rFonts w:ascii="Arial" w:hAnsi="Arial" w:cs="Arial"/>
          <w:i/>
          <w:snapToGrid w:val="0"/>
          <w:sz w:val="24"/>
          <w:szCs w:val="24"/>
        </w:rPr>
        <w:t>P</w:t>
      </w:r>
      <w:r w:rsidRPr="00E13D36">
        <w:rPr>
          <w:rFonts w:ascii="Arial" w:hAnsi="Arial" w:cs="Arial"/>
          <w:snapToGrid w:val="0"/>
          <w:sz w:val="24"/>
          <w:szCs w:val="24"/>
        </w:rPr>
        <w:t xml:space="preserve"> is pressure, </w:t>
      </w:r>
      <w:r w:rsidRPr="00E13D36">
        <w:rPr>
          <w:rFonts w:ascii="Arial" w:hAnsi="Arial" w:cs="Arial"/>
          <w:i/>
          <w:snapToGrid w:val="0"/>
          <w:sz w:val="24"/>
          <w:szCs w:val="24"/>
        </w:rPr>
        <w:t>Z</w:t>
      </w:r>
      <w:r w:rsidRPr="00E13D36">
        <w:rPr>
          <w:rFonts w:ascii="Arial" w:hAnsi="Arial" w:cs="Arial"/>
          <w:snapToGrid w:val="0"/>
          <w:sz w:val="24"/>
          <w:szCs w:val="24"/>
        </w:rPr>
        <w:t xml:space="preserve"> is the distance, </w:t>
      </w:r>
      <w:r w:rsidRPr="00E13D36">
        <w:rPr>
          <w:rFonts w:ascii="Arial" w:hAnsi="Arial" w:cs="Arial"/>
          <w:i/>
          <w:snapToGrid w:val="0"/>
          <w:sz w:val="24"/>
          <w:szCs w:val="24"/>
        </w:rPr>
        <w:t>k</w:t>
      </w:r>
      <w:r w:rsidRPr="00E13D36">
        <w:rPr>
          <w:rFonts w:ascii="Arial" w:hAnsi="Arial" w:cs="Arial"/>
          <w:snapToGrid w:val="0"/>
          <w:sz w:val="24"/>
          <w:szCs w:val="24"/>
        </w:rPr>
        <w:t xml:space="preserve"> is Boltzmann constant and </w:t>
      </w:r>
      <w:r w:rsidRPr="00E13D36">
        <w:rPr>
          <w:rFonts w:ascii="Arial" w:hAnsi="Arial" w:cs="Arial"/>
          <w:i/>
          <w:snapToGrid w:val="0"/>
          <w:sz w:val="24"/>
          <w:szCs w:val="24"/>
        </w:rPr>
        <w:sym w:font="Symbol" w:char="F071"/>
      </w:r>
      <w:r w:rsidRPr="00E13D36">
        <w:rPr>
          <w:rFonts w:ascii="Arial" w:hAnsi="Arial" w:cs="Arial"/>
          <w:snapToGrid w:val="0"/>
          <w:sz w:val="24"/>
          <w:szCs w:val="24"/>
        </w:rPr>
        <w:t xml:space="preserve"> is the temperature. The dimensional formula of </w:t>
      </w:r>
      <w:r w:rsidRPr="00E13D36">
        <w:rPr>
          <w:rFonts w:ascii="Arial" w:hAnsi="Arial" w:cs="Arial"/>
          <w:i/>
          <w:snapToGrid w:val="0"/>
          <w:sz w:val="24"/>
          <w:szCs w:val="24"/>
        </w:rPr>
        <w:sym w:font="Symbol" w:char="F062"/>
      </w:r>
      <w:r w:rsidRPr="00E13D36">
        <w:rPr>
          <w:rFonts w:ascii="Arial" w:hAnsi="Arial" w:cs="Arial"/>
          <w:snapToGrid w:val="0"/>
          <w:sz w:val="24"/>
          <w:szCs w:val="24"/>
        </w:rPr>
        <w:t xml:space="preserve"> will be</w:t>
      </w:r>
      <w:r w:rsidRPr="00E13D36">
        <w:rPr>
          <w:rFonts w:ascii="Arial" w:hAnsi="Arial" w:cs="Arial"/>
          <w:snapToGrid w:val="0"/>
          <w:sz w:val="24"/>
          <w:szCs w:val="24"/>
        </w:rPr>
        <w:tab/>
      </w:r>
      <w:r w:rsidRPr="00E13D36">
        <w:rPr>
          <w:rFonts w:ascii="Arial" w:hAnsi="Arial" w:cs="Arial"/>
          <w:snapToGrid w:val="0"/>
          <w:sz w:val="24"/>
          <w:szCs w:val="24"/>
        </w:rPr>
        <w:tab/>
      </w:r>
    </w:p>
    <w:p w14:paraId="280600D6"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 xml:space="preserve"> (a)</w:t>
      </w:r>
      <w:r w:rsidRPr="00E13D36">
        <w:rPr>
          <w:rFonts w:ascii="Arial" w:hAnsi="Arial" w:cs="Arial"/>
          <w:snapToGrid w:val="0"/>
          <w:sz w:val="24"/>
          <w:szCs w:val="24"/>
        </w:rPr>
        <w:tab/>
      </w:r>
      <w:r w:rsidRPr="00E13D36">
        <w:rPr>
          <w:rFonts w:ascii="Arial" w:hAnsi="Arial" w:cs="Arial"/>
          <w:snapToGrid w:val="0"/>
          <w:position w:val="-8"/>
          <w:sz w:val="24"/>
          <w:szCs w:val="24"/>
        </w:rPr>
        <w:object w:dxaOrig="800" w:dyaOrig="300" w14:anchorId="29BB01F3">
          <v:shape id="_x0000_i1111" type="#_x0000_t75" style="width:40pt;height:15pt" o:ole="" fillcolor="window">
            <v:imagedata r:id="rId163" o:title=""/>
          </v:shape>
          <o:OLEObject Type="Embed" ProgID="Equation.3" ShapeID="_x0000_i1111" DrawAspect="Content" ObjectID="_1682401673" r:id="rId164"/>
        </w:object>
      </w:r>
      <w:r w:rsidRPr="00E13D36">
        <w:rPr>
          <w:rFonts w:ascii="Arial" w:hAnsi="Arial" w:cs="Arial"/>
          <w:snapToGrid w:val="0"/>
          <w:sz w:val="24"/>
          <w:szCs w:val="24"/>
        </w:rPr>
        <w:tab/>
        <w:t>(b)</w:t>
      </w:r>
      <w:r w:rsidRPr="00E13D36">
        <w:rPr>
          <w:rFonts w:ascii="Arial" w:hAnsi="Arial" w:cs="Arial"/>
          <w:snapToGrid w:val="0"/>
          <w:sz w:val="24"/>
          <w:szCs w:val="24"/>
        </w:rPr>
        <w:tab/>
      </w:r>
      <w:r w:rsidRPr="00E13D36">
        <w:rPr>
          <w:rFonts w:ascii="Arial" w:hAnsi="Arial" w:cs="Arial"/>
          <w:snapToGrid w:val="0"/>
          <w:position w:val="-8"/>
          <w:sz w:val="24"/>
          <w:szCs w:val="24"/>
        </w:rPr>
        <w:object w:dxaOrig="760" w:dyaOrig="300" w14:anchorId="064686E5">
          <v:shape id="_x0000_i1112" type="#_x0000_t75" style="width:38.5pt;height:15pt" o:ole="" fillcolor="window">
            <v:imagedata r:id="rId165" o:title=""/>
          </v:shape>
          <o:OLEObject Type="Embed" ProgID="Equation.3" ShapeID="_x0000_i1112" DrawAspect="Content" ObjectID="_1682401674" r:id="rId166"/>
        </w:object>
      </w:r>
    </w:p>
    <w:p w14:paraId="095AD136"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z w:val="24"/>
          <w:szCs w:val="24"/>
        </w:rPr>
      </w:pPr>
      <w:r w:rsidRPr="00E13D36">
        <w:rPr>
          <w:rFonts w:ascii="Arial" w:hAnsi="Arial" w:cs="Arial"/>
          <w:sz w:val="24"/>
          <w:szCs w:val="24"/>
        </w:rPr>
        <w:t>(c)</w:t>
      </w:r>
      <w:r w:rsidRPr="00E13D36">
        <w:rPr>
          <w:rFonts w:ascii="Arial" w:hAnsi="Arial" w:cs="Arial"/>
          <w:sz w:val="24"/>
          <w:szCs w:val="24"/>
        </w:rPr>
        <w:tab/>
      </w:r>
      <w:r w:rsidRPr="00E13D36">
        <w:rPr>
          <w:rFonts w:ascii="Arial" w:hAnsi="Arial" w:cs="Arial"/>
          <w:position w:val="-8"/>
          <w:sz w:val="24"/>
          <w:szCs w:val="24"/>
        </w:rPr>
        <w:object w:dxaOrig="840" w:dyaOrig="300" w14:anchorId="5AB1BAD5">
          <v:shape id="_x0000_i1113" type="#_x0000_t75" style="width:42pt;height:15pt" o:ole="" fillcolor="window">
            <v:imagedata r:id="rId167" o:title=""/>
          </v:shape>
          <o:OLEObject Type="Embed" ProgID="Equation.3" ShapeID="_x0000_i1113" DrawAspect="Content" ObjectID="_1682401675" r:id="rId168"/>
        </w:object>
      </w:r>
      <w:r w:rsidRPr="00E13D36">
        <w:rPr>
          <w:rFonts w:ascii="Arial" w:hAnsi="Arial" w:cs="Arial"/>
          <w:sz w:val="24"/>
          <w:szCs w:val="24"/>
        </w:rPr>
        <w:tab/>
        <w:t>(d)</w:t>
      </w:r>
      <w:r w:rsidRPr="00E13D36">
        <w:rPr>
          <w:rFonts w:ascii="Arial" w:hAnsi="Arial" w:cs="Arial"/>
          <w:sz w:val="24"/>
          <w:szCs w:val="24"/>
        </w:rPr>
        <w:tab/>
      </w:r>
      <w:r w:rsidRPr="00E13D36">
        <w:rPr>
          <w:rFonts w:ascii="Arial" w:hAnsi="Arial" w:cs="Arial"/>
          <w:position w:val="-8"/>
          <w:sz w:val="24"/>
          <w:szCs w:val="24"/>
        </w:rPr>
        <w:object w:dxaOrig="859" w:dyaOrig="300" w14:anchorId="6F596DB2">
          <v:shape id="_x0000_i1114" type="#_x0000_t75" style="width:42.5pt;height:15pt" o:ole="" fillcolor="window">
            <v:imagedata r:id="rId169" o:title=""/>
          </v:shape>
          <o:OLEObject Type="Embed" ProgID="Equation.3" ShapeID="_x0000_i1114" DrawAspect="Content" ObjectID="_1682401676" r:id="rId170"/>
        </w:object>
      </w:r>
    </w:p>
    <w:p w14:paraId="7C18B252" w14:textId="77777777" w:rsidR="009802B5" w:rsidRPr="00E13D36" w:rsidRDefault="009802B5" w:rsidP="009802B5">
      <w:pPr>
        <w:pStyle w:val="ListParagraph"/>
        <w:numPr>
          <w:ilvl w:val="0"/>
          <w:numId w:val="1"/>
        </w:numPr>
        <w:tabs>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t xml:space="preserve">A wire has a mass </w:t>
      </w:r>
      <w:r w:rsidRPr="00E13D36">
        <w:rPr>
          <w:rFonts w:ascii="Arial" w:hAnsi="Arial" w:cs="Arial"/>
          <w:snapToGrid w:val="0"/>
          <w:position w:val="-10"/>
          <w:sz w:val="24"/>
          <w:szCs w:val="24"/>
        </w:rPr>
        <w:object w:dxaOrig="1080" w:dyaOrig="279" w14:anchorId="54D22A38">
          <v:shape id="_x0000_i1115" type="#_x0000_t75" style="width:54pt;height:14.5pt" o:ole="" fillcolor="window">
            <v:imagedata r:id="rId171" o:title=""/>
          </v:shape>
          <o:OLEObject Type="Embed" ProgID="Equation.3" ShapeID="_x0000_i1115" DrawAspect="Content" ObjectID="_1682401677" r:id="rId172"/>
        </w:object>
      </w:r>
      <w:r w:rsidRPr="00E13D36">
        <w:rPr>
          <w:rFonts w:ascii="Arial" w:hAnsi="Arial" w:cs="Arial"/>
          <w:snapToGrid w:val="0"/>
          <w:sz w:val="24"/>
          <w:szCs w:val="24"/>
        </w:rPr>
        <w:t xml:space="preserve">, radius </w:t>
      </w:r>
      <w:r w:rsidRPr="00E13D36">
        <w:rPr>
          <w:rFonts w:ascii="Arial" w:hAnsi="Arial" w:cs="Arial"/>
          <w:snapToGrid w:val="0"/>
          <w:position w:val="-10"/>
          <w:sz w:val="24"/>
          <w:szCs w:val="24"/>
        </w:rPr>
        <w:object w:dxaOrig="1260" w:dyaOrig="279" w14:anchorId="1DAA7732">
          <v:shape id="_x0000_i1116" type="#_x0000_t75" style="width:63pt;height:14.5pt" o:ole="" fillcolor="window">
            <v:imagedata r:id="rId173" o:title=""/>
          </v:shape>
          <o:OLEObject Type="Embed" ProgID="Equation.3" ShapeID="_x0000_i1116" DrawAspect="Content" ObjectID="_1682401678" r:id="rId174"/>
        </w:object>
      </w:r>
      <w:r w:rsidRPr="00E13D36">
        <w:rPr>
          <w:rFonts w:ascii="Arial" w:hAnsi="Arial" w:cs="Arial"/>
          <w:snapToGrid w:val="0"/>
          <w:sz w:val="24"/>
          <w:szCs w:val="24"/>
        </w:rPr>
        <w:t xml:space="preserve"> and length </w:t>
      </w:r>
      <w:r w:rsidRPr="00E13D36">
        <w:rPr>
          <w:rFonts w:ascii="Arial" w:hAnsi="Arial" w:cs="Arial"/>
          <w:snapToGrid w:val="0"/>
          <w:position w:val="-10"/>
          <w:sz w:val="24"/>
          <w:szCs w:val="24"/>
        </w:rPr>
        <w:object w:dxaOrig="940" w:dyaOrig="279" w14:anchorId="2FAB6C44">
          <v:shape id="_x0000_i1117" type="#_x0000_t75" style="width:46.5pt;height:14.5pt" o:ole="" fillcolor="window">
            <v:imagedata r:id="rId175" o:title=""/>
          </v:shape>
          <o:OLEObject Type="Embed" ProgID="Equation.3" ShapeID="_x0000_i1117" DrawAspect="Content" ObjectID="_1682401679" r:id="rId176"/>
        </w:object>
      </w:r>
      <w:r w:rsidRPr="00E13D36">
        <w:rPr>
          <w:rFonts w:ascii="Arial" w:hAnsi="Arial" w:cs="Arial"/>
          <w:snapToGrid w:val="0"/>
          <w:sz w:val="24"/>
          <w:szCs w:val="24"/>
        </w:rPr>
        <w:t>. The maximum percentage error in the measurement of its density is</w:t>
      </w:r>
    </w:p>
    <w:p w14:paraId="5A7DEC59" w14:textId="77777777" w:rsidR="009802B5" w:rsidRPr="00E13D36" w:rsidRDefault="009802B5" w:rsidP="009802B5">
      <w:pPr>
        <w:pStyle w:val="ListParagraph"/>
        <w:tabs>
          <w:tab w:val="left" w:pos="504"/>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t xml:space="preserve">(a)1                                 </w:t>
      </w:r>
      <w:proofErr w:type="gramStart"/>
      <w:r w:rsidRPr="00E13D36">
        <w:rPr>
          <w:rFonts w:ascii="Arial" w:hAnsi="Arial" w:cs="Arial"/>
          <w:snapToGrid w:val="0"/>
          <w:sz w:val="24"/>
          <w:szCs w:val="24"/>
        </w:rPr>
        <w:t xml:space="preserve">   (</w:t>
      </w:r>
      <w:proofErr w:type="gramEnd"/>
      <w:r w:rsidRPr="00E13D36">
        <w:rPr>
          <w:rFonts w:ascii="Arial" w:hAnsi="Arial" w:cs="Arial"/>
          <w:snapToGrid w:val="0"/>
          <w:sz w:val="24"/>
          <w:szCs w:val="24"/>
        </w:rPr>
        <w:t xml:space="preserve">b)  2            </w:t>
      </w:r>
      <w:r w:rsidRPr="00E13D36">
        <w:rPr>
          <w:rFonts w:ascii="Arial" w:hAnsi="Arial" w:cs="Arial"/>
          <w:sz w:val="24"/>
          <w:szCs w:val="24"/>
        </w:rPr>
        <w:t>(c)3</w:t>
      </w:r>
      <w:r w:rsidRPr="00E13D36">
        <w:rPr>
          <w:rFonts w:ascii="Arial" w:hAnsi="Arial" w:cs="Arial"/>
          <w:sz w:val="24"/>
          <w:szCs w:val="24"/>
        </w:rPr>
        <w:tab/>
        <w:t>(d)</w:t>
      </w:r>
      <w:r w:rsidRPr="00E13D36">
        <w:rPr>
          <w:rFonts w:ascii="Arial" w:hAnsi="Arial" w:cs="Arial"/>
          <w:sz w:val="24"/>
          <w:szCs w:val="24"/>
        </w:rPr>
        <w:tab/>
        <w:t>4</w:t>
      </w:r>
    </w:p>
    <w:p w14:paraId="2BE0F637" w14:textId="77777777" w:rsidR="009802B5" w:rsidRPr="00E13D36" w:rsidRDefault="009802B5" w:rsidP="009802B5">
      <w:pPr>
        <w:numPr>
          <w:ilvl w:val="0"/>
          <w:numId w:val="1"/>
        </w:numPr>
        <w:tabs>
          <w:tab w:val="left" w:pos="850"/>
          <w:tab w:val="left" w:pos="2808"/>
          <w:tab w:val="left" w:pos="3154"/>
          <w:tab w:val="right" w:pos="5126"/>
        </w:tabs>
        <w:ind w:left="0"/>
        <w:jc w:val="both"/>
        <w:rPr>
          <w:rFonts w:ascii="Arial" w:hAnsi="Arial" w:cs="Arial"/>
          <w:b/>
          <w:snapToGrid w:val="0"/>
          <w:sz w:val="24"/>
          <w:szCs w:val="24"/>
        </w:rPr>
      </w:pPr>
      <w:r w:rsidRPr="00E13D36">
        <w:rPr>
          <w:rFonts w:ascii="Arial" w:hAnsi="Arial" w:cs="Arial"/>
          <w:snapToGrid w:val="0"/>
          <w:sz w:val="24"/>
          <w:szCs w:val="24"/>
        </w:rPr>
        <w:t xml:space="preserve">The dimensional formula for Planck's constant </w:t>
      </w:r>
      <w:r w:rsidRPr="00E13D36">
        <w:rPr>
          <w:rFonts w:ascii="Arial" w:hAnsi="Arial" w:cs="Arial"/>
          <w:snapToGrid w:val="0"/>
          <w:position w:val="-8"/>
          <w:sz w:val="24"/>
          <w:szCs w:val="24"/>
        </w:rPr>
        <w:object w:dxaOrig="260" w:dyaOrig="260" w14:anchorId="5E6541E5">
          <v:shape id="_x0000_i1118" type="#_x0000_t75" style="width:13pt;height:13pt" o:ole="" fillcolor="window">
            <v:imagedata r:id="rId149" o:title=""/>
          </v:shape>
          <o:OLEObject Type="Embed" ProgID="Equation.3" ShapeID="_x0000_i1118" DrawAspect="Content" ObjectID="_1682401680" r:id="rId177"/>
        </w:object>
      </w:r>
      <w:r w:rsidRPr="00E13D36">
        <w:rPr>
          <w:rFonts w:ascii="Arial" w:hAnsi="Arial" w:cs="Arial"/>
          <w:snapToGrid w:val="0"/>
          <w:sz w:val="24"/>
          <w:szCs w:val="24"/>
        </w:rPr>
        <w:t xml:space="preserve">  is  </w:t>
      </w:r>
      <w:r w:rsidRPr="00E13D36">
        <w:rPr>
          <w:rFonts w:ascii="Arial" w:hAnsi="Arial" w:cs="Arial"/>
          <w:snapToGrid w:val="0"/>
          <w:sz w:val="24"/>
          <w:szCs w:val="24"/>
        </w:rPr>
        <w:tab/>
      </w:r>
    </w:p>
    <w:p w14:paraId="70525453"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 xml:space="preserve"> (a) </w:t>
      </w:r>
      <w:r w:rsidRPr="00E13D36">
        <w:rPr>
          <w:rFonts w:ascii="Arial" w:hAnsi="Arial" w:cs="Arial"/>
          <w:snapToGrid w:val="0"/>
          <w:sz w:val="24"/>
          <w:szCs w:val="24"/>
        </w:rPr>
        <w:tab/>
      </w:r>
      <w:r w:rsidRPr="00E13D36">
        <w:rPr>
          <w:rFonts w:ascii="Arial" w:hAnsi="Arial" w:cs="Arial"/>
          <w:snapToGrid w:val="0"/>
          <w:position w:val="-4"/>
          <w:sz w:val="24"/>
          <w:szCs w:val="24"/>
        </w:rPr>
        <w:object w:dxaOrig="720" w:dyaOrig="260" w14:anchorId="6D9DDC2F">
          <v:shape id="_x0000_i1119" type="#_x0000_t75" style="width:36pt;height:13pt" o:ole="" fillcolor="window">
            <v:imagedata r:id="rId178" o:title=""/>
          </v:shape>
          <o:OLEObject Type="Embed" ProgID="Equation.3" ShapeID="_x0000_i1119" DrawAspect="Content" ObjectID="_1682401681" r:id="rId179"/>
        </w:object>
      </w:r>
      <w:r w:rsidRPr="00E13D36">
        <w:rPr>
          <w:rFonts w:ascii="Arial" w:hAnsi="Arial" w:cs="Arial"/>
          <w:snapToGrid w:val="0"/>
          <w:sz w:val="24"/>
          <w:szCs w:val="24"/>
        </w:rPr>
        <w:tab/>
        <w:t>(b)</w:t>
      </w:r>
      <w:r w:rsidRPr="00E13D36">
        <w:rPr>
          <w:rFonts w:ascii="Arial" w:hAnsi="Arial" w:cs="Arial"/>
          <w:snapToGrid w:val="0"/>
          <w:sz w:val="24"/>
          <w:szCs w:val="24"/>
        </w:rPr>
        <w:tab/>
      </w:r>
      <w:r w:rsidRPr="00E13D36">
        <w:rPr>
          <w:rFonts w:ascii="Arial" w:hAnsi="Arial" w:cs="Arial"/>
          <w:snapToGrid w:val="0"/>
          <w:position w:val="-4"/>
          <w:sz w:val="24"/>
          <w:szCs w:val="24"/>
        </w:rPr>
        <w:object w:dxaOrig="660" w:dyaOrig="260" w14:anchorId="5C14E9CA">
          <v:shape id="_x0000_i1120" type="#_x0000_t75" style="width:33pt;height:13pt" o:ole="" fillcolor="window">
            <v:imagedata r:id="rId180" o:title=""/>
          </v:shape>
          <o:OLEObject Type="Embed" ProgID="Equation.3" ShapeID="_x0000_i1120" DrawAspect="Content" ObjectID="_1682401682" r:id="rId181"/>
        </w:object>
      </w:r>
      <w:r w:rsidRPr="00E13D36">
        <w:rPr>
          <w:rFonts w:ascii="Arial" w:hAnsi="Arial" w:cs="Arial"/>
          <w:snapToGrid w:val="0"/>
          <w:sz w:val="24"/>
          <w:szCs w:val="24"/>
        </w:rPr>
        <w:t xml:space="preserve">      </w:t>
      </w:r>
      <w:proofErr w:type="gramStart"/>
      <w:r w:rsidRPr="00E13D36">
        <w:rPr>
          <w:rFonts w:ascii="Arial" w:hAnsi="Arial" w:cs="Arial"/>
          <w:snapToGrid w:val="0"/>
          <w:sz w:val="24"/>
          <w:szCs w:val="24"/>
        </w:rPr>
        <w:t xml:space="preserve">   (</w:t>
      </w:r>
      <w:proofErr w:type="gramEnd"/>
      <w:r w:rsidRPr="00E13D36">
        <w:rPr>
          <w:rFonts w:ascii="Arial" w:hAnsi="Arial" w:cs="Arial"/>
          <w:snapToGrid w:val="0"/>
          <w:sz w:val="24"/>
          <w:szCs w:val="24"/>
        </w:rPr>
        <w:t>c)</w:t>
      </w:r>
      <w:r w:rsidRPr="00E13D36">
        <w:rPr>
          <w:rFonts w:ascii="Arial" w:hAnsi="Arial" w:cs="Arial"/>
          <w:snapToGrid w:val="0"/>
          <w:sz w:val="24"/>
          <w:szCs w:val="24"/>
        </w:rPr>
        <w:tab/>
      </w:r>
      <w:r w:rsidRPr="00E13D36">
        <w:rPr>
          <w:rFonts w:ascii="Arial" w:hAnsi="Arial" w:cs="Arial"/>
          <w:snapToGrid w:val="0"/>
          <w:position w:val="-4"/>
          <w:sz w:val="24"/>
          <w:szCs w:val="24"/>
        </w:rPr>
        <w:object w:dxaOrig="660" w:dyaOrig="260" w14:anchorId="2959C7D2">
          <v:shape id="_x0000_i1121" type="#_x0000_t75" style="width:33pt;height:13pt" o:ole="" fillcolor="window">
            <v:imagedata r:id="rId182" o:title=""/>
          </v:shape>
          <o:OLEObject Type="Embed" ProgID="Equation.3" ShapeID="_x0000_i1121" DrawAspect="Content" ObjectID="_1682401683" r:id="rId183"/>
        </w:object>
      </w:r>
      <w:r w:rsidRPr="00E13D36">
        <w:rPr>
          <w:rFonts w:ascii="Arial" w:hAnsi="Arial" w:cs="Arial"/>
          <w:snapToGrid w:val="0"/>
          <w:sz w:val="24"/>
          <w:szCs w:val="24"/>
        </w:rPr>
        <w:tab/>
        <w:t>(d)</w:t>
      </w:r>
      <w:r w:rsidRPr="00E13D36">
        <w:rPr>
          <w:rFonts w:ascii="Arial" w:hAnsi="Arial" w:cs="Arial"/>
          <w:snapToGrid w:val="0"/>
          <w:position w:val="-4"/>
          <w:sz w:val="24"/>
          <w:szCs w:val="24"/>
        </w:rPr>
        <w:object w:dxaOrig="720" w:dyaOrig="260" w14:anchorId="74538A2B">
          <v:shape id="_x0000_i1122" type="#_x0000_t75" style="width:36pt;height:13pt" o:ole="" fillcolor="window">
            <v:imagedata r:id="rId184" o:title=""/>
          </v:shape>
          <o:OLEObject Type="Embed" ProgID="Equation.3" ShapeID="_x0000_i1122" DrawAspect="Content" ObjectID="_1682401684" r:id="rId185"/>
        </w:object>
      </w:r>
    </w:p>
    <w:p w14:paraId="2179E4C6" w14:textId="77777777" w:rsidR="009802B5" w:rsidRPr="00E13D36" w:rsidRDefault="009802B5" w:rsidP="009802B5">
      <w:pPr>
        <w:numPr>
          <w:ilvl w:val="0"/>
          <w:numId w:val="1"/>
        </w:numPr>
        <w:tabs>
          <w:tab w:val="left" w:pos="850"/>
          <w:tab w:val="right" w:pos="5126"/>
        </w:tabs>
        <w:ind w:left="0"/>
        <w:jc w:val="both"/>
        <w:rPr>
          <w:rFonts w:ascii="Arial" w:hAnsi="Arial" w:cs="Arial"/>
          <w:snapToGrid w:val="0"/>
          <w:sz w:val="24"/>
          <w:szCs w:val="24"/>
        </w:rPr>
      </w:pPr>
      <w:r w:rsidRPr="00E13D36">
        <w:rPr>
          <w:rFonts w:ascii="Arial" w:hAnsi="Arial" w:cs="Arial"/>
          <w:snapToGrid w:val="0"/>
          <w:sz w:val="24"/>
          <w:szCs w:val="24"/>
        </w:rPr>
        <w:t xml:space="preserve">Out of the following, the only pair that does not have identical dimensions is  </w:t>
      </w:r>
      <w:r w:rsidRPr="00E13D36">
        <w:rPr>
          <w:rFonts w:ascii="Arial" w:hAnsi="Arial" w:cs="Arial"/>
          <w:snapToGrid w:val="0"/>
          <w:sz w:val="24"/>
          <w:szCs w:val="24"/>
        </w:rPr>
        <w:tab/>
      </w:r>
    </w:p>
    <w:p w14:paraId="5C4A33B4"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(a)</w:t>
      </w:r>
      <w:r w:rsidRPr="00E13D36">
        <w:rPr>
          <w:rFonts w:ascii="Arial" w:hAnsi="Arial" w:cs="Arial"/>
          <w:snapToGrid w:val="0"/>
          <w:sz w:val="24"/>
          <w:szCs w:val="24"/>
        </w:rPr>
        <w:tab/>
        <w:t>Angular momentum and Planck's constant</w:t>
      </w:r>
    </w:p>
    <w:p w14:paraId="25AE6DF0"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(b)</w:t>
      </w:r>
      <w:r w:rsidRPr="00E13D36">
        <w:rPr>
          <w:rFonts w:ascii="Arial" w:hAnsi="Arial" w:cs="Arial"/>
          <w:snapToGrid w:val="0"/>
          <w:sz w:val="24"/>
          <w:szCs w:val="24"/>
        </w:rPr>
        <w:tab/>
        <w:t>Moment of inertia and moment of a force</w:t>
      </w:r>
    </w:p>
    <w:p w14:paraId="2FBC5918"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lastRenderedPageBreak/>
        <w:t>(c)</w:t>
      </w:r>
      <w:r w:rsidRPr="00E13D36">
        <w:rPr>
          <w:rFonts w:ascii="Arial" w:hAnsi="Arial" w:cs="Arial"/>
          <w:snapToGrid w:val="0"/>
          <w:sz w:val="24"/>
          <w:szCs w:val="24"/>
        </w:rPr>
        <w:tab/>
        <w:t>Work and torque</w:t>
      </w:r>
    </w:p>
    <w:p w14:paraId="67B2BD71"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(d)</w:t>
      </w:r>
      <w:r w:rsidRPr="00E13D36">
        <w:rPr>
          <w:rFonts w:ascii="Arial" w:hAnsi="Arial" w:cs="Arial"/>
          <w:snapToGrid w:val="0"/>
          <w:sz w:val="24"/>
          <w:szCs w:val="24"/>
        </w:rPr>
        <w:tab/>
        <w:t>Impulse and momentum</w:t>
      </w:r>
    </w:p>
    <w:p w14:paraId="4F1A7C14" w14:textId="77777777" w:rsidR="009802B5" w:rsidRPr="00E13D36" w:rsidRDefault="009802B5" w:rsidP="009802B5">
      <w:pPr>
        <w:numPr>
          <w:ilvl w:val="0"/>
          <w:numId w:val="1"/>
        </w:numPr>
        <w:tabs>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t xml:space="preserve">Which of the following is dimensionally </w:t>
      </w:r>
      <w:proofErr w:type="gramStart"/>
      <w:r w:rsidRPr="00E13D36">
        <w:rPr>
          <w:rFonts w:ascii="Arial" w:hAnsi="Arial" w:cs="Arial"/>
          <w:snapToGrid w:val="0"/>
          <w:sz w:val="24"/>
          <w:szCs w:val="24"/>
        </w:rPr>
        <w:t>correct</w:t>
      </w:r>
      <w:proofErr w:type="gramEnd"/>
    </w:p>
    <w:p w14:paraId="4616F7E9"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(a)</w:t>
      </w:r>
      <w:r w:rsidRPr="00E13D36">
        <w:rPr>
          <w:rFonts w:ascii="Arial" w:hAnsi="Arial" w:cs="Arial"/>
          <w:snapToGrid w:val="0"/>
          <w:sz w:val="24"/>
          <w:szCs w:val="24"/>
        </w:rPr>
        <w:tab/>
        <w:t xml:space="preserve">Pressure = Energy per unit area             </w:t>
      </w:r>
      <w:proofErr w:type="gramStart"/>
      <w:r w:rsidRPr="00E13D36">
        <w:rPr>
          <w:rFonts w:ascii="Arial" w:hAnsi="Arial" w:cs="Arial"/>
          <w:snapToGrid w:val="0"/>
          <w:sz w:val="24"/>
          <w:szCs w:val="24"/>
        </w:rPr>
        <w:t xml:space="preserve">   (</w:t>
      </w:r>
      <w:proofErr w:type="gramEnd"/>
      <w:r w:rsidRPr="00E13D36">
        <w:rPr>
          <w:rFonts w:ascii="Arial" w:hAnsi="Arial" w:cs="Arial"/>
          <w:snapToGrid w:val="0"/>
          <w:sz w:val="24"/>
          <w:szCs w:val="24"/>
        </w:rPr>
        <w:t>b)</w:t>
      </w:r>
      <w:r w:rsidRPr="00E13D36">
        <w:rPr>
          <w:rFonts w:ascii="Arial" w:hAnsi="Arial" w:cs="Arial"/>
          <w:snapToGrid w:val="0"/>
          <w:sz w:val="24"/>
          <w:szCs w:val="24"/>
        </w:rPr>
        <w:tab/>
        <w:t>Pressure = Energy per unit volume</w:t>
      </w:r>
    </w:p>
    <w:p w14:paraId="7A318E04"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(c)</w:t>
      </w:r>
      <w:r w:rsidRPr="00E13D36">
        <w:rPr>
          <w:rFonts w:ascii="Arial" w:hAnsi="Arial" w:cs="Arial"/>
          <w:snapToGrid w:val="0"/>
          <w:sz w:val="24"/>
          <w:szCs w:val="24"/>
        </w:rPr>
        <w:tab/>
        <w:t xml:space="preserve">Pressure = Force per unit volume         </w:t>
      </w:r>
      <w:proofErr w:type="gramStart"/>
      <w:r w:rsidRPr="00E13D36">
        <w:rPr>
          <w:rFonts w:ascii="Arial" w:hAnsi="Arial" w:cs="Arial"/>
          <w:snapToGrid w:val="0"/>
          <w:sz w:val="24"/>
          <w:szCs w:val="24"/>
        </w:rPr>
        <w:t xml:space="preserve">   (</w:t>
      </w:r>
      <w:proofErr w:type="gramEnd"/>
      <w:r w:rsidRPr="00E13D36">
        <w:rPr>
          <w:rFonts w:ascii="Arial" w:hAnsi="Arial" w:cs="Arial"/>
          <w:snapToGrid w:val="0"/>
          <w:sz w:val="24"/>
          <w:szCs w:val="24"/>
        </w:rPr>
        <w:t>d)</w:t>
      </w:r>
      <w:r w:rsidRPr="00E13D36">
        <w:rPr>
          <w:rFonts w:ascii="Arial" w:hAnsi="Arial" w:cs="Arial"/>
          <w:snapToGrid w:val="0"/>
          <w:sz w:val="24"/>
          <w:szCs w:val="24"/>
        </w:rPr>
        <w:tab/>
        <w:t>Pressure = Momentum per unit volume per unit time</w:t>
      </w:r>
    </w:p>
    <w:p w14:paraId="5A2230A1" w14:textId="77777777" w:rsidR="009802B5" w:rsidRPr="00E13D36" w:rsidRDefault="009802B5" w:rsidP="009802B5">
      <w:pPr>
        <w:numPr>
          <w:ilvl w:val="0"/>
          <w:numId w:val="1"/>
        </w:numPr>
        <w:tabs>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t xml:space="preserve">The equation of state of some gases can be expressed as </w:t>
      </w:r>
      <w:r w:rsidRPr="00E13D36">
        <w:rPr>
          <w:rFonts w:ascii="Arial" w:hAnsi="Arial" w:cs="Arial"/>
          <w:snapToGrid w:val="0"/>
          <w:position w:val="-24"/>
          <w:sz w:val="24"/>
          <w:szCs w:val="24"/>
        </w:rPr>
        <w:object w:dxaOrig="1760" w:dyaOrig="560" w14:anchorId="43E88D61">
          <v:shape id="_x0000_i1123" type="#_x0000_t75" style="width:88.5pt;height:27.5pt" o:ole="" fillcolor="window">
            <v:imagedata r:id="rId186" o:title=""/>
          </v:shape>
          <o:OLEObject Type="Embed" ProgID="Equation.3" ShapeID="_x0000_i1123" DrawAspect="Content" ObjectID="_1682401685" r:id="rId187"/>
        </w:object>
      </w:r>
      <w:r w:rsidRPr="00E13D36">
        <w:rPr>
          <w:rFonts w:ascii="Arial" w:hAnsi="Arial" w:cs="Arial"/>
          <w:snapToGrid w:val="0"/>
          <w:sz w:val="24"/>
          <w:szCs w:val="24"/>
        </w:rPr>
        <w:t xml:space="preserve">. Here </w:t>
      </w:r>
      <w:r w:rsidRPr="00E13D36">
        <w:rPr>
          <w:rFonts w:ascii="Arial" w:hAnsi="Arial" w:cs="Arial"/>
          <w:snapToGrid w:val="0"/>
          <w:position w:val="-4"/>
          <w:sz w:val="24"/>
          <w:szCs w:val="24"/>
        </w:rPr>
        <w:object w:dxaOrig="200" w:dyaOrig="220" w14:anchorId="4B84A285">
          <v:shape id="_x0000_i1124" type="#_x0000_t75" style="width:10.5pt;height:10.5pt" o:ole="" fillcolor="window">
            <v:imagedata r:id="rId188" o:title=""/>
          </v:shape>
          <o:OLEObject Type="Embed" ProgID="Equation.3" ShapeID="_x0000_i1124" DrawAspect="Content" ObjectID="_1682401686" r:id="rId189"/>
        </w:object>
      </w:r>
      <w:r w:rsidRPr="00E13D36">
        <w:rPr>
          <w:rFonts w:ascii="Arial" w:hAnsi="Arial" w:cs="Arial"/>
          <w:snapToGrid w:val="0"/>
          <w:sz w:val="24"/>
          <w:szCs w:val="24"/>
        </w:rPr>
        <w:t xml:space="preserve"> is the pressure, </w:t>
      </w:r>
      <w:r w:rsidRPr="00E13D36">
        <w:rPr>
          <w:rFonts w:ascii="Arial" w:hAnsi="Arial" w:cs="Arial"/>
          <w:snapToGrid w:val="0"/>
          <w:position w:val="-4"/>
          <w:sz w:val="24"/>
          <w:szCs w:val="24"/>
        </w:rPr>
        <w:object w:dxaOrig="200" w:dyaOrig="220" w14:anchorId="3A5BB1D1">
          <v:shape id="_x0000_i1125" type="#_x0000_t75" style="width:10.5pt;height:10.5pt" o:ole="" fillcolor="window">
            <v:imagedata r:id="rId190" o:title=""/>
          </v:shape>
          <o:OLEObject Type="Embed" ProgID="Equation.3" ShapeID="_x0000_i1125" DrawAspect="Content" ObjectID="_1682401687" r:id="rId191"/>
        </w:object>
      </w:r>
      <w:r w:rsidRPr="00E13D36">
        <w:rPr>
          <w:rFonts w:ascii="Arial" w:hAnsi="Arial" w:cs="Arial"/>
          <w:snapToGrid w:val="0"/>
          <w:sz w:val="24"/>
          <w:szCs w:val="24"/>
        </w:rPr>
        <w:t xml:space="preserve"> is the volume, </w:t>
      </w:r>
      <w:r w:rsidRPr="00E13D36">
        <w:rPr>
          <w:rFonts w:ascii="Arial" w:hAnsi="Arial" w:cs="Arial"/>
          <w:snapToGrid w:val="0"/>
          <w:position w:val="-4"/>
          <w:sz w:val="24"/>
          <w:szCs w:val="24"/>
        </w:rPr>
        <w:object w:dxaOrig="200" w:dyaOrig="220" w14:anchorId="6AC16F2C">
          <v:shape id="_x0000_i1126" type="#_x0000_t75" style="width:10.5pt;height:10.5pt" o:ole="" fillcolor="window">
            <v:imagedata r:id="rId192" o:title=""/>
          </v:shape>
          <o:OLEObject Type="Embed" ProgID="Equation.3" ShapeID="_x0000_i1126" DrawAspect="Content" ObjectID="_1682401688" r:id="rId193"/>
        </w:object>
      </w:r>
      <w:r w:rsidRPr="00E13D36">
        <w:rPr>
          <w:rFonts w:ascii="Arial" w:hAnsi="Arial" w:cs="Arial"/>
          <w:snapToGrid w:val="0"/>
          <w:sz w:val="24"/>
          <w:szCs w:val="24"/>
        </w:rPr>
        <w:t xml:space="preserve"> is the absolute temperature and </w:t>
      </w:r>
      <w:r w:rsidRPr="00E13D36">
        <w:rPr>
          <w:rFonts w:ascii="Arial" w:hAnsi="Arial" w:cs="Arial"/>
          <w:snapToGrid w:val="0"/>
          <w:position w:val="-10"/>
          <w:sz w:val="24"/>
          <w:szCs w:val="24"/>
        </w:rPr>
        <w:object w:dxaOrig="540" w:dyaOrig="279" w14:anchorId="19D2D96E">
          <v:shape id="_x0000_i1127" type="#_x0000_t75" style="width:27pt;height:14.5pt" o:ole="" fillcolor="window">
            <v:imagedata r:id="rId194" o:title=""/>
          </v:shape>
          <o:OLEObject Type="Embed" ProgID="Equation.3" ShapeID="_x0000_i1127" DrawAspect="Content" ObjectID="_1682401689" r:id="rId195"/>
        </w:object>
      </w:r>
      <w:r w:rsidRPr="00E13D36">
        <w:rPr>
          <w:rFonts w:ascii="Arial" w:hAnsi="Arial" w:cs="Arial"/>
          <w:snapToGrid w:val="0"/>
          <w:sz w:val="24"/>
          <w:szCs w:val="24"/>
        </w:rPr>
        <w:t xml:space="preserve"> are constants. The dimensions of </w:t>
      </w:r>
      <w:r w:rsidRPr="00E13D36">
        <w:rPr>
          <w:rFonts w:ascii="Arial" w:hAnsi="Arial" w:cs="Arial"/>
          <w:snapToGrid w:val="0"/>
          <w:position w:val="-4"/>
          <w:sz w:val="24"/>
          <w:szCs w:val="24"/>
        </w:rPr>
        <w:object w:dxaOrig="260" w:dyaOrig="220" w14:anchorId="48EC20C2">
          <v:shape id="_x0000_i1128" type="#_x0000_t75" style="width:13pt;height:10.5pt" o:ole="" fillcolor="window">
            <v:imagedata r:id="rId196" o:title=""/>
          </v:shape>
          <o:OLEObject Type="Embed" ProgID="Equation.3" ShapeID="_x0000_i1128" DrawAspect="Content" ObjectID="_1682401690" r:id="rId197"/>
        </w:object>
      </w:r>
      <w:r w:rsidRPr="00E13D36">
        <w:rPr>
          <w:rFonts w:ascii="Arial" w:hAnsi="Arial" w:cs="Arial"/>
          <w:snapToGrid w:val="0"/>
          <w:sz w:val="24"/>
          <w:szCs w:val="24"/>
        </w:rPr>
        <w:t xml:space="preserve">  are</w:t>
      </w:r>
    </w:p>
    <w:p w14:paraId="6CB07005"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 xml:space="preserve"> (a)</w:t>
      </w:r>
      <w:r w:rsidRPr="00E13D36">
        <w:rPr>
          <w:rFonts w:ascii="Arial" w:hAnsi="Arial" w:cs="Arial"/>
          <w:snapToGrid w:val="0"/>
          <w:sz w:val="24"/>
          <w:szCs w:val="24"/>
        </w:rPr>
        <w:tab/>
      </w:r>
      <w:r w:rsidRPr="00E13D36">
        <w:rPr>
          <w:rFonts w:ascii="Arial" w:hAnsi="Arial" w:cs="Arial"/>
          <w:snapToGrid w:val="0"/>
          <w:position w:val="-4"/>
          <w:sz w:val="24"/>
          <w:szCs w:val="24"/>
        </w:rPr>
        <w:object w:dxaOrig="680" w:dyaOrig="260" w14:anchorId="25B19D7A">
          <v:shape id="_x0000_i1129" type="#_x0000_t75" style="width:34pt;height:13pt" o:ole="" fillcolor="window">
            <v:imagedata r:id="rId198" o:title=""/>
          </v:shape>
          <o:OLEObject Type="Embed" ProgID="Equation.3" ShapeID="_x0000_i1129" DrawAspect="Content" ObjectID="_1682401691" r:id="rId199"/>
        </w:object>
      </w:r>
      <w:r w:rsidRPr="00E13D36">
        <w:rPr>
          <w:rFonts w:ascii="Arial" w:hAnsi="Arial" w:cs="Arial"/>
          <w:snapToGrid w:val="0"/>
          <w:sz w:val="24"/>
          <w:szCs w:val="24"/>
        </w:rPr>
        <w:tab/>
        <w:t>(b)</w:t>
      </w:r>
      <w:r w:rsidRPr="00E13D36">
        <w:rPr>
          <w:rFonts w:ascii="Arial" w:hAnsi="Arial" w:cs="Arial"/>
          <w:snapToGrid w:val="0"/>
          <w:sz w:val="24"/>
          <w:szCs w:val="24"/>
        </w:rPr>
        <w:tab/>
      </w:r>
      <w:r w:rsidRPr="00E13D36">
        <w:rPr>
          <w:rFonts w:ascii="Arial" w:hAnsi="Arial" w:cs="Arial"/>
          <w:snapToGrid w:val="0"/>
          <w:position w:val="-4"/>
          <w:sz w:val="24"/>
          <w:szCs w:val="24"/>
        </w:rPr>
        <w:object w:dxaOrig="740" w:dyaOrig="260" w14:anchorId="29F3137C">
          <v:shape id="_x0000_i1130" type="#_x0000_t75" style="width:36.5pt;height:13pt" o:ole="" fillcolor="window">
            <v:imagedata r:id="rId200" o:title=""/>
          </v:shape>
          <o:OLEObject Type="Embed" ProgID="Equation.3" ShapeID="_x0000_i1130" DrawAspect="Content" ObjectID="_1682401692" r:id="rId201"/>
        </w:object>
      </w:r>
      <w:r w:rsidRPr="00E13D36">
        <w:rPr>
          <w:rFonts w:ascii="Arial" w:hAnsi="Arial" w:cs="Arial"/>
          <w:snapToGrid w:val="0"/>
          <w:sz w:val="24"/>
          <w:szCs w:val="24"/>
        </w:rPr>
        <w:t xml:space="preserve">        </w:t>
      </w:r>
      <w:proofErr w:type="gramStart"/>
      <w:r w:rsidRPr="00E13D36">
        <w:rPr>
          <w:rFonts w:ascii="Arial" w:hAnsi="Arial" w:cs="Arial"/>
          <w:snapToGrid w:val="0"/>
          <w:sz w:val="24"/>
          <w:szCs w:val="24"/>
        </w:rPr>
        <w:t xml:space="preserve">   (</w:t>
      </w:r>
      <w:proofErr w:type="gramEnd"/>
      <w:r w:rsidRPr="00E13D36">
        <w:rPr>
          <w:rFonts w:ascii="Arial" w:hAnsi="Arial" w:cs="Arial"/>
          <w:snapToGrid w:val="0"/>
          <w:sz w:val="24"/>
          <w:szCs w:val="24"/>
        </w:rPr>
        <w:t>c)</w:t>
      </w:r>
      <w:r w:rsidRPr="00E13D36">
        <w:rPr>
          <w:rFonts w:ascii="Arial" w:hAnsi="Arial" w:cs="Arial"/>
          <w:snapToGrid w:val="0"/>
          <w:sz w:val="24"/>
          <w:szCs w:val="24"/>
        </w:rPr>
        <w:tab/>
        <w:t xml:space="preserve">   </w:t>
      </w:r>
      <w:r w:rsidRPr="00E13D36">
        <w:rPr>
          <w:rFonts w:ascii="Arial" w:hAnsi="Arial" w:cs="Arial"/>
          <w:snapToGrid w:val="0"/>
          <w:position w:val="-4"/>
          <w:sz w:val="24"/>
          <w:szCs w:val="24"/>
        </w:rPr>
        <w:object w:dxaOrig="740" w:dyaOrig="260" w14:anchorId="6D3F3E6E">
          <v:shape id="_x0000_i1131" type="#_x0000_t75" style="width:36.5pt;height:13pt" o:ole="" fillcolor="window">
            <v:imagedata r:id="rId202" o:title=""/>
          </v:shape>
          <o:OLEObject Type="Embed" ProgID="Equation.3" ShapeID="_x0000_i1131" DrawAspect="Content" ObjectID="_1682401693" r:id="rId203"/>
        </w:object>
      </w:r>
      <w:r w:rsidRPr="00E13D36">
        <w:rPr>
          <w:rFonts w:ascii="Arial" w:hAnsi="Arial" w:cs="Arial"/>
          <w:snapToGrid w:val="0"/>
          <w:sz w:val="24"/>
          <w:szCs w:val="24"/>
        </w:rPr>
        <w:tab/>
        <w:t xml:space="preserve">(d)  </w:t>
      </w:r>
      <w:r w:rsidRPr="00E13D36">
        <w:rPr>
          <w:rFonts w:ascii="Arial" w:hAnsi="Arial" w:cs="Arial"/>
          <w:snapToGrid w:val="0"/>
          <w:position w:val="-4"/>
          <w:sz w:val="24"/>
          <w:szCs w:val="24"/>
        </w:rPr>
        <w:object w:dxaOrig="740" w:dyaOrig="260" w14:anchorId="2E4AFF9E">
          <v:shape id="_x0000_i1132" type="#_x0000_t75" style="width:36.5pt;height:13pt" o:ole="" fillcolor="window">
            <v:imagedata r:id="rId204" o:title=""/>
          </v:shape>
          <o:OLEObject Type="Embed" ProgID="Equation.3" ShapeID="_x0000_i1132" DrawAspect="Content" ObjectID="_1682401694" r:id="rId205"/>
        </w:object>
      </w:r>
    </w:p>
    <w:p w14:paraId="47C6605C" w14:textId="77777777" w:rsidR="009802B5" w:rsidRPr="00E13D36" w:rsidRDefault="009802B5" w:rsidP="009802B5">
      <w:pPr>
        <w:numPr>
          <w:ilvl w:val="0"/>
          <w:numId w:val="1"/>
        </w:numPr>
        <w:tabs>
          <w:tab w:val="left" w:pos="850"/>
          <w:tab w:val="left" w:pos="2808"/>
          <w:tab w:val="left" w:pos="3154"/>
          <w:tab w:val="right" w:pos="5126"/>
        </w:tabs>
        <w:ind w:left="0"/>
        <w:jc w:val="both"/>
        <w:rPr>
          <w:rFonts w:ascii="Arial" w:hAnsi="Arial" w:cs="Arial"/>
          <w:b/>
          <w:snapToGrid w:val="0"/>
          <w:sz w:val="24"/>
          <w:szCs w:val="24"/>
        </w:rPr>
      </w:pPr>
      <w:r w:rsidRPr="00E13D36">
        <w:rPr>
          <w:rFonts w:ascii="Arial" w:hAnsi="Arial" w:cs="Arial"/>
          <w:snapToGrid w:val="0"/>
          <w:sz w:val="24"/>
          <w:szCs w:val="24"/>
        </w:rPr>
        <w:t xml:space="preserve">If </w:t>
      </w:r>
      <w:r w:rsidRPr="00E13D36">
        <w:rPr>
          <w:rFonts w:ascii="Arial" w:hAnsi="Arial" w:cs="Arial"/>
          <w:snapToGrid w:val="0"/>
          <w:position w:val="-4"/>
          <w:sz w:val="24"/>
          <w:szCs w:val="24"/>
        </w:rPr>
        <w:object w:dxaOrig="200" w:dyaOrig="220" w14:anchorId="0E3D1B68">
          <v:shape id="_x0000_i1133" type="#_x0000_t75" style="width:10.5pt;height:10.5pt" o:ole="" fillcolor="window">
            <v:imagedata r:id="rId190" o:title=""/>
          </v:shape>
          <o:OLEObject Type="Embed" ProgID="Equation.3" ShapeID="_x0000_i1133" DrawAspect="Content" ObjectID="_1682401695" r:id="rId206"/>
        </w:object>
      </w:r>
      <w:r w:rsidRPr="00E13D36">
        <w:rPr>
          <w:rFonts w:ascii="Arial" w:hAnsi="Arial" w:cs="Arial"/>
          <w:snapToGrid w:val="0"/>
          <w:sz w:val="24"/>
          <w:szCs w:val="24"/>
        </w:rPr>
        <w:t xml:space="preserve"> denotes the potential difference across the plates of a capacitor of capacitance </w:t>
      </w:r>
      <w:r w:rsidRPr="00E13D36">
        <w:rPr>
          <w:rFonts w:ascii="Arial" w:hAnsi="Arial" w:cs="Arial"/>
          <w:snapToGrid w:val="0"/>
          <w:position w:val="-4"/>
          <w:sz w:val="24"/>
          <w:szCs w:val="24"/>
        </w:rPr>
        <w:object w:dxaOrig="200" w:dyaOrig="220" w14:anchorId="59511170">
          <v:shape id="_x0000_i1134" type="#_x0000_t75" style="width:10.5pt;height:10.5pt" o:ole="" fillcolor="window">
            <v:imagedata r:id="rId207" o:title=""/>
          </v:shape>
          <o:OLEObject Type="Embed" ProgID="Equation.3" ShapeID="_x0000_i1134" DrawAspect="Content" ObjectID="_1682401696" r:id="rId208"/>
        </w:object>
      </w:r>
      <w:r w:rsidRPr="00E13D36">
        <w:rPr>
          <w:rFonts w:ascii="Arial" w:hAnsi="Arial" w:cs="Arial"/>
          <w:snapToGrid w:val="0"/>
          <w:sz w:val="24"/>
          <w:szCs w:val="24"/>
        </w:rPr>
        <w:t xml:space="preserve">, the dimensions of </w:t>
      </w:r>
      <w:r w:rsidRPr="00E13D36">
        <w:rPr>
          <w:rFonts w:ascii="Arial" w:hAnsi="Arial" w:cs="Arial"/>
          <w:snapToGrid w:val="0"/>
          <w:position w:val="-4"/>
          <w:sz w:val="24"/>
          <w:szCs w:val="24"/>
        </w:rPr>
        <w:object w:dxaOrig="420" w:dyaOrig="260" w14:anchorId="1616D96C">
          <v:shape id="_x0000_i1135" type="#_x0000_t75" style="width:21pt;height:13pt" o:ole="" fillcolor="window">
            <v:imagedata r:id="rId209" o:title=""/>
          </v:shape>
          <o:OLEObject Type="Embed" ProgID="Equation.3" ShapeID="_x0000_i1135" DrawAspect="Content" ObjectID="_1682401697" r:id="rId210"/>
        </w:object>
      </w:r>
      <w:r w:rsidRPr="00E13D36">
        <w:rPr>
          <w:rFonts w:ascii="Arial" w:hAnsi="Arial" w:cs="Arial"/>
          <w:snapToGrid w:val="0"/>
          <w:sz w:val="24"/>
          <w:szCs w:val="24"/>
        </w:rPr>
        <w:t xml:space="preserve">are  </w:t>
      </w:r>
    </w:p>
    <w:p w14:paraId="206B7CAB"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(a)</w:t>
      </w:r>
      <w:r w:rsidRPr="00E13D36">
        <w:rPr>
          <w:rFonts w:ascii="Arial" w:hAnsi="Arial" w:cs="Arial"/>
          <w:snapToGrid w:val="0"/>
          <w:sz w:val="24"/>
          <w:szCs w:val="24"/>
        </w:rPr>
        <w:tab/>
        <w:t xml:space="preserve">Not expressible in </w:t>
      </w:r>
      <w:r w:rsidRPr="00E13D36">
        <w:rPr>
          <w:rFonts w:ascii="Arial" w:hAnsi="Arial" w:cs="Arial"/>
          <w:snapToGrid w:val="0"/>
          <w:position w:val="-4"/>
          <w:sz w:val="24"/>
          <w:szCs w:val="24"/>
        </w:rPr>
        <w:object w:dxaOrig="460" w:dyaOrig="220" w14:anchorId="059FAEA6">
          <v:shape id="_x0000_i1136" type="#_x0000_t75" style="width:23.5pt;height:10.5pt" o:ole="" fillcolor="window">
            <v:imagedata r:id="rId211" o:title=""/>
          </v:shape>
          <o:OLEObject Type="Embed" ProgID="Equation.3" ShapeID="_x0000_i1136" DrawAspect="Content" ObjectID="_1682401698" r:id="rId212"/>
        </w:object>
      </w:r>
      <w:r w:rsidRPr="00E13D36">
        <w:rPr>
          <w:rFonts w:ascii="Arial" w:hAnsi="Arial" w:cs="Arial"/>
          <w:snapToGrid w:val="0"/>
          <w:sz w:val="24"/>
          <w:szCs w:val="24"/>
        </w:rPr>
        <w:tab/>
        <w:t>(b)</w:t>
      </w:r>
      <w:r w:rsidRPr="00E13D36">
        <w:rPr>
          <w:rFonts w:ascii="Arial" w:hAnsi="Arial" w:cs="Arial"/>
          <w:snapToGrid w:val="0"/>
          <w:sz w:val="24"/>
          <w:szCs w:val="24"/>
        </w:rPr>
        <w:tab/>
      </w:r>
      <w:r w:rsidRPr="00E13D36">
        <w:rPr>
          <w:rFonts w:ascii="Arial" w:hAnsi="Arial" w:cs="Arial"/>
          <w:snapToGrid w:val="0"/>
          <w:position w:val="-4"/>
          <w:sz w:val="24"/>
          <w:szCs w:val="24"/>
        </w:rPr>
        <w:object w:dxaOrig="620" w:dyaOrig="260" w14:anchorId="59FBC270">
          <v:shape id="_x0000_i1137" type="#_x0000_t75" style="width:31.5pt;height:13pt" o:ole="" fillcolor="window">
            <v:imagedata r:id="rId213" o:title=""/>
          </v:shape>
          <o:OLEObject Type="Embed" ProgID="Equation.3" ShapeID="_x0000_i1137" DrawAspect="Content" ObjectID="_1682401699" r:id="rId214"/>
        </w:object>
      </w:r>
      <w:r w:rsidRPr="00E13D36">
        <w:rPr>
          <w:rFonts w:ascii="Arial" w:hAnsi="Arial" w:cs="Arial"/>
          <w:snapToGrid w:val="0"/>
          <w:sz w:val="24"/>
          <w:szCs w:val="24"/>
        </w:rPr>
        <w:t xml:space="preserve">     </w:t>
      </w:r>
      <w:proofErr w:type="gramStart"/>
      <w:r w:rsidRPr="00E13D36">
        <w:rPr>
          <w:rFonts w:ascii="Arial" w:hAnsi="Arial" w:cs="Arial"/>
          <w:snapToGrid w:val="0"/>
          <w:sz w:val="24"/>
          <w:szCs w:val="24"/>
        </w:rPr>
        <w:t xml:space="preserve">   (</w:t>
      </w:r>
      <w:proofErr w:type="gramEnd"/>
      <w:r w:rsidRPr="00E13D36">
        <w:rPr>
          <w:rFonts w:ascii="Arial" w:hAnsi="Arial" w:cs="Arial"/>
          <w:snapToGrid w:val="0"/>
          <w:sz w:val="24"/>
          <w:szCs w:val="24"/>
        </w:rPr>
        <w:t>c)</w:t>
      </w:r>
      <w:r w:rsidRPr="00E13D36">
        <w:rPr>
          <w:rFonts w:ascii="Arial" w:hAnsi="Arial" w:cs="Arial"/>
          <w:snapToGrid w:val="0"/>
          <w:sz w:val="24"/>
          <w:szCs w:val="24"/>
        </w:rPr>
        <w:tab/>
      </w:r>
      <w:r w:rsidRPr="00E13D36">
        <w:rPr>
          <w:rFonts w:ascii="Arial" w:hAnsi="Arial" w:cs="Arial"/>
          <w:snapToGrid w:val="0"/>
          <w:position w:val="-4"/>
          <w:sz w:val="24"/>
          <w:szCs w:val="24"/>
        </w:rPr>
        <w:object w:dxaOrig="740" w:dyaOrig="260" w14:anchorId="2A5F1C01">
          <v:shape id="_x0000_i1138" type="#_x0000_t75" style="width:36.5pt;height:13pt" o:ole="" fillcolor="window">
            <v:imagedata r:id="rId215" o:title=""/>
          </v:shape>
          <o:OLEObject Type="Embed" ProgID="Equation.3" ShapeID="_x0000_i1138" DrawAspect="Content" ObjectID="_1682401700" r:id="rId216"/>
        </w:object>
      </w:r>
      <w:r w:rsidRPr="00E13D36">
        <w:rPr>
          <w:rFonts w:ascii="Arial" w:hAnsi="Arial" w:cs="Arial"/>
          <w:snapToGrid w:val="0"/>
          <w:sz w:val="24"/>
          <w:szCs w:val="24"/>
        </w:rPr>
        <w:tab/>
        <w:t>(d)</w:t>
      </w:r>
      <w:r w:rsidRPr="00E13D36">
        <w:rPr>
          <w:rFonts w:ascii="Arial" w:hAnsi="Arial" w:cs="Arial"/>
          <w:snapToGrid w:val="0"/>
          <w:position w:val="-4"/>
          <w:sz w:val="24"/>
          <w:szCs w:val="24"/>
        </w:rPr>
        <w:object w:dxaOrig="700" w:dyaOrig="260" w14:anchorId="1DC2199F">
          <v:shape id="_x0000_i1139" type="#_x0000_t75" style="width:35pt;height:13pt" o:ole="" fillcolor="window">
            <v:imagedata r:id="rId217" o:title=""/>
          </v:shape>
          <o:OLEObject Type="Embed" ProgID="Equation.3" ShapeID="_x0000_i1139" DrawAspect="Content" ObjectID="_1682401701" r:id="rId218"/>
        </w:object>
      </w:r>
    </w:p>
    <w:p w14:paraId="569A7E64" w14:textId="77777777" w:rsidR="009802B5" w:rsidRPr="00E13D36" w:rsidRDefault="009802B5" w:rsidP="009802B5">
      <w:pPr>
        <w:numPr>
          <w:ilvl w:val="0"/>
          <w:numId w:val="1"/>
        </w:numPr>
        <w:tabs>
          <w:tab w:val="left" w:pos="850"/>
          <w:tab w:val="left" w:pos="2808"/>
          <w:tab w:val="left" w:pos="3154"/>
          <w:tab w:val="right" w:pos="5126"/>
        </w:tabs>
        <w:ind w:left="0"/>
        <w:jc w:val="both"/>
        <w:rPr>
          <w:rFonts w:ascii="Arial" w:hAnsi="Arial" w:cs="Arial"/>
          <w:snapToGrid w:val="0"/>
          <w:sz w:val="24"/>
          <w:szCs w:val="24"/>
        </w:rPr>
      </w:pPr>
      <w:r w:rsidRPr="00E13D36">
        <w:rPr>
          <w:rFonts w:ascii="Arial" w:hAnsi="Arial" w:cs="Arial"/>
          <w:snapToGrid w:val="0"/>
          <w:sz w:val="24"/>
          <w:szCs w:val="24"/>
        </w:rPr>
        <w:t xml:space="preserve">Of the following quantities, which one has dimensions different from the remaining three </w:t>
      </w:r>
    </w:p>
    <w:p w14:paraId="7FEFAD19" w14:textId="77777777" w:rsidR="009802B5"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 xml:space="preserve"> (a)</w:t>
      </w:r>
      <w:r w:rsidRPr="00E13D36">
        <w:rPr>
          <w:rFonts w:ascii="Arial" w:hAnsi="Arial" w:cs="Arial"/>
          <w:snapToGrid w:val="0"/>
          <w:sz w:val="24"/>
          <w:szCs w:val="24"/>
        </w:rPr>
        <w:tab/>
        <w:t>Energy per unit volume</w:t>
      </w:r>
      <w:r w:rsidRPr="00E13D36">
        <w:rPr>
          <w:rFonts w:ascii="Arial" w:hAnsi="Arial" w:cs="Arial"/>
          <w:snapToGrid w:val="0"/>
          <w:sz w:val="24"/>
          <w:szCs w:val="24"/>
        </w:rPr>
        <w:tab/>
        <w:t xml:space="preserve">         </w:t>
      </w:r>
    </w:p>
    <w:p w14:paraId="28D09211"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Pr>
          <w:rFonts w:ascii="Arial" w:hAnsi="Arial" w:cs="Arial"/>
          <w:snapToGrid w:val="0"/>
          <w:sz w:val="24"/>
          <w:szCs w:val="24"/>
        </w:rPr>
        <w:t xml:space="preserve">  </w:t>
      </w:r>
      <w:r w:rsidRPr="00E13D36">
        <w:rPr>
          <w:rFonts w:ascii="Arial" w:hAnsi="Arial" w:cs="Arial"/>
          <w:snapToGrid w:val="0"/>
          <w:sz w:val="24"/>
          <w:szCs w:val="24"/>
        </w:rPr>
        <w:t xml:space="preserve"> (b)</w:t>
      </w:r>
      <w:r w:rsidRPr="00E13D36">
        <w:rPr>
          <w:rFonts w:ascii="Arial" w:hAnsi="Arial" w:cs="Arial"/>
          <w:snapToGrid w:val="0"/>
          <w:sz w:val="24"/>
          <w:szCs w:val="24"/>
        </w:rPr>
        <w:tab/>
        <w:t>Force per unit area</w:t>
      </w:r>
    </w:p>
    <w:p w14:paraId="648064EC" w14:textId="77777777" w:rsidR="009802B5"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(c)</w:t>
      </w:r>
      <w:r w:rsidRPr="00E13D36">
        <w:rPr>
          <w:rFonts w:ascii="Arial" w:hAnsi="Arial" w:cs="Arial"/>
          <w:snapToGrid w:val="0"/>
          <w:sz w:val="24"/>
          <w:szCs w:val="24"/>
        </w:rPr>
        <w:tab/>
        <w:t xml:space="preserve">Product of voltage and charge per unit volume    </w:t>
      </w:r>
    </w:p>
    <w:p w14:paraId="2CACAE44" w14:textId="77777777" w:rsidR="009802B5" w:rsidRPr="00E13D36" w:rsidRDefault="009802B5" w:rsidP="009802B5">
      <w:pPr>
        <w:tabs>
          <w:tab w:val="left" w:pos="504"/>
          <w:tab w:val="left" w:pos="850"/>
          <w:tab w:val="left" w:pos="2808"/>
          <w:tab w:val="left" w:pos="3154"/>
          <w:tab w:val="right" w:pos="5126"/>
        </w:tabs>
        <w:jc w:val="both"/>
        <w:rPr>
          <w:rFonts w:ascii="Arial" w:hAnsi="Arial" w:cs="Arial"/>
          <w:snapToGrid w:val="0"/>
          <w:sz w:val="24"/>
          <w:szCs w:val="24"/>
        </w:rPr>
      </w:pPr>
      <w:r w:rsidRPr="00E13D36">
        <w:rPr>
          <w:rFonts w:ascii="Arial" w:hAnsi="Arial" w:cs="Arial"/>
          <w:snapToGrid w:val="0"/>
          <w:sz w:val="24"/>
          <w:szCs w:val="24"/>
        </w:rPr>
        <w:t>(d)</w:t>
      </w:r>
      <w:r w:rsidRPr="00E13D36">
        <w:rPr>
          <w:rFonts w:ascii="Arial" w:hAnsi="Arial" w:cs="Arial"/>
          <w:snapToGrid w:val="0"/>
          <w:sz w:val="24"/>
          <w:szCs w:val="24"/>
        </w:rPr>
        <w:tab/>
        <w:t>Angular momentum per unit mass</w:t>
      </w:r>
    </w:p>
    <w:p w14:paraId="77A63C31" w14:textId="77777777" w:rsidR="009802B5" w:rsidRPr="00C77962" w:rsidRDefault="009802B5" w:rsidP="009802B5">
      <w:pPr>
        <w:pStyle w:val="ListParagraph"/>
        <w:numPr>
          <w:ilvl w:val="0"/>
          <w:numId w:val="1"/>
        </w:numPr>
        <w:jc w:val="both"/>
        <w:rPr>
          <w:rFonts w:ascii="Arial" w:hAnsi="Arial" w:cs="Arial"/>
          <w:sz w:val="24"/>
          <w:szCs w:val="24"/>
        </w:rPr>
      </w:pPr>
      <w:r w:rsidRPr="00C77962">
        <w:rPr>
          <w:rFonts w:ascii="Arial" w:hAnsi="Arial" w:cs="Arial"/>
          <w:sz w:val="24"/>
          <w:szCs w:val="24"/>
        </w:rPr>
        <w:t>Find and expression for the maximum error when a physical quantity depends upon the products of two physical quantities.</w:t>
      </w:r>
    </w:p>
    <w:p w14:paraId="3F602DAB" w14:textId="77777777" w:rsidR="009802B5" w:rsidRPr="00C77962" w:rsidRDefault="009802B5" w:rsidP="009802B5">
      <w:pPr>
        <w:pStyle w:val="ListParagraph"/>
        <w:numPr>
          <w:ilvl w:val="0"/>
          <w:numId w:val="1"/>
        </w:numPr>
        <w:jc w:val="both"/>
        <w:rPr>
          <w:rFonts w:ascii="Arial" w:hAnsi="Arial" w:cs="Arial"/>
          <w:sz w:val="24"/>
          <w:szCs w:val="24"/>
        </w:rPr>
      </w:pPr>
      <w:r w:rsidRPr="00C77962">
        <w:rPr>
          <w:rFonts w:ascii="Arial" w:hAnsi="Arial" w:cs="Arial"/>
          <w:sz w:val="24"/>
          <w:szCs w:val="24"/>
        </w:rPr>
        <w:t>Find an expression for the maximum error when a physical quantity depends upon the powers of two physical quantities.</w:t>
      </w:r>
    </w:p>
    <w:p w14:paraId="67C4DB5A" w14:textId="77777777" w:rsidR="009802B5" w:rsidRPr="00C77962" w:rsidRDefault="009802B5" w:rsidP="009802B5">
      <w:pPr>
        <w:pStyle w:val="ListParagraph"/>
        <w:numPr>
          <w:ilvl w:val="0"/>
          <w:numId w:val="1"/>
        </w:numPr>
        <w:jc w:val="both"/>
        <w:rPr>
          <w:rFonts w:ascii="Arial" w:hAnsi="Arial" w:cs="Arial"/>
          <w:sz w:val="24"/>
          <w:szCs w:val="24"/>
        </w:rPr>
      </w:pPr>
      <w:r w:rsidRPr="00C77962">
        <w:rPr>
          <w:rFonts w:ascii="Arial" w:hAnsi="Arial" w:cs="Arial"/>
          <w:sz w:val="24"/>
          <w:szCs w:val="24"/>
        </w:rPr>
        <w:t>The nearest star to our solar system is 4.29 light years away. How much is this distance in terms of parsecs? How much parallax in terms of parsecs? How much parallax would this star (named Alpha Centauri) show, when viewed from two locations of the earth six months a part is its orbit around the sun?</w:t>
      </w:r>
    </w:p>
    <w:p w14:paraId="061FEA8F" w14:textId="77777777" w:rsidR="009802B5" w:rsidRPr="00C77962" w:rsidRDefault="009802B5" w:rsidP="009802B5">
      <w:pPr>
        <w:pStyle w:val="ListParagraph"/>
        <w:numPr>
          <w:ilvl w:val="0"/>
          <w:numId w:val="1"/>
        </w:numPr>
        <w:jc w:val="both"/>
        <w:rPr>
          <w:rFonts w:ascii="Arial" w:hAnsi="Arial" w:cs="Arial"/>
          <w:sz w:val="24"/>
          <w:szCs w:val="24"/>
        </w:rPr>
      </w:pPr>
      <w:r w:rsidRPr="00C77962">
        <w:rPr>
          <w:rFonts w:ascii="Arial" w:hAnsi="Arial" w:cs="Arial"/>
          <w:sz w:val="24"/>
          <w:szCs w:val="24"/>
        </w:rPr>
        <w:t xml:space="preserve">if x = </w:t>
      </w:r>
      <w:r w:rsidRPr="00C77962">
        <w:rPr>
          <w:rFonts w:ascii="Arial" w:hAnsi="Arial" w:cs="Arial"/>
          <w:i/>
          <w:sz w:val="24"/>
          <w:szCs w:val="24"/>
        </w:rPr>
        <w:t xml:space="preserve">a + </w:t>
      </w:r>
      <w:proofErr w:type="spellStart"/>
      <w:r w:rsidRPr="00C77962">
        <w:rPr>
          <w:rFonts w:ascii="Arial" w:hAnsi="Arial" w:cs="Arial"/>
          <w:i/>
          <w:sz w:val="24"/>
          <w:szCs w:val="24"/>
        </w:rPr>
        <w:t>bt</w:t>
      </w:r>
      <w:proofErr w:type="spellEnd"/>
      <w:r w:rsidRPr="00C77962">
        <w:rPr>
          <w:rFonts w:ascii="Arial" w:hAnsi="Arial" w:cs="Arial"/>
          <w:i/>
          <w:sz w:val="24"/>
          <w:szCs w:val="24"/>
        </w:rPr>
        <w:t xml:space="preserve"> + ct</w:t>
      </w:r>
      <w:r w:rsidRPr="00C77962">
        <w:rPr>
          <w:rFonts w:ascii="Arial" w:hAnsi="Arial" w:cs="Arial"/>
          <w:i/>
          <w:sz w:val="24"/>
          <w:szCs w:val="24"/>
          <w:vertAlign w:val="superscript"/>
        </w:rPr>
        <w:t>2</w:t>
      </w:r>
      <w:r w:rsidRPr="00C77962">
        <w:rPr>
          <w:rFonts w:ascii="Arial" w:hAnsi="Arial" w:cs="Arial"/>
          <w:sz w:val="24"/>
          <w:szCs w:val="24"/>
        </w:rPr>
        <w:t xml:space="preserve">, where x is in meters and tin seconds, find the units of </w:t>
      </w:r>
      <w:r w:rsidRPr="00C77962">
        <w:rPr>
          <w:rFonts w:ascii="Arial" w:hAnsi="Arial" w:cs="Arial"/>
          <w:i/>
          <w:sz w:val="24"/>
          <w:szCs w:val="24"/>
        </w:rPr>
        <w:t>b</w:t>
      </w:r>
      <w:r w:rsidRPr="00C77962">
        <w:rPr>
          <w:rFonts w:ascii="Arial" w:hAnsi="Arial" w:cs="Arial"/>
          <w:sz w:val="24"/>
          <w:szCs w:val="24"/>
        </w:rPr>
        <w:t>.</w:t>
      </w:r>
    </w:p>
    <w:p w14:paraId="117621C8" w14:textId="77777777" w:rsidR="009802B5" w:rsidRPr="00C77962" w:rsidRDefault="009802B5" w:rsidP="009802B5">
      <w:pPr>
        <w:pStyle w:val="ListParagraph"/>
        <w:numPr>
          <w:ilvl w:val="0"/>
          <w:numId w:val="1"/>
        </w:numPr>
        <w:rPr>
          <w:rFonts w:ascii="Arial" w:hAnsi="Arial" w:cs="Arial"/>
          <w:sz w:val="24"/>
          <w:szCs w:val="24"/>
        </w:rPr>
      </w:pPr>
      <w:r w:rsidRPr="00C77962">
        <w:rPr>
          <w:rFonts w:ascii="Arial" w:hAnsi="Arial" w:cs="Arial"/>
          <w:sz w:val="24"/>
          <w:szCs w:val="24"/>
        </w:rPr>
        <w:t>Convert 1 newton into dyne using dimensional analysis.</w:t>
      </w:r>
    </w:p>
    <w:p w14:paraId="7BFAA11D" w14:textId="77777777" w:rsidR="009802B5" w:rsidRDefault="009802B5" w:rsidP="009802B5">
      <w:pPr>
        <w:pStyle w:val="ListParagraph"/>
        <w:numPr>
          <w:ilvl w:val="0"/>
          <w:numId w:val="1"/>
        </w:numPr>
        <w:jc w:val="both"/>
        <w:rPr>
          <w:rFonts w:ascii="Arial" w:hAnsi="Arial" w:cs="Arial"/>
          <w:sz w:val="24"/>
          <w:szCs w:val="24"/>
        </w:rPr>
      </w:pPr>
      <w:r>
        <w:rPr>
          <w:noProof/>
        </w:rPr>
        <w:object w:dxaOrig="1440" w:dyaOrig="1440" w14:anchorId="4069C1F0">
          <v:shape id="_x0000_s1026" type="#_x0000_t75" style="position:absolute;left:0;text-align:left;margin-left:393.15pt;margin-top:11.6pt;width:39.6pt;height:25.9pt;z-index:251659264">
            <v:imagedata r:id="rId219" o:title=""/>
          </v:shape>
          <o:OLEObject Type="Embed" ProgID="CorelEquation" ShapeID="_x0000_s1026" DrawAspect="Content" ObjectID="_1682401702" r:id="rId220"/>
        </w:object>
      </w:r>
      <w:r w:rsidRPr="00C77962">
        <w:rPr>
          <w:rFonts w:ascii="Arial" w:hAnsi="Arial" w:cs="Arial"/>
          <w:sz w:val="24"/>
          <w:szCs w:val="24"/>
        </w:rPr>
        <w:t xml:space="preserve">The wavelength ‘λ’ associated with a moving particle depends upon its mass ‘m’, its velocity ‘v’ and Plank’s constant ‘h’. Show dimensionally </w:t>
      </w:r>
      <w:proofErr w:type="gramStart"/>
      <w:r w:rsidRPr="00C77962">
        <w:rPr>
          <w:rFonts w:ascii="Arial" w:hAnsi="Arial" w:cs="Arial"/>
          <w:sz w:val="24"/>
          <w:szCs w:val="24"/>
        </w:rPr>
        <w:t>that .</w:t>
      </w:r>
      <w:proofErr w:type="gramEnd"/>
    </w:p>
    <w:p w14:paraId="5903BCDC" w14:textId="77777777" w:rsidR="009802B5" w:rsidRPr="00C77962" w:rsidRDefault="009802B5" w:rsidP="009802B5">
      <w:pPr>
        <w:pStyle w:val="ListParagraph"/>
        <w:jc w:val="both"/>
        <w:rPr>
          <w:rFonts w:ascii="Arial" w:hAnsi="Arial" w:cs="Arial"/>
          <w:sz w:val="24"/>
          <w:szCs w:val="24"/>
        </w:rPr>
      </w:pPr>
    </w:p>
    <w:p w14:paraId="7F713057" w14:textId="77777777" w:rsidR="009802B5" w:rsidRPr="00C77962" w:rsidRDefault="009802B5" w:rsidP="009802B5">
      <w:pPr>
        <w:pStyle w:val="ListParagraph"/>
        <w:numPr>
          <w:ilvl w:val="0"/>
          <w:numId w:val="1"/>
        </w:numPr>
        <w:jc w:val="both"/>
        <w:rPr>
          <w:rFonts w:ascii="Arial" w:hAnsi="Arial" w:cs="Arial"/>
          <w:sz w:val="24"/>
          <w:szCs w:val="24"/>
        </w:rPr>
      </w:pPr>
      <w:r w:rsidRPr="00C77962">
        <w:rPr>
          <w:rFonts w:ascii="Arial" w:hAnsi="Arial" w:cs="Arial"/>
          <w:sz w:val="24"/>
          <w:szCs w:val="24"/>
        </w:rPr>
        <w:t>A planet moves round the sun in a circular orbit. The time period of revolution T of the planet depends on:</w:t>
      </w:r>
      <w:r w:rsidRPr="00C77962">
        <w:rPr>
          <w:rFonts w:ascii="Arial" w:hAnsi="Arial" w:cs="Arial"/>
          <w:i/>
          <w:sz w:val="24"/>
          <w:szCs w:val="24"/>
        </w:rPr>
        <w:t>(</w:t>
      </w:r>
      <w:proofErr w:type="spellStart"/>
      <w:proofErr w:type="gramStart"/>
      <w:r w:rsidRPr="00C77962">
        <w:rPr>
          <w:rFonts w:ascii="Arial" w:hAnsi="Arial" w:cs="Arial"/>
          <w:i/>
          <w:sz w:val="24"/>
          <w:szCs w:val="24"/>
        </w:rPr>
        <w:t>i</w:t>
      </w:r>
      <w:proofErr w:type="spellEnd"/>
      <w:r w:rsidRPr="00C77962">
        <w:rPr>
          <w:rFonts w:ascii="Arial" w:hAnsi="Arial" w:cs="Arial"/>
          <w:i/>
          <w:sz w:val="24"/>
          <w:szCs w:val="24"/>
        </w:rPr>
        <w:t>)</w:t>
      </w:r>
      <w:r w:rsidRPr="00C77962">
        <w:rPr>
          <w:rFonts w:ascii="Arial" w:hAnsi="Arial" w:cs="Arial"/>
          <w:sz w:val="24"/>
          <w:szCs w:val="24"/>
        </w:rPr>
        <w:t>radius</w:t>
      </w:r>
      <w:proofErr w:type="gramEnd"/>
      <w:r w:rsidRPr="00C77962">
        <w:rPr>
          <w:rFonts w:ascii="Arial" w:hAnsi="Arial" w:cs="Arial"/>
          <w:sz w:val="24"/>
          <w:szCs w:val="24"/>
        </w:rPr>
        <w:t xml:space="preserve"> of the orbit R</w:t>
      </w:r>
      <w:r w:rsidRPr="00C77962">
        <w:rPr>
          <w:rFonts w:ascii="Arial" w:hAnsi="Arial" w:cs="Arial"/>
          <w:i/>
          <w:sz w:val="24"/>
          <w:szCs w:val="24"/>
        </w:rPr>
        <w:t>(ii)</w:t>
      </w:r>
      <w:r w:rsidRPr="00C77962">
        <w:rPr>
          <w:rFonts w:ascii="Arial" w:hAnsi="Arial" w:cs="Arial"/>
          <w:sz w:val="24"/>
          <w:szCs w:val="24"/>
        </w:rPr>
        <w:t>mass of the sun M and</w:t>
      </w:r>
      <w:r w:rsidRPr="00C77962">
        <w:rPr>
          <w:rFonts w:ascii="Arial" w:hAnsi="Arial" w:cs="Arial"/>
          <w:i/>
          <w:sz w:val="24"/>
          <w:szCs w:val="24"/>
        </w:rPr>
        <w:t>(iii)</w:t>
      </w:r>
      <w:r w:rsidRPr="00C77962">
        <w:rPr>
          <w:rFonts w:ascii="Arial" w:hAnsi="Arial" w:cs="Arial"/>
          <w:sz w:val="24"/>
          <w:szCs w:val="24"/>
        </w:rPr>
        <w:t>gravitational constant G Confirm dimensionally that T</w:t>
      </w:r>
      <w:r w:rsidRPr="00C77962">
        <w:rPr>
          <w:rFonts w:ascii="Arial" w:hAnsi="Arial" w:cs="Arial"/>
          <w:sz w:val="24"/>
          <w:szCs w:val="24"/>
          <w:vertAlign w:val="superscript"/>
        </w:rPr>
        <w:t>2</w:t>
      </w:r>
      <w:r w:rsidRPr="00C77962">
        <w:rPr>
          <w:rFonts w:ascii="Arial" w:hAnsi="Arial" w:cs="Arial"/>
          <w:sz w:val="24"/>
          <w:szCs w:val="24"/>
        </w:rPr>
        <w:t xml:space="preserve"> </w:t>
      </w:r>
      <w:r w:rsidRPr="00E13D36">
        <w:sym w:font="Symbol" w:char="F0B5"/>
      </w:r>
      <w:r w:rsidRPr="00C77962">
        <w:rPr>
          <w:rFonts w:ascii="Arial" w:hAnsi="Arial" w:cs="Arial"/>
          <w:sz w:val="24"/>
          <w:szCs w:val="24"/>
        </w:rPr>
        <w:t xml:space="preserve"> R</w:t>
      </w:r>
      <w:r w:rsidRPr="00C77962">
        <w:rPr>
          <w:rFonts w:ascii="Arial" w:hAnsi="Arial" w:cs="Arial"/>
          <w:sz w:val="24"/>
          <w:szCs w:val="24"/>
          <w:vertAlign w:val="superscript"/>
        </w:rPr>
        <w:t>3</w:t>
      </w:r>
    </w:p>
    <w:p w14:paraId="34587371" w14:textId="77777777" w:rsidR="009802B5" w:rsidRPr="00C77962" w:rsidRDefault="009802B5" w:rsidP="009802B5">
      <w:pPr>
        <w:pStyle w:val="ListParagraph"/>
        <w:numPr>
          <w:ilvl w:val="0"/>
          <w:numId w:val="1"/>
        </w:numPr>
        <w:jc w:val="both"/>
        <w:rPr>
          <w:rFonts w:ascii="Arial" w:hAnsi="Arial" w:cs="Arial"/>
          <w:sz w:val="24"/>
          <w:szCs w:val="24"/>
        </w:rPr>
      </w:pPr>
      <w:r w:rsidRPr="00C77962">
        <w:rPr>
          <w:rFonts w:ascii="Arial" w:hAnsi="Arial" w:cs="Arial"/>
          <w:sz w:val="24"/>
          <w:szCs w:val="24"/>
        </w:rPr>
        <w:t>Define parallax. Use this method to estimate the distance of a nearby heavenly object.</w:t>
      </w:r>
    </w:p>
    <w:p w14:paraId="40517704" w14:textId="77777777" w:rsidR="009802B5" w:rsidRDefault="009802B5" w:rsidP="009802B5">
      <w:pPr>
        <w:pStyle w:val="ListParagraph"/>
        <w:numPr>
          <w:ilvl w:val="0"/>
          <w:numId w:val="1"/>
        </w:numPr>
        <w:jc w:val="both"/>
        <w:rPr>
          <w:rFonts w:ascii="Arial" w:hAnsi="Arial" w:cs="Arial"/>
          <w:sz w:val="24"/>
          <w:szCs w:val="24"/>
        </w:rPr>
      </w:pPr>
      <w:r w:rsidRPr="00C77962">
        <w:rPr>
          <w:rFonts w:ascii="Arial" w:hAnsi="Arial" w:cs="Arial"/>
          <w:sz w:val="24"/>
          <w:szCs w:val="24"/>
        </w:rPr>
        <w:t>If two resistors of resistances R</w:t>
      </w:r>
      <w:r w:rsidRPr="00C77962">
        <w:rPr>
          <w:rFonts w:ascii="Arial" w:hAnsi="Arial" w:cs="Arial"/>
          <w:sz w:val="24"/>
          <w:szCs w:val="24"/>
          <w:vertAlign w:val="subscript"/>
        </w:rPr>
        <w:t>1</w:t>
      </w:r>
      <w:r w:rsidRPr="00C77962">
        <w:rPr>
          <w:rFonts w:ascii="Arial" w:hAnsi="Arial" w:cs="Arial"/>
          <w:sz w:val="24"/>
          <w:szCs w:val="24"/>
        </w:rPr>
        <w:t xml:space="preserve"> = (4± 0.5) </w:t>
      </w:r>
      <w:r w:rsidRPr="00E13D36">
        <w:sym w:font="Symbol" w:char="F057"/>
      </w:r>
      <w:r w:rsidRPr="00C77962">
        <w:rPr>
          <w:rFonts w:ascii="Arial" w:hAnsi="Arial" w:cs="Arial"/>
          <w:sz w:val="24"/>
          <w:szCs w:val="24"/>
        </w:rPr>
        <w:t xml:space="preserve"> and R</w:t>
      </w:r>
      <w:r w:rsidRPr="00C77962">
        <w:rPr>
          <w:rFonts w:ascii="Arial" w:hAnsi="Arial" w:cs="Arial"/>
          <w:sz w:val="24"/>
          <w:szCs w:val="24"/>
          <w:vertAlign w:val="subscript"/>
        </w:rPr>
        <w:t>2</w:t>
      </w:r>
      <w:r w:rsidRPr="00C77962">
        <w:rPr>
          <w:rFonts w:ascii="Arial" w:hAnsi="Arial" w:cs="Arial"/>
          <w:sz w:val="24"/>
          <w:szCs w:val="24"/>
        </w:rPr>
        <w:t xml:space="preserve"> = (16 ± 0.5) </w:t>
      </w:r>
      <w:r w:rsidRPr="00E13D36">
        <w:sym w:font="Symbol" w:char="F057"/>
      </w:r>
      <w:r w:rsidRPr="00C77962">
        <w:rPr>
          <w:rFonts w:ascii="Arial" w:hAnsi="Arial" w:cs="Arial"/>
          <w:sz w:val="24"/>
          <w:szCs w:val="24"/>
        </w:rPr>
        <w:t xml:space="preserve"> are connected (</w:t>
      </w:r>
      <w:proofErr w:type="spellStart"/>
      <w:r w:rsidRPr="00C77962">
        <w:rPr>
          <w:rFonts w:ascii="Arial" w:hAnsi="Arial" w:cs="Arial"/>
          <w:i/>
          <w:sz w:val="24"/>
          <w:szCs w:val="24"/>
        </w:rPr>
        <w:t>i</w:t>
      </w:r>
      <w:proofErr w:type="spellEnd"/>
      <w:r w:rsidRPr="00C77962">
        <w:rPr>
          <w:rFonts w:ascii="Arial" w:hAnsi="Arial" w:cs="Arial"/>
          <w:sz w:val="24"/>
          <w:szCs w:val="24"/>
        </w:rPr>
        <w:t>) in series and (</w:t>
      </w:r>
      <w:r w:rsidRPr="00C77962">
        <w:rPr>
          <w:rFonts w:ascii="Arial" w:hAnsi="Arial" w:cs="Arial"/>
          <w:i/>
          <w:sz w:val="24"/>
          <w:szCs w:val="24"/>
        </w:rPr>
        <w:t>ii</w:t>
      </w:r>
      <w:r w:rsidRPr="00C77962">
        <w:rPr>
          <w:rFonts w:ascii="Arial" w:hAnsi="Arial" w:cs="Arial"/>
          <w:sz w:val="24"/>
          <w:szCs w:val="24"/>
        </w:rPr>
        <w:t>) in parallel; find the equivalent resistance in each case with limits of percentage error.</w:t>
      </w:r>
    </w:p>
    <w:p w14:paraId="104F9A70" w14:textId="77777777" w:rsidR="009802B5" w:rsidRPr="00383ADD" w:rsidRDefault="009802B5" w:rsidP="009802B5">
      <w:pPr>
        <w:pStyle w:val="ListParagraph"/>
        <w:numPr>
          <w:ilvl w:val="0"/>
          <w:numId w:val="1"/>
        </w:numPr>
        <w:jc w:val="both"/>
        <w:rPr>
          <w:rFonts w:ascii="Arial" w:hAnsi="Arial" w:cs="Arial"/>
          <w:sz w:val="24"/>
          <w:szCs w:val="24"/>
        </w:rPr>
      </w:pPr>
      <w:r w:rsidRPr="00383ADD">
        <w:rPr>
          <w:rFonts w:ascii="Arial" w:hAnsi="Arial" w:cs="Arial"/>
          <w:sz w:val="24"/>
          <w:szCs w:val="24"/>
        </w:rPr>
        <w:t>The frequency of vibration of a string depends of on, (</w:t>
      </w:r>
      <w:proofErr w:type="spellStart"/>
      <w:r w:rsidRPr="00383ADD">
        <w:rPr>
          <w:rFonts w:ascii="Arial" w:hAnsi="Arial" w:cs="Arial"/>
          <w:sz w:val="24"/>
          <w:szCs w:val="24"/>
        </w:rPr>
        <w:t>i</w:t>
      </w:r>
      <w:proofErr w:type="spellEnd"/>
      <w:r w:rsidRPr="00383ADD">
        <w:rPr>
          <w:rFonts w:ascii="Arial" w:hAnsi="Arial" w:cs="Arial"/>
          <w:sz w:val="24"/>
          <w:szCs w:val="24"/>
        </w:rPr>
        <w:t>) tension in the string (ii) mass per unit length of string, (iii) vibrating length of the string. Establish dimensionally the relation for frequency.</w:t>
      </w:r>
    </w:p>
    <w:p w14:paraId="5BE13674" w14:textId="77777777" w:rsidR="00C1610C" w:rsidRDefault="00C1610C"/>
    <w:sectPr w:rsidR="00C1610C" w:rsidSect="00C161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ouvenir Lt B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9110E7"/>
    <w:multiLevelType w:val="multilevel"/>
    <w:tmpl w:val="C908DDC6"/>
    <w:lvl w:ilvl="0">
      <w:start w:val="1"/>
      <w:numFmt w:val="decimal"/>
      <w:lvlText w:val="%1."/>
      <w:lvlJc w:val="left"/>
      <w:pPr>
        <w:tabs>
          <w:tab w:val="num" w:pos="504"/>
        </w:tabs>
        <w:ind w:left="504" w:hanging="504"/>
      </w:pPr>
      <w:rPr>
        <w:rFonts w:ascii="Arial" w:hAnsi="Arial" w:cs="Arial" w:hint="default"/>
        <w:b/>
        <w:i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9802B5"/>
    <w:rsid w:val="009802B5"/>
    <w:rsid w:val="00C1610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7C05FE8"/>
  <w15:chartTrackingRefBased/>
  <w15:docId w15:val="{5A515131-A4DD-4B09-A1EF-4EBA1025B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2B5"/>
    <w:pPr>
      <w:spacing w:after="0" w:line="240" w:lineRule="auto"/>
    </w:pPr>
    <w:rPr>
      <w:rFonts w:ascii="Souvenir Lt BT" w:eastAsia="Times New Roman" w:hAnsi="Souvenir Lt BT" w:cs="Times New Roman"/>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02B5"/>
    <w:pPr>
      <w:ind w:left="720"/>
      <w:contextualSpacing/>
    </w:pPr>
  </w:style>
  <w:style w:type="paragraph" w:styleId="BodyTextIndent2">
    <w:name w:val="Body Text Indent 2"/>
    <w:basedOn w:val="Normal"/>
    <w:link w:val="BodyTextIndent2Char"/>
    <w:semiHidden/>
    <w:rsid w:val="009802B5"/>
    <w:pPr>
      <w:tabs>
        <w:tab w:val="left" w:pos="504"/>
        <w:tab w:val="left" w:pos="850"/>
        <w:tab w:val="left" w:pos="2808"/>
        <w:tab w:val="left" w:pos="3154"/>
        <w:tab w:val="right" w:pos="5126"/>
      </w:tabs>
      <w:spacing w:before="20" w:after="20" w:line="264" w:lineRule="auto"/>
      <w:ind w:left="504"/>
      <w:jc w:val="both"/>
    </w:pPr>
    <w:rPr>
      <w:snapToGrid w:val="0"/>
    </w:rPr>
  </w:style>
  <w:style w:type="character" w:customStyle="1" w:styleId="BodyTextIndent2Char">
    <w:name w:val="Body Text Indent 2 Char"/>
    <w:basedOn w:val="DefaultParagraphFont"/>
    <w:link w:val="BodyTextIndent2"/>
    <w:semiHidden/>
    <w:rsid w:val="009802B5"/>
    <w:rPr>
      <w:rFonts w:ascii="Souvenir Lt BT" w:eastAsia="Times New Roman" w:hAnsi="Souvenir Lt BT" w:cs="Times New Roman"/>
      <w:snapToGrid w:val="0"/>
      <w:sz w:val="1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0.bin"/><Relationship Id="rId21" Type="http://schemas.openxmlformats.org/officeDocument/2006/relationships/image" Target="media/image9.wmf"/><Relationship Id="rId42" Type="http://schemas.openxmlformats.org/officeDocument/2006/relationships/image" Target="media/image17.wmf"/><Relationship Id="rId63" Type="http://schemas.openxmlformats.org/officeDocument/2006/relationships/oleObject" Target="embeddings/oleObject32.bin"/><Relationship Id="rId84" Type="http://schemas.openxmlformats.org/officeDocument/2006/relationships/image" Target="media/image38.wmf"/><Relationship Id="rId138" Type="http://schemas.openxmlformats.org/officeDocument/2006/relationships/image" Target="media/image61.wmf"/><Relationship Id="rId159" Type="http://schemas.openxmlformats.org/officeDocument/2006/relationships/image" Target="media/image71.wmf"/><Relationship Id="rId170" Type="http://schemas.openxmlformats.org/officeDocument/2006/relationships/oleObject" Target="embeddings/oleObject90.bin"/><Relationship Id="rId191" Type="http://schemas.openxmlformats.org/officeDocument/2006/relationships/oleObject" Target="embeddings/oleObject101.bin"/><Relationship Id="rId205" Type="http://schemas.openxmlformats.org/officeDocument/2006/relationships/oleObject" Target="embeddings/oleObject108.bin"/><Relationship Id="rId107" Type="http://schemas.openxmlformats.org/officeDocument/2006/relationships/oleObject" Target="embeddings/oleObject55.bin"/><Relationship Id="rId11" Type="http://schemas.openxmlformats.org/officeDocument/2006/relationships/image" Target="media/image4.wmf"/><Relationship Id="rId32" Type="http://schemas.openxmlformats.org/officeDocument/2006/relationships/image" Target="media/image12.wmf"/><Relationship Id="rId53" Type="http://schemas.openxmlformats.org/officeDocument/2006/relationships/oleObject" Target="embeddings/oleObject27.bin"/><Relationship Id="rId74" Type="http://schemas.openxmlformats.org/officeDocument/2006/relationships/image" Target="media/image33.wmf"/><Relationship Id="rId128" Type="http://schemas.openxmlformats.org/officeDocument/2006/relationships/image" Target="media/image56.wmf"/><Relationship Id="rId149" Type="http://schemas.openxmlformats.org/officeDocument/2006/relationships/image" Target="media/image66.wmf"/><Relationship Id="rId5" Type="http://schemas.openxmlformats.org/officeDocument/2006/relationships/image" Target="media/image1.wmf"/><Relationship Id="rId90" Type="http://schemas.openxmlformats.org/officeDocument/2006/relationships/oleObject" Target="embeddings/oleObject46.bin"/><Relationship Id="rId95" Type="http://schemas.openxmlformats.org/officeDocument/2006/relationships/oleObject" Target="embeddings/oleObject49.bin"/><Relationship Id="rId160" Type="http://schemas.openxmlformats.org/officeDocument/2006/relationships/oleObject" Target="embeddings/oleObject85.bin"/><Relationship Id="rId165" Type="http://schemas.openxmlformats.org/officeDocument/2006/relationships/image" Target="media/image74.wmf"/><Relationship Id="rId181" Type="http://schemas.openxmlformats.org/officeDocument/2006/relationships/oleObject" Target="embeddings/oleObject96.bin"/><Relationship Id="rId186" Type="http://schemas.openxmlformats.org/officeDocument/2006/relationships/image" Target="media/image84.wmf"/><Relationship Id="rId216" Type="http://schemas.openxmlformats.org/officeDocument/2006/relationships/oleObject" Target="embeddings/oleObject114.bin"/><Relationship Id="rId211" Type="http://schemas.openxmlformats.org/officeDocument/2006/relationships/image" Target="media/image96.wmf"/><Relationship Id="rId22" Type="http://schemas.openxmlformats.org/officeDocument/2006/relationships/oleObject" Target="embeddings/oleObject9.bin"/><Relationship Id="rId27" Type="http://schemas.openxmlformats.org/officeDocument/2006/relationships/oleObject" Target="embeddings/oleObject13.bin"/><Relationship Id="rId43" Type="http://schemas.openxmlformats.org/officeDocument/2006/relationships/oleObject" Target="embeddings/oleObject22.bin"/><Relationship Id="rId48" Type="http://schemas.openxmlformats.org/officeDocument/2006/relationships/image" Target="media/image20.wmf"/><Relationship Id="rId64" Type="http://schemas.openxmlformats.org/officeDocument/2006/relationships/image" Target="media/image28.wmf"/><Relationship Id="rId69" Type="http://schemas.openxmlformats.org/officeDocument/2006/relationships/oleObject" Target="embeddings/oleObject35.bin"/><Relationship Id="rId113" Type="http://schemas.openxmlformats.org/officeDocument/2006/relationships/oleObject" Target="embeddings/oleObject58.bin"/><Relationship Id="rId118" Type="http://schemas.openxmlformats.org/officeDocument/2006/relationships/image" Target="media/image54.wmf"/><Relationship Id="rId134" Type="http://schemas.openxmlformats.org/officeDocument/2006/relationships/image" Target="media/image59.wmf"/><Relationship Id="rId139" Type="http://schemas.openxmlformats.org/officeDocument/2006/relationships/oleObject" Target="embeddings/oleObject74.bin"/><Relationship Id="rId80" Type="http://schemas.openxmlformats.org/officeDocument/2006/relationships/image" Target="media/image36.wmf"/><Relationship Id="rId85" Type="http://schemas.openxmlformats.org/officeDocument/2006/relationships/oleObject" Target="embeddings/oleObject43.bin"/><Relationship Id="rId150" Type="http://schemas.openxmlformats.org/officeDocument/2006/relationships/oleObject" Target="embeddings/oleObject80.bin"/><Relationship Id="rId155" Type="http://schemas.openxmlformats.org/officeDocument/2006/relationships/image" Target="media/image69.wmf"/><Relationship Id="rId171" Type="http://schemas.openxmlformats.org/officeDocument/2006/relationships/image" Target="media/image77.wmf"/><Relationship Id="rId176" Type="http://schemas.openxmlformats.org/officeDocument/2006/relationships/oleObject" Target="embeddings/oleObject93.bin"/><Relationship Id="rId192" Type="http://schemas.openxmlformats.org/officeDocument/2006/relationships/image" Target="media/image87.wmf"/><Relationship Id="rId197" Type="http://schemas.openxmlformats.org/officeDocument/2006/relationships/oleObject" Target="embeddings/oleObject104.bin"/><Relationship Id="rId206" Type="http://schemas.openxmlformats.org/officeDocument/2006/relationships/oleObject" Target="embeddings/oleObject109.bin"/><Relationship Id="rId201" Type="http://schemas.openxmlformats.org/officeDocument/2006/relationships/oleObject" Target="embeddings/oleObject106.bin"/><Relationship Id="rId222" Type="http://schemas.openxmlformats.org/officeDocument/2006/relationships/theme" Target="theme/theme1.xml"/><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oleObject" Target="embeddings/oleObject17.bin"/><Relationship Id="rId38" Type="http://schemas.openxmlformats.org/officeDocument/2006/relationships/image" Target="media/image15.wmf"/><Relationship Id="rId59" Type="http://schemas.openxmlformats.org/officeDocument/2006/relationships/oleObject" Target="embeddings/oleObject30.bin"/><Relationship Id="rId103" Type="http://schemas.openxmlformats.org/officeDocument/2006/relationships/oleObject" Target="embeddings/oleObject53.bin"/><Relationship Id="rId108" Type="http://schemas.openxmlformats.org/officeDocument/2006/relationships/image" Target="media/image49.wmf"/><Relationship Id="rId124" Type="http://schemas.openxmlformats.org/officeDocument/2006/relationships/oleObject" Target="embeddings/oleObject66.bin"/><Relationship Id="rId129" Type="http://schemas.openxmlformats.org/officeDocument/2006/relationships/oleObject" Target="embeddings/oleObject69.bin"/><Relationship Id="rId54" Type="http://schemas.openxmlformats.org/officeDocument/2006/relationships/image" Target="media/image23.wmf"/><Relationship Id="rId70" Type="http://schemas.openxmlformats.org/officeDocument/2006/relationships/image" Target="media/image31.wmf"/><Relationship Id="rId75" Type="http://schemas.openxmlformats.org/officeDocument/2006/relationships/oleObject" Target="embeddings/oleObject38.bin"/><Relationship Id="rId91" Type="http://schemas.openxmlformats.org/officeDocument/2006/relationships/image" Target="media/image41.wmf"/><Relationship Id="rId96" Type="http://schemas.openxmlformats.org/officeDocument/2006/relationships/image" Target="media/image43.wmf"/><Relationship Id="rId140" Type="http://schemas.openxmlformats.org/officeDocument/2006/relationships/image" Target="media/image62.wmf"/><Relationship Id="rId145" Type="http://schemas.openxmlformats.org/officeDocument/2006/relationships/oleObject" Target="embeddings/oleObject77.bin"/><Relationship Id="rId161" Type="http://schemas.openxmlformats.org/officeDocument/2006/relationships/image" Target="media/image72.wmf"/><Relationship Id="rId166" Type="http://schemas.openxmlformats.org/officeDocument/2006/relationships/oleObject" Target="embeddings/oleObject88.bin"/><Relationship Id="rId182" Type="http://schemas.openxmlformats.org/officeDocument/2006/relationships/image" Target="media/image82.wmf"/><Relationship Id="rId187" Type="http://schemas.openxmlformats.org/officeDocument/2006/relationships/oleObject" Target="embeddings/oleObject99.bin"/><Relationship Id="rId217" Type="http://schemas.openxmlformats.org/officeDocument/2006/relationships/image" Target="media/image99.wmf"/><Relationship Id="rId1" Type="http://schemas.openxmlformats.org/officeDocument/2006/relationships/numbering" Target="numbering.xml"/><Relationship Id="rId6" Type="http://schemas.openxmlformats.org/officeDocument/2006/relationships/oleObject" Target="embeddings/oleObject1.bin"/><Relationship Id="rId212" Type="http://schemas.openxmlformats.org/officeDocument/2006/relationships/oleObject" Target="embeddings/oleObject112.bin"/><Relationship Id="rId23" Type="http://schemas.openxmlformats.org/officeDocument/2006/relationships/image" Target="media/image10.wmf"/><Relationship Id="rId28" Type="http://schemas.openxmlformats.org/officeDocument/2006/relationships/oleObject" Target="embeddings/oleObject14.bin"/><Relationship Id="rId49" Type="http://schemas.openxmlformats.org/officeDocument/2006/relationships/oleObject" Target="embeddings/oleObject25.bin"/><Relationship Id="rId114" Type="http://schemas.openxmlformats.org/officeDocument/2006/relationships/image" Target="media/image52.wmf"/><Relationship Id="rId119" Type="http://schemas.openxmlformats.org/officeDocument/2006/relationships/oleObject" Target="embeddings/oleObject61.bin"/><Relationship Id="rId44" Type="http://schemas.openxmlformats.org/officeDocument/2006/relationships/image" Target="media/image18.wmf"/><Relationship Id="rId60" Type="http://schemas.openxmlformats.org/officeDocument/2006/relationships/image" Target="media/image26.wmf"/><Relationship Id="rId65" Type="http://schemas.openxmlformats.org/officeDocument/2006/relationships/oleObject" Target="embeddings/oleObject33.bin"/><Relationship Id="rId81" Type="http://schemas.openxmlformats.org/officeDocument/2006/relationships/oleObject" Target="embeddings/oleObject41.bin"/><Relationship Id="rId86" Type="http://schemas.openxmlformats.org/officeDocument/2006/relationships/oleObject" Target="embeddings/oleObject44.bin"/><Relationship Id="rId130" Type="http://schemas.openxmlformats.org/officeDocument/2006/relationships/image" Target="media/image57.wmf"/><Relationship Id="rId135" Type="http://schemas.openxmlformats.org/officeDocument/2006/relationships/oleObject" Target="embeddings/oleObject72.bin"/><Relationship Id="rId151" Type="http://schemas.openxmlformats.org/officeDocument/2006/relationships/image" Target="media/image67.wmf"/><Relationship Id="rId156" Type="http://schemas.openxmlformats.org/officeDocument/2006/relationships/oleObject" Target="embeddings/oleObject83.bin"/><Relationship Id="rId177" Type="http://schemas.openxmlformats.org/officeDocument/2006/relationships/oleObject" Target="embeddings/oleObject94.bin"/><Relationship Id="rId198" Type="http://schemas.openxmlformats.org/officeDocument/2006/relationships/image" Target="media/image90.wmf"/><Relationship Id="rId172" Type="http://schemas.openxmlformats.org/officeDocument/2006/relationships/oleObject" Target="embeddings/oleObject91.bin"/><Relationship Id="rId193" Type="http://schemas.openxmlformats.org/officeDocument/2006/relationships/oleObject" Target="embeddings/oleObject102.bin"/><Relationship Id="rId202" Type="http://schemas.openxmlformats.org/officeDocument/2006/relationships/image" Target="media/image92.wmf"/><Relationship Id="rId207" Type="http://schemas.openxmlformats.org/officeDocument/2006/relationships/image" Target="media/image94.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20.bin"/><Relationship Id="rId109" Type="http://schemas.openxmlformats.org/officeDocument/2006/relationships/oleObject" Target="embeddings/oleObject56.bin"/><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oleObject" Target="embeddings/oleObject28.bin"/><Relationship Id="rId76" Type="http://schemas.openxmlformats.org/officeDocument/2006/relationships/image" Target="media/image34.wmf"/><Relationship Id="rId97" Type="http://schemas.openxmlformats.org/officeDocument/2006/relationships/oleObject" Target="embeddings/oleObject50.bin"/><Relationship Id="rId104" Type="http://schemas.openxmlformats.org/officeDocument/2006/relationships/image" Target="media/image47.wmf"/><Relationship Id="rId120" Type="http://schemas.openxmlformats.org/officeDocument/2006/relationships/oleObject" Target="embeddings/oleObject62.bin"/><Relationship Id="rId125" Type="http://schemas.openxmlformats.org/officeDocument/2006/relationships/oleObject" Target="embeddings/oleObject67.bin"/><Relationship Id="rId141" Type="http://schemas.openxmlformats.org/officeDocument/2006/relationships/oleObject" Target="embeddings/oleObject75.bin"/><Relationship Id="rId146" Type="http://schemas.openxmlformats.org/officeDocument/2006/relationships/image" Target="media/image65.wmf"/><Relationship Id="rId167" Type="http://schemas.openxmlformats.org/officeDocument/2006/relationships/image" Target="media/image75.wmf"/><Relationship Id="rId188" Type="http://schemas.openxmlformats.org/officeDocument/2006/relationships/image" Target="media/image85.wmf"/><Relationship Id="rId7" Type="http://schemas.openxmlformats.org/officeDocument/2006/relationships/image" Target="media/image2.wmf"/><Relationship Id="rId71" Type="http://schemas.openxmlformats.org/officeDocument/2006/relationships/oleObject" Target="embeddings/oleObject36.bin"/><Relationship Id="rId92" Type="http://schemas.openxmlformats.org/officeDocument/2006/relationships/oleObject" Target="embeddings/oleObject47.bin"/><Relationship Id="rId162" Type="http://schemas.openxmlformats.org/officeDocument/2006/relationships/oleObject" Target="embeddings/oleObject86.bin"/><Relationship Id="rId183" Type="http://schemas.openxmlformats.org/officeDocument/2006/relationships/oleObject" Target="embeddings/oleObject97.bin"/><Relationship Id="rId213" Type="http://schemas.openxmlformats.org/officeDocument/2006/relationships/image" Target="media/image97.wmf"/><Relationship Id="rId218" Type="http://schemas.openxmlformats.org/officeDocument/2006/relationships/oleObject" Target="embeddings/oleObject115.bin"/><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10.bin"/><Relationship Id="rId40" Type="http://schemas.openxmlformats.org/officeDocument/2006/relationships/image" Target="media/image16.wmf"/><Relationship Id="rId45" Type="http://schemas.openxmlformats.org/officeDocument/2006/relationships/oleObject" Target="embeddings/oleObject23.bin"/><Relationship Id="rId66" Type="http://schemas.openxmlformats.org/officeDocument/2006/relationships/image" Target="media/image29.wmf"/><Relationship Id="rId87" Type="http://schemas.openxmlformats.org/officeDocument/2006/relationships/image" Target="media/image39.wmf"/><Relationship Id="rId110" Type="http://schemas.openxmlformats.org/officeDocument/2006/relationships/image" Target="media/image50.wmf"/><Relationship Id="rId115" Type="http://schemas.openxmlformats.org/officeDocument/2006/relationships/oleObject" Target="embeddings/oleObject59.bin"/><Relationship Id="rId131" Type="http://schemas.openxmlformats.org/officeDocument/2006/relationships/oleObject" Target="embeddings/oleObject70.bin"/><Relationship Id="rId136" Type="http://schemas.openxmlformats.org/officeDocument/2006/relationships/image" Target="media/image60.wmf"/><Relationship Id="rId157" Type="http://schemas.openxmlformats.org/officeDocument/2006/relationships/image" Target="media/image70.wmf"/><Relationship Id="rId178" Type="http://schemas.openxmlformats.org/officeDocument/2006/relationships/image" Target="media/image80.wmf"/><Relationship Id="rId61" Type="http://schemas.openxmlformats.org/officeDocument/2006/relationships/oleObject" Target="embeddings/oleObject31.bin"/><Relationship Id="rId82" Type="http://schemas.openxmlformats.org/officeDocument/2006/relationships/image" Target="media/image37.wmf"/><Relationship Id="rId152" Type="http://schemas.openxmlformats.org/officeDocument/2006/relationships/oleObject" Target="embeddings/oleObject81.bin"/><Relationship Id="rId173" Type="http://schemas.openxmlformats.org/officeDocument/2006/relationships/image" Target="media/image78.wmf"/><Relationship Id="rId194" Type="http://schemas.openxmlformats.org/officeDocument/2006/relationships/image" Target="media/image88.wmf"/><Relationship Id="rId199" Type="http://schemas.openxmlformats.org/officeDocument/2006/relationships/oleObject" Target="embeddings/oleObject105.bin"/><Relationship Id="rId203" Type="http://schemas.openxmlformats.org/officeDocument/2006/relationships/oleObject" Target="embeddings/oleObject107.bin"/><Relationship Id="rId208" Type="http://schemas.openxmlformats.org/officeDocument/2006/relationships/oleObject" Target="embeddings/oleObject110.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5.bin"/><Relationship Id="rId35" Type="http://schemas.openxmlformats.org/officeDocument/2006/relationships/oleObject" Target="embeddings/oleObject18.bin"/><Relationship Id="rId56" Type="http://schemas.openxmlformats.org/officeDocument/2006/relationships/image" Target="media/image24.wmf"/><Relationship Id="rId77" Type="http://schemas.openxmlformats.org/officeDocument/2006/relationships/oleObject" Target="embeddings/oleObject39.bin"/><Relationship Id="rId100" Type="http://schemas.openxmlformats.org/officeDocument/2006/relationships/image" Target="media/image45.wmf"/><Relationship Id="rId105" Type="http://schemas.openxmlformats.org/officeDocument/2006/relationships/oleObject" Target="embeddings/oleObject54.bin"/><Relationship Id="rId126" Type="http://schemas.openxmlformats.org/officeDocument/2006/relationships/image" Target="media/image55.wmf"/><Relationship Id="rId147" Type="http://schemas.openxmlformats.org/officeDocument/2006/relationships/oleObject" Target="embeddings/oleObject78.bin"/><Relationship Id="rId168" Type="http://schemas.openxmlformats.org/officeDocument/2006/relationships/oleObject" Target="embeddings/oleObject89.bin"/><Relationship Id="rId8" Type="http://schemas.openxmlformats.org/officeDocument/2006/relationships/oleObject" Target="embeddings/oleObject2.bin"/><Relationship Id="rId51" Type="http://schemas.openxmlformats.org/officeDocument/2006/relationships/oleObject" Target="embeddings/oleObject26.bin"/><Relationship Id="rId72" Type="http://schemas.openxmlformats.org/officeDocument/2006/relationships/image" Target="media/image32.wmf"/><Relationship Id="rId93" Type="http://schemas.openxmlformats.org/officeDocument/2006/relationships/image" Target="media/image42.wmf"/><Relationship Id="rId98" Type="http://schemas.openxmlformats.org/officeDocument/2006/relationships/image" Target="media/image44.wmf"/><Relationship Id="rId121" Type="http://schemas.openxmlformats.org/officeDocument/2006/relationships/oleObject" Target="embeddings/oleObject63.bin"/><Relationship Id="rId142" Type="http://schemas.openxmlformats.org/officeDocument/2006/relationships/image" Target="media/image63.wmf"/><Relationship Id="rId163" Type="http://schemas.openxmlformats.org/officeDocument/2006/relationships/image" Target="media/image73.wmf"/><Relationship Id="rId184" Type="http://schemas.openxmlformats.org/officeDocument/2006/relationships/image" Target="media/image83.wmf"/><Relationship Id="rId189" Type="http://schemas.openxmlformats.org/officeDocument/2006/relationships/oleObject" Target="embeddings/oleObject100.bin"/><Relationship Id="rId219" Type="http://schemas.openxmlformats.org/officeDocument/2006/relationships/image" Target="media/image100.emf"/><Relationship Id="rId3" Type="http://schemas.openxmlformats.org/officeDocument/2006/relationships/settings" Target="settings.xml"/><Relationship Id="rId214" Type="http://schemas.openxmlformats.org/officeDocument/2006/relationships/oleObject" Target="embeddings/oleObject113.bin"/><Relationship Id="rId25" Type="http://schemas.openxmlformats.org/officeDocument/2006/relationships/oleObject" Target="embeddings/oleObject11.bin"/><Relationship Id="rId46" Type="http://schemas.openxmlformats.org/officeDocument/2006/relationships/image" Target="media/image19.wmf"/><Relationship Id="rId67" Type="http://schemas.openxmlformats.org/officeDocument/2006/relationships/oleObject" Target="embeddings/oleObject34.bin"/><Relationship Id="rId116" Type="http://schemas.openxmlformats.org/officeDocument/2006/relationships/image" Target="media/image53.wmf"/><Relationship Id="rId137" Type="http://schemas.openxmlformats.org/officeDocument/2006/relationships/oleObject" Target="embeddings/oleObject73.bin"/><Relationship Id="rId158" Type="http://schemas.openxmlformats.org/officeDocument/2006/relationships/oleObject" Target="embeddings/oleObject84.bin"/><Relationship Id="rId20" Type="http://schemas.openxmlformats.org/officeDocument/2006/relationships/oleObject" Target="embeddings/oleObject8.bin"/><Relationship Id="rId41" Type="http://schemas.openxmlformats.org/officeDocument/2006/relationships/oleObject" Target="embeddings/oleObject21.bin"/><Relationship Id="rId62"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5.bin"/><Relationship Id="rId111" Type="http://schemas.openxmlformats.org/officeDocument/2006/relationships/oleObject" Target="embeddings/oleObject57.bin"/><Relationship Id="rId132" Type="http://schemas.openxmlformats.org/officeDocument/2006/relationships/image" Target="media/image58.wmf"/><Relationship Id="rId153" Type="http://schemas.openxmlformats.org/officeDocument/2006/relationships/image" Target="media/image68.wmf"/><Relationship Id="rId174" Type="http://schemas.openxmlformats.org/officeDocument/2006/relationships/oleObject" Target="embeddings/oleObject92.bin"/><Relationship Id="rId179" Type="http://schemas.openxmlformats.org/officeDocument/2006/relationships/oleObject" Target="embeddings/oleObject95.bin"/><Relationship Id="rId195" Type="http://schemas.openxmlformats.org/officeDocument/2006/relationships/oleObject" Target="embeddings/oleObject103.bin"/><Relationship Id="rId209" Type="http://schemas.openxmlformats.org/officeDocument/2006/relationships/image" Target="media/image95.wmf"/><Relationship Id="rId190" Type="http://schemas.openxmlformats.org/officeDocument/2006/relationships/image" Target="media/image86.wmf"/><Relationship Id="rId204" Type="http://schemas.openxmlformats.org/officeDocument/2006/relationships/image" Target="media/image93.wmf"/><Relationship Id="rId220" Type="http://schemas.openxmlformats.org/officeDocument/2006/relationships/oleObject" Target="embeddings/oleObject116.bin"/><Relationship Id="rId15" Type="http://schemas.openxmlformats.org/officeDocument/2006/relationships/image" Target="media/image6.wmf"/><Relationship Id="rId36" Type="http://schemas.openxmlformats.org/officeDocument/2006/relationships/image" Target="media/image14.wmf"/><Relationship Id="rId57" Type="http://schemas.openxmlformats.org/officeDocument/2006/relationships/oleObject" Target="embeddings/oleObject29.bin"/><Relationship Id="rId106" Type="http://schemas.openxmlformats.org/officeDocument/2006/relationships/image" Target="media/image48.wmf"/><Relationship Id="rId127" Type="http://schemas.openxmlformats.org/officeDocument/2006/relationships/oleObject" Target="embeddings/oleObject68.bin"/><Relationship Id="rId10" Type="http://schemas.openxmlformats.org/officeDocument/2006/relationships/oleObject" Target="embeddings/oleObject3.bin"/><Relationship Id="rId31" Type="http://schemas.openxmlformats.org/officeDocument/2006/relationships/oleObject" Target="embeddings/oleObject16.bin"/><Relationship Id="rId52" Type="http://schemas.openxmlformats.org/officeDocument/2006/relationships/image" Target="media/image22.wmf"/><Relationship Id="rId73" Type="http://schemas.openxmlformats.org/officeDocument/2006/relationships/oleObject" Target="embeddings/oleObject37.bin"/><Relationship Id="rId78" Type="http://schemas.openxmlformats.org/officeDocument/2006/relationships/image" Target="media/image35.wmf"/><Relationship Id="rId94" Type="http://schemas.openxmlformats.org/officeDocument/2006/relationships/oleObject" Target="embeddings/oleObject48.bin"/><Relationship Id="rId99" Type="http://schemas.openxmlformats.org/officeDocument/2006/relationships/oleObject" Target="embeddings/oleObject51.bin"/><Relationship Id="rId101" Type="http://schemas.openxmlformats.org/officeDocument/2006/relationships/oleObject" Target="embeddings/oleObject52.bin"/><Relationship Id="rId122" Type="http://schemas.openxmlformats.org/officeDocument/2006/relationships/oleObject" Target="embeddings/oleObject64.bin"/><Relationship Id="rId143" Type="http://schemas.openxmlformats.org/officeDocument/2006/relationships/oleObject" Target="embeddings/oleObject76.bin"/><Relationship Id="rId148" Type="http://schemas.openxmlformats.org/officeDocument/2006/relationships/oleObject" Target="embeddings/oleObject79.bin"/><Relationship Id="rId164" Type="http://schemas.openxmlformats.org/officeDocument/2006/relationships/oleObject" Target="embeddings/oleObject87.bin"/><Relationship Id="rId169" Type="http://schemas.openxmlformats.org/officeDocument/2006/relationships/image" Target="media/image76.wmf"/><Relationship Id="rId185" Type="http://schemas.openxmlformats.org/officeDocument/2006/relationships/oleObject" Target="embeddings/oleObject98.bin"/><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81.wmf"/><Relationship Id="rId210" Type="http://schemas.openxmlformats.org/officeDocument/2006/relationships/oleObject" Target="embeddings/oleObject111.bin"/><Relationship Id="rId215" Type="http://schemas.openxmlformats.org/officeDocument/2006/relationships/image" Target="media/image98.wmf"/><Relationship Id="rId26" Type="http://schemas.openxmlformats.org/officeDocument/2006/relationships/oleObject" Target="embeddings/oleObject12.bin"/><Relationship Id="rId47" Type="http://schemas.openxmlformats.org/officeDocument/2006/relationships/oleObject" Target="embeddings/oleObject24.bin"/><Relationship Id="rId68" Type="http://schemas.openxmlformats.org/officeDocument/2006/relationships/image" Target="media/image30.wmf"/><Relationship Id="rId89" Type="http://schemas.openxmlformats.org/officeDocument/2006/relationships/image" Target="media/image40.wmf"/><Relationship Id="rId112" Type="http://schemas.openxmlformats.org/officeDocument/2006/relationships/image" Target="media/image51.wmf"/><Relationship Id="rId133" Type="http://schemas.openxmlformats.org/officeDocument/2006/relationships/oleObject" Target="embeddings/oleObject71.bin"/><Relationship Id="rId154" Type="http://schemas.openxmlformats.org/officeDocument/2006/relationships/oleObject" Target="embeddings/oleObject82.bin"/><Relationship Id="rId175" Type="http://schemas.openxmlformats.org/officeDocument/2006/relationships/image" Target="media/image79.wmf"/><Relationship Id="rId196" Type="http://schemas.openxmlformats.org/officeDocument/2006/relationships/image" Target="media/image89.wmf"/><Relationship Id="rId200" Type="http://schemas.openxmlformats.org/officeDocument/2006/relationships/image" Target="media/image91.wmf"/><Relationship Id="rId16" Type="http://schemas.openxmlformats.org/officeDocument/2006/relationships/oleObject" Target="embeddings/oleObject6.bin"/><Relationship Id="rId221" Type="http://schemas.openxmlformats.org/officeDocument/2006/relationships/fontTable" Target="fontTable.xml"/><Relationship Id="rId37" Type="http://schemas.openxmlformats.org/officeDocument/2006/relationships/oleObject" Target="embeddings/oleObject19.bin"/><Relationship Id="rId58" Type="http://schemas.openxmlformats.org/officeDocument/2006/relationships/image" Target="media/image25.wmf"/><Relationship Id="rId79" Type="http://schemas.openxmlformats.org/officeDocument/2006/relationships/oleObject" Target="embeddings/oleObject40.bin"/><Relationship Id="rId102" Type="http://schemas.openxmlformats.org/officeDocument/2006/relationships/image" Target="media/image46.wmf"/><Relationship Id="rId123" Type="http://schemas.openxmlformats.org/officeDocument/2006/relationships/oleObject" Target="embeddings/oleObject65.bin"/><Relationship Id="rId144" Type="http://schemas.openxmlformats.org/officeDocument/2006/relationships/image" Target="media/image6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1332</Words>
  <Characters>7593</Characters>
  <Application>Microsoft Office Word</Application>
  <DocSecurity>0</DocSecurity>
  <Lines>63</Lines>
  <Paragraphs>17</Paragraphs>
  <ScaleCrop>false</ScaleCrop>
  <Company/>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 biswal</dc:creator>
  <cp:keywords/>
  <dc:description/>
  <cp:lastModifiedBy>SK biswal</cp:lastModifiedBy>
  <cp:revision>2</cp:revision>
  <dcterms:created xsi:type="dcterms:W3CDTF">2021-05-13T03:22:00Z</dcterms:created>
  <dcterms:modified xsi:type="dcterms:W3CDTF">2021-05-13T03:24:00Z</dcterms:modified>
</cp:coreProperties>
</file>